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31F" w:rsidRDefault="008D4815" w:rsidP="003770C0">
      <w:pPr>
        <w:tabs>
          <w:tab w:val="left" w:pos="5415"/>
          <w:tab w:val="left" w:pos="7620"/>
        </w:tabs>
        <w:jc w:val="center"/>
        <w:rPr>
          <w:rFonts w:ascii="Bodoni" w:hAnsi="Bodoni" w:cs="Bodoni"/>
          <w:b/>
          <w:bCs/>
        </w:rPr>
      </w:pPr>
      <w:r>
        <w:rPr>
          <w:rFonts w:ascii="1251 Text Book" w:hAnsi="1251 Text Book" w:cs="1251 Text Book"/>
          <w:b/>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75pt;height:43.5pt;visibility:visible">
            <v:imagedata r:id="rId6" o:title=""/>
          </v:shape>
        </w:pict>
      </w:r>
    </w:p>
    <w:p w:rsidR="0020631F" w:rsidRDefault="0020631F" w:rsidP="003770C0">
      <w:pPr>
        <w:jc w:val="center"/>
        <w:rPr>
          <w:b/>
          <w:bCs/>
          <w:sz w:val="16"/>
          <w:szCs w:val="16"/>
        </w:rPr>
      </w:pPr>
    </w:p>
    <w:p w:rsidR="0020631F" w:rsidRDefault="0020631F" w:rsidP="003770C0">
      <w:pPr>
        <w:pStyle w:val="1"/>
        <w:spacing w:line="240" w:lineRule="auto"/>
        <w:jc w:val="center"/>
      </w:pPr>
      <w:r>
        <w:t>УКРАЇНА</w:t>
      </w:r>
    </w:p>
    <w:p w:rsidR="0020631F" w:rsidRDefault="0020631F" w:rsidP="003770C0">
      <w:pPr>
        <w:rPr>
          <w:sz w:val="16"/>
          <w:szCs w:val="16"/>
        </w:rPr>
      </w:pPr>
    </w:p>
    <w:p w:rsidR="0020631F" w:rsidRDefault="0020631F" w:rsidP="003770C0">
      <w:pPr>
        <w:pStyle w:val="5"/>
      </w:pPr>
      <w:r>
        <w:t>ХАРКІВСЬКА ОБЛАСНА РАДА</w:t>
      </w:r>
    </w:p>
    <w:p w:rsidR="0020631F" w:rsidRDefault="0020631F" w:rsidP="003770C0">
      <w:pPr>
        <w:jc w:val="center"/>
        <w:rPr>
          <w:sz w:val="16"/>
          <w:szCs w:val="16"/>
        </w:rPr>
      </w:pPr>
    </w:p>
    <w:p w:rsidR="0020631F" w:rsidRDefault="0020631F" w:rsidP="003770C0">
      <w:pPr>
        <w:jc w:val="center"/>
        <w:rPr>
          <w:caps/>
          <w:sz w:val="26"/>
          <w:szCs w:val="26"/>
        </w:rPr>
      </w:pPr>
      <w:r>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Pr>
          <w:caps/>
          <w:sz w:val="26"/>
          <w:szCs w:val="26"/>
        </w:rPr>
        <w:br/>
        <w:t>та місцевого самоврядування</w:t>
      </w:r>
    </w:p>
    <w:p w:rsidR="0020631F" w:rsidRDefault="0020631F" w:rsidP="003770C0">
      <w:pPr>
        <w:jc w:val="center"/>
        <w:rPr>
          <w:sz w:val="16"/>
          <w:szCs w:val="16"/>
        </w:rPr>
      </w:pPr>
    </w:p>
    <w:p w:rsidR="0020631F" w:rsidRDefault="0020631F" w:rsidP="003770C0">
      <w:pPr>
        <w:pBdr>
          <w:bottom w:val="single" w:sz="12" w:space="1" w:color="auto"/>
        </w:pBdr>
        <w:jc w:val="center"/>
        <w:rPr>
          <w:i/>
          <w:lang w:val="ru-RU"/>
        </w:rPr>
      </w:pPr>
      <w:r>
        <w:rPr>
          <w:i/>
        </w:rPr>
        <w:t xml:space="preserve">вул. Сумська, </w:t>
      </w:r>
      <w:smartTag w:uri="urn:schemas-microsoft-com:office:smarttags" w:element="metricconverter">
        <w:smartTagPr>
          <w:attr w:name="ProductID" w:val="64, м"/>
        </w:smartTagPr>
        <w:r>
          <w:rPr>
            <w:i/>
          </w:rPr>
          <w:t>64, м</w:t>
        </w:r>
      </w:smartTag>
      <w:r>
        <w:rPr>
          <w:i/>
        </w:rPr>
        <w:t xml:space="preserve">. Харків 61002, тел. </w:t>
      </w:r>
      <w:r>
        <w:rPr>
          <w:i/>
          <w:lang w:val="ru-RU"/>
        </w:rPr>
        <w:t>715-72-62,</w:t>
      </w:r>
      <w:r>
        <w:rPr>
          <w:i/>
        </w:rPr>
        <w:t xml:space="preserve"> </w:t>
      </w:r>
      <w:r>
        <w:rPr>
          <w:i/>
          <w:lang w:val="en-US"/>
        </w:rPr>
        <w:t>e</w:t>
      </w:r>
      <w:r>
        <w:rPr>
          <w:i/>
          <w:lang w:val="ru-RU"/>
        </w:rPr>
        <w:t>-</w:t>
      </w:r>
      <w:r>
        <w:rPr>
          <w:i/>
          <w:lang w:val="en-US"/>
        </w:rPr>
        <w:t>mail</w:t>
      </w:r>
      <w:r>
        <w:rPr>
          <w:i/>
          <w:lang w:val="ru-RU"/>
        </w:rPr>
        <w:t xml:space="preserve">: </w:t>
      </w:r>
      <w:hyperlink r:id="rId7" w:history="1">
        <w:r>
          <w:rPr>
            <w:rStyle w:val="a7"/>
            <w:i/>
            <w:lang w:val="en-US"/>
          </w:rPr>
          <w:t>sc</w:t>
        </w:r>
        <w:r>
          <w:rPr>
            <w:rStyle w:val="a7"/>
            <w:i/>
            <w:lang w:val="ru-RU"/>
          </w:rPr>
          <w:t>01</w:t>
        </w:r>
        <w:r>
          <w:rPr>
            <w:rStyle w:val="a7"/>
            <w:i/>
          </w:rPr>
          <w:t>-</w:t>
        </w:r>
        <w:r>
          <w:rPr>
            <w:rStyle w:val="a7"/>
            <w:i/>
            <w:lang w:val="en-US"/>
          </w:rPr>
          <w:t>or</w:t>
        </w:r>
        <w:r>
          <w:rPr>
            <w:rStyle w:val="a7"/>
            <w:i/>
            <w:lang w:val="ru-RU"/>
          </w:rPr>
          <w:t>@</w:t>
        </w:r>
        <w:r>
          <w:rPr>
            <w:rStyle w:val="a7"/>
            <w:i/>
            <w:lang w:val="en-US"/>
          </w:rPr>
          <w:t>ukr</w:t>
        </w:r>
        <w:r>
          <w:rPr>
            <w:rStyle w:val="a7"/>
            <w:i/>
            <w:lang w:val="ru-RU"/>
          </w:rPr>
          <w:t>.</w:t>
        </w:r>
        <w:r>
          <w:rPr>
            <w:rStyle w:val="a7"/>
            <w:i/>
            <w:lang w:val="en-US"/>
          </w:rPr>
          <w:t>net</w:t>
        </w:r>
      </w:hyperlink>
    </w:p>
    <w:p w:rsidR="0020631F" w:rsidRDefault="0020631F" w:rsidP="003770C0">
      <w:pPr>
        <w:rPr>
          <w:sz w:val="8"/>
          <w:szCs w:val="8"/>
        </w:rPr>
      </w:pPr>
    </w:p>
    <w:p w:rsidR="0020631F" w:rsidRDefault="0020631F" w:rsidP="003770C0">
      <w:pPr>
        <w:rPr>
          <w:szCs w:val="28"/>
        </w:rPr>
      </w:pPr>
      <w:r>
        <w:rPr>
          <w:szCs w:val="28"/>
        </w:rPr>
        <w:t>_______________№_______________</w:t>
      </w:r>
    </w:p>
    <w:p w:rsidR="0020631F" w:rsidRDefault="0020631F" w:rsidP="003770C0">
      <w:pPr>
        <w:rPr>
          <w:szCs w:val="28"/>
        </w:rPr>
      </w:pPr>
      <w:r>
        <w:rPr>
          <w:szCs w:val="28"/>
        </w:rPr>
        <w:t>На № ___________________________</w:t>
      </w:r>
    </w:p>
    <w:p w:rsidR="0020631F" w:rsidRDefault="0020631F" w:rsidP="003770C0">
      <w:pPr>
        <w:tabs>
          <w:tab w:val="left" w:pos="1134"/>
        </w:tabs>
        <w:jc w:val="center"/>
        <w:rPr>
          <w:b/>
          <w:szCs w:val="28"/>
        </w:rPr>
      </w:pPr>
    </w:p>
    <w:p w:rsidR="0020631F" w:rsidRPr="00A049D4" w:rsidRDefault="0020631F" w:rsidP="003770C0">
      <w:pPr>
        <w:tabs>
          <w:tab w:val="left" w:pos="1134"/>
        </w:tabs>
        <w:jc w:val="center"/>
        <w:rPr>
          <w:b/>
          <w:szCs w:val="28"/>
          <w:lang w:val="ru-RU"/>
        </w:rPr>
      </w:pPr>
      <w:r>
        <w:rPr>
          <w:b/>
          <w:szCs w:val="28"/>
        </w:rPr>
        <w:t>ПРОТОКОЛ № 3</w:t>
      </w:r>
      <w:r>
        <w:rPr>
          <w:b/>
          <w:szCs w:val="28"/>
          <w:lang w:val="ru-RU"/>
        </w:rPr>
        <w:t>6</w:t>
      </w:r>
    </w:p>
    <w:p w:rsidR="0020631F" w:rsidRDefault="0020631F" w:rsidP="003770C0">
      <w:pPr>
        <w:jc w:val="center"/>
        <w:rPr>
          <w:b/>
          <w:szCs w:val="28"/>
        </w:rPr>
      </w:pPr>
      <w:r>
        <w:rPr>
          <w:b/>
          <w:szCs w:val="28"/>
        </w:rPr>
        <w:t>засідання постійної комісії</w:t>
      </w:r>
    </w:p>
    <w:p w:rsidR="0020631F" w:rsidRDefault="0020631F" w:rsidP="003770C0">
      <w:pPr>
        <w:ind w:firstLine="4251"/>
        <w:rPr>
          <w:b/>
          <w:szCs w:val="28"/>
        </w:rPr>
      </w:pPr>
    </w:p>
    <w:p w:rsidR="0020631F" w:rsidRPr="00B913FD" w:rsidRDefault="0020631F" w:rsidP="00A049D4">
      <w:pPr>
        <w:pStyle w:val="Standard"/>
        <w:ind w:left="5103"/>
        <w:rPr>
          <w:b/>
          <w:sz w:val="28"/>
          <w:szCs w:val="28"/>
          <w:lang w:val="ru-RU"/>
        </w:rPr>
      </w:pPr>
      <w:r>
        <w:rPr>
          <w:b/>
          <w:sz w:val="28"/>
          <w:szCs w:val="28"/>
        </w:rPr>
        <w:t xml:space="preserve">від </w:t>
      </w:r>
      <w:r>
        <w:rPr>
          <w:b/>
          <w:sz w:val="28"/>
          <w:szCs w:val="28"/>
          <w:lang w:val="ru-RU"/>
        </w:rPr>
        <w:t>10 лютого</w:t>
      </w:r>
      <w:r>
        <w:rPr>
          <w:b/>
          <w:sz w:val="28"/>
          <w:szCs w:val="28"/>
        </w:rPr>
        <w:t xml:space="preserve"> 2023 року о </w:t>
      </w:r>
      <w:r w:rsidRPr="00B913FD">
        <w:rPr>
          <w:b/>
          <w:sz w:val="28"/>
          <w:szCs w:val="28"/>
          <w:lang w:val="ru-RU"/>
        </w:rPr>
        <w:t>1</w:t>
      </w:r>
      <w:r>
        <w:rPr>
          <w:b/>
          <w:sz w:val="28"/>
          <w:szCs w:val="28"/>
          <w:lang w:val="ru-RU"/>
        </w:rPr>
        <w:t>3</w:t>
      </w:r>
      <w:r w:rsidRPr="00B913FD">
        <w:rPr>
          <w:b/>
          <w:sz w:val="28"/>
          <w:szCs w:val="28"/>
          <w:lang w:val="ru-RU"/>
        </w:rPr>
        <w:t>-00</w:t>
      </w:r>
    </w:p>
    <w:p w:rsidR="0020631F" w:rsidRDefault="0020631F" w:rsidP="003770C0">
      <w:pPr>
        <w:tabs>
          <w:tab w:val="left" w:pos="-567"/>
          <w:tab w:val="left" w:pos="284"/>
          <w:tab w:val="left" w:pos="1276"/>
          <w:tab w:val="left" w:pos="1701"/>
          <w:tab w:val="left" w:pos="2268"/>
        </w:tabs>
        <w:ind w:left="928" w:right="2691"/>
        <w:jc w:val="right"/>
        <w:rPr>
          <w:i/>
          <w:szCs w:val="28"/>
        </w:rPr>
      </w:pPr>
    </w:p>
    <w:p w:rsidR="0020631F" w:rsidRDefault="0020631F" w:rsidP="00A049D4">
      <w:pPr>
        <w:tabs>
          <w:tab w:val="left" w:pos="-567"/>
          <w:tab w:val="left" w:pos="284"/>
          <w:tab w:val="left" w:pos="426"/>
          <w:tab w:val="left" w:pos="1276"/>
          <w:tab w:val="left" w:pos="1701"/>
          <w:tab w:val="left" w:pos="2268"/>
        </w:tabs>
        <w:ind w:left="5103" w:right="-2"/>
        <w:rPr>
          <w:i/>
          <w:szCs w:val="28"/>
        </w:rPr>
      </w:pPr>
      <w:r>
        <w:rPr>
          <w:i/>
          <w:szCs w:val="28"/>
        </w:rPr>
        <w:t>веб-платформа Cisco WEBEX</w:t>
      </w:r>
    </w:p>
    <w:p w:rsidR="0020631F" w:rsidRDefault="0020631F" w:rsidP="003770C0">
      <w:pPr>
        <w:pStyle w:val="Standard"/>
        <w:ind w:left="4687"/>
        <w:rPr>
          <w:i/>
          <w:sz w:val="16"/>
          <w:szCs w:val="16"/>
        </w:rPr>
      </w:pPr>
    </w:p>
    <w:p w:rsidR="0020631F" w:rsidRDefault="0020631F" w:rsidP="003770C0">
      <w:pPr>
        <w:ind w:left="3597"/>
        <w:rPr>
          <w:b/>
          <w:spacing w:val="-4"/>
          <w:szCs w:val="28"/>
        </w:rPr>
      </w:pPr>
      <w:r>
        <w:rPr>
          <w:b/>
          <w:spacing w:val="-4"/>
          <w:szCs w:val="28"/>
        </w:rPr>
        <w:t>Всього членів комісії: 8</w:t>
      </w:r>
    </w:p>
    <w:p w:rsidR="0020631F" w:rsidRPr="0004475E" w:rsidRDefault="0020631F" w:rsidP="003770C0">
      <w:pPr>
        <w:ind w:left="5103" w:hanging="1506"/>
        <w:jc w:val="both"/>
        <w:rPr>
          <w:b/>
          <w:color w:val="FF0000"/>
          <w:spacing w:val="-4"/>
          <w:sz w:val="16"/>
          <w:szCs w:val="16"/>
        </w:rPr>
      </w:pPr>
    </w:p>
    <w:p w:rsidR="0020631F" w:rsidRPr="009D6095" w:rsidRDefault="0020631F" w:rsidP="00A049D4">
      <w:pPr>
        <w:ind w:left="4111" w:right="140" w:hanging="850"/>
        <w:jc w:val="both"/>
        <w:rPr>
          <w:i/>
          <w:spacing w:val="-6"/>
          <w:sz w:val="16"/>
          <w:szCs w:val="16"/>
        </w:rPr>
      </w:pPr>
      <w:r w:rsidRPr="009D6095">
        <w:rPr>
          <w:b/>
          <w:spacing w:val="-4"/>
          <w:szCs w:val="28"/>
        </w:rPr>
        <w:t xml:space="preserve">Присутні: </w:t>
      </w:r>
      <w:r>
        <w:rPr>
          <w:b/>
          <w:spacing w:val="-4"/>
          <w:szCs w:val="28"/>
        </w:rPr>
        <w:t>7</w:t>
      </w:r>
      <w:r w:rsidRPr="009D6095">
        <w:rPr>
          <w:szCs w:val="28"/>
        </w:rPr>
        <w:t xml:space="preserve"> </w:t>
      </w:r>
      <w:r w:rsidRPr="009D6095">
        <w:rPr>
          <w:spacing w:val="-6"/>
          <w:szCs w:val="28"/>
        </w:rPr>
        <w:t>Каратуманов О.Ю. – голова постійної  комісії, Горло Д.В., Козловський А.В., Оніщенко Д.С., Панов В.В., Чернов С.І.</w:t>
      </w:r>
      <w:r>
        <w:rPr>
          <w:spacing w:val="-6"/>
          <w:szCs w:val="28"/>
        </w:rPr>
        <w:t>,</w:t>
      </w:r>
      <w:r w:rsidRPr="009D6095">
        <w:rPr>
          <w:bCs/>
          <w:spacing w:val="-4"/>
          <w:szCs w:val="28"/>
        </w:rPr>
        <w:t xml:space="preserve"> Шенцев М.Д.</w:t>
      </w:r>
      <w:r>
        <w:rPr>
          <w:bCs/>
          <w:spacing w:val="-4"/>
          <w:szCs w:val="28"/>
        </w:rPr>
        <w:t xml:space="preserve"> </w:t>
      </w:r>
      <w:r w:rsidRPr="009D6095">
        <w:rPr>
          <w:bCs/>
          <w:i/>
          <w:spacing w:val="-4"/>
          <w:szCs w:val="28"/>
        </w:rPr>
        <w:t>(був присутній при розгляді першого питання)</w:t>
      </w:r>
    </w:p>
    <w:p w:rsidR="0020631F" w:rsidRPr="00D2694B" w:rsidRDefault="0020631F" w:rsidP="00A049D4">
      <w:pPr>
        <w:ind w:left="4111" w:right="-285" w:hanging="850"/>
        <w:jc w:val="both"/>
        <w:rPr>
          <w:b/>
          <w:spacing w:val="-4"/>
          <w:sz w:val="16"/>
          <w:szCs w:val="16"/>
        </w:rPr>
      </w:pPr>
    </w:p>
    <w:p w:rsidR="0020631F" w:rsidRPr="009D6095" w:rsidRDefault="0020631F" w:rsidP="00A049D4">
      <w:pPr>
        <w:ind w:left="4111" w:right="-285" w:hanging="850"/>
        <w:jc w:val="both"/>
        <w:rPr>
          <w:i/>
          <w:spacing w:val="-6"/>
          <w:sz w:val="16"/>
          <w:szCs w:val="16"/>
        </w:rPr>
      </w:pPr>
      <w:r w:rsidRPr="009D6095">
        <w:rPr>
          <w:b/>
          <w:spacing w:val="-4"/>
          <w:szCs w:val="28"/>
        </w:rPr>
        <w:t xml:space="preserve">Відсутні: </w:t>
      </w:r>
      <w:r>
        <w:rPr>
          <w:b/>
          <w:spacing w:val="-4"/>
          <w:szCs w:val="28"/>
        </w:rPr>
        <w:t>1</w:t>
      </w:r>
      <w:r w:rsidRPr="009D6095">
        <w:rPr>
          <w:spacing w:val="-4"/>
          <w:szCs w:val="28"/>
        </w:rPr>
        <w:t xml:space="preserve"> </w:t>
      </w:r>
      <w:r>
        <w:rPr>
          <w:bCs/>
          <w:spacing w:val="-4"/>
          <w:szCs w:val="28"/>
        </w:rPr>
        <w:t>Кернес К.Г.</w:t>
      </w:r>
    </w:p>
    <w:p w:rsidR="0020631F" w:rsidRPr="00CB570F" w:rsidRDefault="0020631F" w:rsidP="00A049D4">
      <w:pPr>
        <w:tabs>
          <w:tab w:val="left" w:pos="-142"/>
          <w:tab w:val="left" w:pos="851"/>
          <w:tab w:val="left" w:pos="1418"/>
        </w:tabs>
        <w:ind w:left="4111" w:hanging="850"/>
        <w:rPr>
          <w:b/>
          <w:color w:val="FF0000"/>
          <w:sz w:val="16"/>
          <w:szCs w:val="16"/>
        </w:rPr>
      </w:pPr>
    </w:p>
    <w:p w:rsidR="0020631F" w:rsidRDefault="0020631F" w:rsidP="003770C0">
      <w:pPr>
        <w:tabs>
          <w:tab w:val="left" w:pos="-142"/>
          <w:tab w:val="left" w:pos="851"/>
          <w:tab w:val="left" w:pos="1418"/>
        </w:tabs>
        <w:rPr>
          <w:b/>
          <w:szCs w:val="28"/>
        </w:rPr>
      </w:pPr>
      <w:r>
        <w:rPr>
          <w:b/>
          <w:szCs w:val="28"/>
        </w:rPr>
        <w:t>Запрошені:</w:t>
      </w:r>
    </w:p>
    <w:p w:rsidR="0020631F" w:rsidRDefault="0020631F" w:rsidP="003770C0">
      <w:pPr>
        <w:tabs>
          <w:tab w:val="left" w:pos="-142"/>
          <w:tab w:val="left" w:pos="851"/>
          <w:tab w:val="left" w:pos="1418"/>
        </w:tabs>
        <w:rPr>
          <w:b/>
          <w:szCs w:val="28"/>
        </w:rPr>
      </w:pPr>
    </w:p>
    <w:p w:rsidR="0020631F" w:rsidRDefault="0020631F" w:rsidP="000115B0">
      <w:pPr>
        <w:pStyle w:val="a8"/>
        <w:numPr>
          <w:ilvl w:val="0"/>
          <w:numId w:val="1"/>
        </w:numPr>
        <w:tabs>
          <w:tab w:val="left" w:pos="-142"/>
          <w:tab w:val="left" w:pos="426"/>
          <w:tab w:val="left" w:pos="1418"/>
        </w:tabs>
        <w:ind w:left="0" w:firstLine="0"/>
        <w:jc w:val="both"/>
        <w:rPr>
          <w:sz w:val="28"/>
          <w:szCs w:val="28"/>
        </w:rPr>
      </w:pPr>
      <w:r w:rsidRPr="000115B0">
        <w:rPr>
          <w:sz w:val="28"/>
          <w:szCs w:val="28"/>
        </w:rPr>
        <w:t>Фільчаков</w:t>
      </w:r>
      <w:r w:rsidRPr="000115B0">
        <w:rPr>
          <w:bCs/>
          <w:iCs/>
          <w:sz w:val="28"/>
          <w:szCs w:val="28"/>
        </w:rPr>
        <w:t xml:space="preserve"> </w:t>
      </w:r>
      <w:r w:rsidRPr="000115B0">
        <w:rPr>
          <w:sz w:val="28"/>
          <w:szCs w:val="28"/>
        </w:rPr>
        <w:t>Олександр Васильович</w:t>
      </w:r>
      <w:r>
        <w:rPr>
          <w:b/>
          <w:sz w:val="28"/>
          <w:szCs w:val="28"/>
        </w:rPr>
        <w:t xml:space="preserve"> </w:t>
      </w:r>
      <w:r w:rsidRPr="009B7DD6">
        <w:rPr>
          <w:caps/>
          <w:sz w:val="28"/>
          <w:szCs w:val="28"/>
        </w:rPr>
        <w:t>–</w:t>
      </w:r>
      <w:r>
        <w:rPr>
          <w:b/>
          <w:caps/>
          <w:sz w:val="28"/>
          <w:szCs w:val="28"/>
        </w:rPr>
        <w:t xml:space="preserve"> </w:t>
      </w:r>
      <w:r>
        <w:rPr>
          <w:sz w:val="28"/>
          <w:szCs w:val="28"/>
        </w:rPr>
        <w:t>керівник</w:t>
      </w:r>
      <w:r w:rsidRPr="00C76A2D">
        <w:rPr>
          <w:sz w:val="28"/>
          <w:szCs w:val="28"/>
        </w:rPr>
        <w:t xml:space="preserve"> Харківської обласної прокуратури – старш</w:t>
      </w:r>
      <w:r>
        <w:rPr>
          <w:sz w:val="28"/>
          <w:szCs w:val="28"/>
        </w:rPr>
        <w:t>ий радник</w:t>
      </w:r>
      <w:r w:rsidRPr="00C76A2D">
        <w:rPr>
          <w:sz w:val="28"/>
          <w:szCs w:val="28"/>
        </w:rPr>
        <w:t xml:space="preserve"> юстиції</w:t>
      </w:r>
      <w:r>
        <w:rPr>
          <w:sz w:val="28"/>
          <w:szCs w:val="28"/>
        </w:rPr>
        <w:t>.</w:t>
      </w:r>
    </w:p>
    <w:p w:rsidR="0020631F" w:rsidRPr="000115B0" w:rsidRDefault="0020631F" w:rsidP="000115B0">
      <w:pPr>
        <w:pStyle w:val="a8"/>
        <w:numPr>
          <w:ilvl w:val="0"/>
          <w:numId w:val="1"/>
        </w:numPr>
        <w:tabs>
          <w:tab w:val="left" w:pos="-142"/>
          <w:tab w:val="left" w:pos="426"/>
          <w:tab w:val="left" w:pos="1418"/>
        </w:tabs>
        <w:ind w:left="0" w:firstLine="0"/>
        <w:jc w:val="both"/>
        <w:rPr>
          <w:sz w:val="28"/>
          <w:szCs w:val="28"/>
        </w:rPr>
      </w:pPr>
      <w:r w:rsidRPr="000115B0">
        <w:rPr>
          <w:bCs/>
          <w:iCs/>
          <w:sz w:val="28"/>
          <w:szCs w:val="28"/>
          <w:bdr w:val="none" w:sz="0" w:space="0" w:color="auto" w:frame="1"/>
          <w:lang w:val="ru-RU"/>
        </w:rPr>
        <w:t xml:space="preserve">Тимошко </w:t>
      </w:r>
      <w:r w:rsidRPr="000115B0">
        <w:rPr>
          <w:sz w:val="28"/>
          <w:szCs w:val="28"/>
        </w:rPr>
        <w:t>Володимир Володимирович</w:t>
      </w:r>
      <w:r>
        <w:rPr>
          <w:sz w:val="28"/>
          <w:szCs w:val="28"/>
        </w:rPr>
        <w:t xml:space="preserve"> – начальник</w:t>
      </w:r>
      <w:r w:rsidRPr="00F66CE9">
        <w:rPr>
          <w:sz w:val="28"/>
          <w:szCs w:val="28"/>
        </w:rPr>
        <w:t xml:space="preserve"> Головного управління Національно</w:t>
      </w:r>
      <w:r>
        <w:rPr>
          <w:sz w:val="28"/>
          <w:szCs w:val="28"/>
        </w:rPr>
        <w:t>ї поліції в Харківській області, генерал</w:t>
      </w:r>
      <w:r w:rsidRPr="00EB272B">
        <w:rPr>
          <w:sz w:val="28"/>
          <w:szCs w:val="28"/>
        </w:rPr>
        <w:t xml:space="preserve"> поліції третього рангу</w:t>
      </w:r>
      <w:r>
        <w:rPr>
          <w:sz w:val="28"/>
          <w:szCs w:val="28"/>
        </w:rPr>
        <w:t>.</w:t>
      </w:r>
    </w:p>
    <w:p w:rsidR="0020631F" w:rsidRDefault="0020631F" w:rsidP="000E2F32">
      <w:pPr>
        <w:pStyle w:val="a8"/>
        <w:numPr>
          <w:ilvl w:val="0"/>
          <w:numId w:val="1"/>
        </w:numPr>
        <w:tabs>
          <w:tab w:val="left" w:pos="-142"/>
          <w:tab w:val="left" w:pos="426"/>
          <w:tab w:val="left" w:pos="1418"/>
        </w:tabs>
        <w:ind w:left="0" w:firstLine="0"/>
        <w:jc w:val="both"/>
        <w:rPr>
          <w:sz w:val="28"/>
          <w:szCs w:val="28"/>
        </w:rPr>
      </w:pPr>
      <w:r w:rsidRPr="00BE6F6F">
        <w:rPr>
          <w:sz w:val="28"/>
          <w:szCs w:val="28"/>
        </w:rPr>
        <w:t>Мураєва Валерія Олегівна</w:t>
      </w:r>
      <w:r>
        <w:rPr>
          <w:sz w:val="28"/>
          <w:szCs w:val="28"/>
        </w:rPr>
        <w:t xml:space="preserve"> – заступник голови обласної ради.</w:t>
      </w:r>
    </w:p>
    <w:p w:rsidR="0020631F" w:rsidRPr="00BE6F6F" w:rsidRDefault="0020631F" w:rsidP="000E2F32">
      <w:pPr>
        <w:pStyle w:val="a8"/>
        <w:numPr>
          <w:ilvl w:val="0"/>
          <w:numId w:val="1"/>
        </w:numPr>
        <w:tabs>
          <w:tab w:val="left" w:pos="-142"/>
          <w:tab w:val="left" w:pos="426"/>
          <w:tab w:val="left" w:pos="1418"/>
        </w:tabs>
        <w:ind w:left="0" w:firstLine="0"/>
        <w:jc w:val="both"/>
        <w:rPr>
          <w:sz w:val="28"/>
          <w:szCs w:val="28"/>
        </w:rPr>
      </w:pPr>
      <w:r>
        <w:rPr>
          <w:sz w:val="28"/>
          <w:szCs w:val="28"/>
        </w:rPr>
        <w:t>Скорик Олександр Олексійович – депутат обласної ради.</w:t>
      </w:r>
    </w:p>
    <w:p w:rsidR="0020631F" w:rsidRDefault="0020631F" w:rsidP="000E2F32">
      <w:pPr>
        <w:pStyle w:val="a8"/>
        <w:numPr>
          <w:ilvl w:val="0"/>
          <w:numId w:val="1"/>
        </w:numPr>
        <w:tabs>
          <w:tab w:val="left" w:pos="-142"/>
          <w:tab w:val="left" w:pos="426"/>
          <w:tab w:val="left" w:pos="1418"/>
        </w:tabs>
        <w:ind w:left="0" w:firstLine="0"/>
        <w:jc w:val="both"/>
        <w:rPr>
          <w:sz w:val="28"/>
          <w:szCs w:val="28"/>
        </w:rPr>
      </w:pPr>
      <w:r>
        <w:rPr>
          <w:sz w:val="28"/>
          <w:szCs w:val="28"/>
        </w:rPr>
        <w:t>Малишева Оксана Василівна – керуючий справами виконавчого апарату обласної ради.</w:t>
      </w:r>
    </w:p>
    <w:p w:rsidR="0020631F" w:rsidRDefault="0020631F" w:rsidP="000E2F32">
      <w:pPr>
        <w:pStyle w:val="a8"/>
        <w:numPr>
          <w:ilvl w:val="0"/>
          <w:numId w:val="1"/>
        </w:numPr>
        <w:tabs>
          <w:tab w:val="left" w:pos="-142"/>
          <w:tab w:val="left" w:pos="426"/>
          <w:tab w:val="left" w:pos="1418"/>
        </w:tabs>
        <w:ind w:left="0" w:firstLine="0"/>
        <w:jc w:val="both"/>
        <w:rPr>
          <w:sz w:val="28"/>
          <w:szCs w:val="28"/>
        </w:rPr>
      </w:pPr>
      <w:r>
        <w:rPr>
          <w:sz w:val="28"/>
          <w:szCs w:val="28"/>
        </w:rPr>
        <w:t>Бондаренко Ольга Миколаївна – начальник управління з організаційних питань діяльності ради виконавчого апарату обласної ради.</w:t>
      </w:r>
    </w:p>
    <w:p w:rsidR="0020631F" w:rsidRDefault="0020631F" w:rsidP="000E2F32">
      <w:pPr>
        <w:pStyle w:val="a8"/>
        <w:numPr>
          <w:ilvl w:val="0"/>
          <w:numId w:val="1"/>
        </w:numPr>
        <w:tabs>
          <w:tab w:val="left" w:pos="426"/>
          <w:tab w:val="left" w:pos="1134"/>
          <w:tab w:val="left" w:pos="1276"/>
          <w:tab w:val="left" w:pos="1498"/>
        </w:tabs>
        <w:ind w:left="0" w:firstLine="0"/>
        <w:jc w:val="both"/>
        <w:rPr>
          <w:bCs/>
          <w:iCs/>
          <w:sz w:val="28"/>
          <w:szCs w:val="28"/>
          <w:bdr w:val="none" w:sz="0" w:space="0" w:color="auto" w:frame="1"/>
        </w:rPr>
      </w:pPr>
      <w:r w:rsidRPr="00C8530D">
        <w:rPr>
          <w:sz w:val="28"/>
          <w:szCs w:val="28"/>
        </w:rPr>
        <w:t>Крючков Ілля Миколайович – в.о. начальника управління правового забезпечення діяльності ради виконавчого апарату обласної ради</w:t>
      </w:r>
      <w:r w:rsidRPr="00C8530D">
        <w:rPr>
          <w:bCs/>
          <w:iCs/>
          <w:sz w:val="28"/>
          <w:szCs w:val="28"/>
          <w:bdr w:val="none" w:sz="0" w:space="0" w:color="auto" w:frame="1"/>
        </w:rPr>
        <w:t>.</w:t>
      </w:r>
    </w:p>
    <w:p w:rsidR="0020631F" w:rsidRPr="00C8530D" w:rsidRDefault="0020631F" w:rsidP="000E2F32">
      <w:pPr>
        <w:pStyle w:val="a8"/>
        <w:numPr>
          <w:ilvl w:val="0"/>
          <w:numId w:val="1"/>
        </w:numPr>
        <w:tabs>
          <w:tab w:val="left" w:pos="426"/>
          <w:tab w:val="left" w:pos="1134"/>
          <w:tab w:val="left" w:pos="1276"/>
          <w:tab w:val="left" w:pos="1498"/>
        </w:tabs>
        <w:ind w:left="0" w:firstLine="0"/>
        <w:jc w:val="both"/>
        <w:rPr>
          <w:bCs/>
          <w:iCs/>
          <w:sz w:val="28"/>
          <w:szCs w:val="28"/>
          <w:bdr w:val="none" w:sz="0" w:space="0" w:color="auto" w:frame="1"/>
        </w:rPr>
      </w:pPr>
      <w:r w:rsidRPr="000115B0">
        <w:rPr>
          <w:bCs/>
          <w:iCs/>
          <w:sz w:val="28"/>
          <w:szCs w:val="28"/>
          <w:bdr w:val="none" w:sz="0" w:space="0" w:color="auto" w:frame="1"/>
        </w:rPr>
        <w:t>Юдіна Олена Миколаївна</w:t>
      </w:r>
      <w:r w:rsidRPr="00D664C3">
        <w:rPr>
          <w:bCs/>
          <w:iCs/>
          <w:sz w:val="28"/>
          <w:szCs w:val="28"/>
          <w:bdr w:val="none" w:sz="0" w:space="0" w:color="auto" w:frame="1"/>
        </w:rPr>
        <w:t xml:space="preserve"> – </w:t>
      </w:r>
      <w:r>
        <w:rPr>
          <w:bCs/>
          <w:iCs/>
          <w:sz w:val="28"/>
          <w:szCs w:val="28"/>
          <w:bdr w:val="none" w:sz="0" w:space="0" w:color="auto" w:frame="1"/>
        </w:rPr>
        <w:t xml:space="preserve">начальник відділу з питань запобігання та виявлення корупції управління правового забезпечення діяльності ради </w:t>
      </w:r>
      <w:r w:rsidRPr="00D664C3">
        <w:rPr>
          <w:bCs/>
          <w:iCs/>
          <w:sz w:val="28"/>
          <w:szCs w:val="28"/>
          <w:bdr w:val="none" w:sz="0" w:space="0" w:color="auto" w:frame="1"/>
        </w:rPr>
        <w:t>виконавчого апара</w:t>
      </w:r>
      <w:r>
        <w:rPr>
          <w:bCs/>
          <w:iCs/>
          <w:sz w:val="28"/>
          <w:szCs w:val="28"/>
          <w:bdr w:val="none" w:sz="0" w:space="0" w:color="auto" w:frame="1"/>
        </w:rPr>
        <w:t>ту обласної ради.</w:t>
      </w:r>
    </w:p>
    <w:p w:rsidR="0020631F" w:rsidRPr="00051284" w:rsidRDefault="0020631F" w:rsidP="000E2F32">
      <w:pPr>
        <w:pStyle w:val="a8"/>
        <w:numPr>
          <w:ilvl w:val="0"/>
          <w:numId w:val="1"/>
        </w:numPr>
        <w:tabs>
          <w:tab w:val="left" w:pos="-142"/>
          <w:tab w:val="left" w:pos="426"/>
          <w:tab w:val="left" w:pos="1418"/>
        </w:tabs>
        <w:ind w:left="0" w:firstLine="0"/>
        <w:jc w:val="both"/>
        <w:rPr>
          <w:sz w:val="28"/>
          <w:szCs w:val="28"/>
        </w:rPr>
      </w:pPr>
      <w:r w:rsidRPr="00C20723">
        <w:rPr>
          <w:rFonts w:ascii="Times New Roman CYR" w:hAnsi="Times New Roman CYR" w:cs="Times New Roman CYR"/>
          <w:bCs/>
          <w:sz w:val="28"/>
          <w:szCs w:val="28"/>
        </w:rPr>
        <w:lastRenderedPageBreak/>
        <w:t>Пєшков</w:t>
      </w:r>
      <w:r>
        <w:rPr>
          <w:rFonts w:ascii="Times New Roman CYR" w:hAnsi="Times New Roman CYR" w:cs="Times New Roman CYR"/>
          <w:bCs/>
          <w:sz w:val="28"/>
          <w:szCs w:val="28"/>
        </w:rPr>
        <w:t xml:space="preserve"> Павло Сергійович</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заступник начальника управління з питань діяльності виконавчого апарату та роботи з персоналом виконавчого апарату Харківської обласної ради, начальник відділу по роботі з громадськістю та ЗМІ.</w:t>
      </w:r>
    </w:p>
    <w:p w:rsidR="0020631F" w:rsidRPr="000201E7" w:rsidRDefault="0020631F" w:rsidP="000E2F32">
      <w:pPr>
        <w:pStyle w:val="a8"/>
        <w:numPr>
          <w:ilvl w:val="0"/>
          <w:numId w:val="1"/>
        </w:numPr>
        <w:tabs>
          <w:tab w:val="left" w:pos="-142"/>
          <w:tab w:val="left" w:pos="426"/>
          <w:tab w:val="left" w:pos="1418"/>
        </w:tabs>
        <w:ind w:left="0" w:firstLine="0"/>
        <w:jc w:val="both"/>
        <w:rPr>
          <w:sz w:val="28"/>
          <w:szCs w:val="28"/>
        </w:rPr>
      </w:pPr>
      <w:r>
        <w:rPr>
          <w:rFonts w:ascii="Times New Roman CYR" w:hAnsi="Times New Roman CYR" w:cs="Times New Roman CYR"/>
          <w:sz w:val="28"/>
          <w:szCs w:val="28"/>
        </w:rPr>
        <w:t>Мітічкін Костянтин Анатолійович – начальник відділу програмно-комп’ютерного забезпечення управління бухгалтерського обліку, фінансів та господарської діяльності виконавчого апарату обласної ради.</w:t>
      </w:r>
    </w:p>
    <w:p w:rsidR="0020631F" w:rsidRPr="00437311" w:rsidRDefault="0020631F" w:rsidP="000E2F32">
      <w:pPr>
        <w:pStyle w:val="a8"/>
        <w:numPr>
          <w:ilvl w:val="0"/>
          <w:numId w:val="1"/>
        </w:numPr>
        <w:tabs>
          <w:tab w:val="left" w:pos="-142"/>
          <w:tab w:val="left" w:pos="426"/>
          <w:tab w:val="left" w:pos="1418"/>
        </w:tabs>
        <w:ind w:left="0" w:firstLine="0"/>
        <w:jc w:val="both"/>
        <w:rPr>
          <w:sz w:val="28"/>
          <w:szCs w:val="28"/>
        </w:rPr>
      </w:pPr>
      <w:r w:rsidRPr="000201E7">
        <w:rPr>
          <w:bCs/>
          <w:iCs/>
          <w:sz w:val="28"/>
          <w:szCs w:val="28"/>
          <w:bdr w:val="none" w:sz="0" w:space="0" w:color="auto" w:frame="1"/>
        </w:rPr>
        <w:t>Белявцев Михайло Володимирович</w:t>
      </w:r>
      <w:r w:rsidRPr="00DE1EE5">
        <w:rPr>
          <w:bCs/>
          <w:iCs/>
          <w:sz w:val="28"/>
          <w:szCs w:val="28"/>
          <w:bdr w:val="none" w:sz="0" w:space="0" w:color="auto" w:frame="1"/>
        </w:rPr>
        <w:t xml:space="preserve"> – в.о. директора Департаменту оборонної, мобілізаційної роботи та взаємодії з правоохоронними органами Харківської обласної військової адміністрації</w:t>
      </w:r>
      <w:r>
        <w:rPr>
          <w:bCs/>
          <w:iCs/>
          <w:sz w:val="28"/>
          <w:szCs w:val="28"/>
          <w:bdr w:val="none" w:sz="0" w:space="0" w:color="auto" w:frame="1"/>
        </w:rPr>
        <w:t>.</w:t>
      </w:r>
    </w:p>
    <w:p w:rsidR="0020631F" w:rsidRPr="00E87162" w:rsidRDefault="0020631F" w:rsidP="000E2F32">
      <w:pPr>
        <w:pStyle w:val="a8"/>
        <w:numPr>
          <w:ilvl w:val="0"/>
          <w:numId w:val="1"/>
        </w:numPr>
        <w:tabs>
          <w:tab w:val="left" w:pos="-142"/>
          <w:tab w:val="left" w:pos="426"/>
          <w:tab w:val="left" w:pos="1418"/>
        </w:tabs>
        <w:ind w:left="0" w:firstLine="0"/>
        <w:jc w:val="both"/>
        <w:rPr>
          <w:sz w:val="28"/>
          <w:szCs w:val="28"/>
        </w:rPr>
      </w:pPr>
      <w:r w:rsidRPr="00E87162">
        <w:rPr>
          <w:bCs/>
          <w:iCs/>
          <w:sz w:val="28"/>
          <w:szCs w:val="28"/>
          <w:shd w:val="clear" w:color="auto" w:fill="FFFFFF"/>
        </w:rPr>
        <w:t>Дорожко Андрій Миколайович</w:t>
      </w:r>
      <w:r w:rsidRPr="00E87162">
        <w:rPr>
          <w:sz w:val="28"/>
          <w:szCs w:val="28"/>
          <w:shd w:val="clear" w:color="auto" w:fill="FFFFFF"/>
        </w:rPr>
        <w:t xml:space="preserve"> – директор Департаменту агропромислового розвитку Харківської обласної військової адміністрації</w:t>
      </w:r>
      <w:r>
        <w:rPr>
          <w:sz w:val="28"/>
          <w:szCs w:val="28"/>
          <w:shd w:val="clear" w:color="auto" w:fill="FFFFFF"/>
        </w:rPr>
        <w:t>.</w:t>
      </w:r>
    </w:p>
    <w:p w:rsidR="0020631F" w:rsidRPr="002C45AF" w:rsidRDefault="0020631F" w:rsidP="00EB24E8">
      <w:pPr>
        <w:pStyle w:val="a8"/>
        <w:tabs>
          <w:tab w:val="left" w:pos="-142"/>
          <w:tab w:val="left" w:pos="426"/>
          <w:tab w:val="left" w:pos="1418"/>
        </w:tabs>
        <w:ind w:left="0"/>
        <w:jc w:val="both"/>
        <w:rPr>
          <w:sz w:val="28"/>
          <w:szCs w:val="28"/>
        </w:rPr>
      </w:pPr>
    </w:p>
    <w:tbl>
      <w:tblPr>
        <w:tblW w:w="18176" w:type="dxa"/>
        <w:tblInd w:w="-321" w:type="dxa"/>
        <w:tblLook w:val="00A0" w:firstRow="1" w:lastRow="0" w:firstColumn="1" w:lastColumn="0" w:noHBand="0" w:noVBand="0"/>
      </w:tblPr>
      <w:tblGrid>
        <w:gridCol w:w="2052"/>
        <w:gridCol w:w="8062"/>
        <w:gridCol w:w="8062"/>
      </w:tblGrid>
      <w:tr w:rsidR="0020631F" w:rsidTr="00EB24E8">
        <w:trPr>
          <w:trHeight w:val="474"/>
        </w:trPr>
        <w:tc>
          <w:tcPr>
            <w:tcW w:w="2052" w:type="dxa"/>
          </w:tcPr>
          <w:p w:rsidR="0020631F" w:rsidRDefault="0020631F" w:rsidP="003E5C05">
            <w:pPr>
              <w:spacing w:line="256" w:lineRule="auto"/>
              <w:ind w:left="213"/>
              <w:jc w:val="both"/>
              <w:rPr>
                <w:color w:val="000000"/>
                <w:szCs w:val="28"/>
                <w:lang w:eastAsia="en-US"/>
              </w:rPr>
            </w:pPr>
            <w:r>
              <w:rPr>
                <w:color w:val="000000"/>
                <w:szCs w:val="28"/>
                <w:lang w:eastAsia="en-US"/>
              </w:rPr>
              <w:t>СЛУХАЛИ:</w:t>
            </w:r>
          </w:p>
        </w:tc>
        <w:tc>
          <w:tcPr>
            <w:tcW w:w="8062" w:type="dxa"/>
          </w:tcPr>
          <w:p w:rsidR="0020631F" w:rsidRDefault="0020631F" w:rsidP="003E5C05">
            <w:pPr>
              <w:tabs>
                <w:tab w:val="left" w:pos="0"/>
                <w:tab w:val="left" w:pos="1701"/>
              </w:tabs>
              <w:spacing w:line="256" w:lineRule="auto"/>
              <w:jc w:val="both"/>
              <w:rPr>
                <w:b/>
                <w:color w:val="000000"/>
                <w:szCs w:val="28"/>
                <w:lang w:eastAsia="en-US"/>
              </w:rPr>
            </w:pPr>
            <w:r>
              <w:rPr>
                <w:b/>
                <w:szCs w:val="28"/>
                <w:lang w:eastAsia="en-US"/>
              </w:rPr>
              <w:t>Про затвердження порядку денного засідання постійної комісії.</w:t>
            </w:r>
          </w:p>
        </w:tc>
        <w:tc>
          <w:tcPr>
            <w:tcW w:w="8062" w:type="dxa"/>
          </w:tcPr>
          <w:p w:rsidR="0020631F" w:rsidRDefault="0020631F" w:rsidP="003E5C05">
            <w:pPr>
              <w:tabs>
                <w:tab w:val="left" w:pos="0"/>
                <w:tab w:val="left" w:pos="1701"/>
              </w:tabs>
              <w:spacing w:line="256" w:lineRule="auto"/>
              <w:jc w:val="both"/>
              <w:rPr>
                <w:b/>
                <w:szCs w:val="28"/>
                <w:lang w:eastAsia="en-US"/>
              </w:rPr>
            </w:pPr>
          </w:p>
        </w:tc>
      </w:tr>
      <w:tr w:rsidR="0020631F" w:rsidTr="00EB24E8">
        <w:tc>
          <w:tcPr>
            <w:tcW w:w="2052" w:type="dxa"/>
          </w:tcPr>
          <w:p w:rsidR="0020631F" w:rsidRDefault="0020631F" w:rsidP="003E5C05">
            <w:pPr>
              <w:spacing w:line="256" w:lineRule="auto"/>
              <w:jc w:val="both"/>
              <w:rPr>
                <w:color w:val="000000"/>
                <w:szCs w:val="28"/>
                <w:lang w:eastAsia="en-US"/>
              </w:rPr>
            </w:pPr>
          </w:p>
        </w:tc>
        <w:tc>
          <w:tcPr>
            <w:tcW w:w="8062" w:type="dxa"/>
          </w:tcPr>
          <w:p w:rsidR="0020631F" w:rsidRDefault="0020631F" w:rsidP="003E5C05">
            <w:pPr>
              <w:tabs>
                <w:tab w:val="left" w:pos="-218"/>
                <w:tab w:val="left" w:pos="1134"/>
              </w:tabs>
              <w:spacing w:line="256" w:lineRule="auto"/>
              <w:jc w:val="both"/>
              <w:rPr>
                <w:color w:val="000000"/>
                <w:szCs w:val="28"/>
                <w:lang w:eastAsia="en-US"/>
              </w:rPr>
            </w:pPr>
            <w:r>
              <w:rPr>
                <w:bCs/>
                <w:iCs/>
                <w:szCs w:val="28"/>
                <w:u w:val="single"/>
                <w:lang w:eastAsia="en-US"/>
              </w:rPr>
              <w:t>Доповідає:</w:t>
            </w:r>
            <w:r>
              <w:rPr>
                <w:b/>
                <w:bCs/>
                <w:i/>
                <w:iCs/>
                <w:szCs w:val="28"/>
                <w:lang w:eastAsia="en-US"/>
              </w:rPr>
              <w:t xml:space="preserve"> </w:t>
            </w:r>
            <w:r>
              <w:rPr>
                <w:b/>
                <w:i/>
                <w:szCs w:val="28"/>
                <w:lang w:eastAsia="en-US"/>
              </w:rPr>
              <w:t xml:space="preserve">Каратуманов Олег Юрійович – </w:t>
            </w:r>
            <w:r>
              <w:rPr>
                <w:spacing w:val="-6"/>
                <w:szCs w:val="28"/>
                <w:lang w:eastAsia="en-US"/>
              </w:rPr>
              <w:t>голова постійної комісії</w:t>
            </w:r>
            <w:r>
              <w:rPr>
                <w:szCs w:val="28"/>
                <w:lang w:eastAsia="en-US"/>
              </w:rPr>
              <w:t xml:space="preserve">. </w:t>
            </w:r>
          </w:p>
        </w:tc>
        <w:tc>
          <w:tcPr>
            <w:tcW w:w="8062" w:type="dxa"/>
          </w:tcPr>
          <w:p w:rsidR="0020631F" w:rsidRDefault="0020631F" w:rsidP="003E5C05">
            <w:pPr>
              <w:tabs>
                <w:tab w:val="left" w:pos="-218"/>
                <w:tab w:val="left" w:pos="1134"/>
              </w:tabs>
              <w:spacing w:line="256" w:lineRule="auto"/>
              <w:jc w:val="both"/>
              <w:rPr>
                <w:bCs/>
                <w:iCs/>
                <w:szCs w:val="28"/>
                <w:u w:val="single"/>
                <w:lang w:eastAsia="en-US"/>
              </w:rPr>
            </w:pPr>
          </w:p>
        </w:tc>
      </w:tr>
    </w:tbl>
    <w:p w:rsidR="0020631F" w:rsidRPr="006F1FEB" w:rsidRDefault="0020631F" w:rsidP="003770C0">
      <w:pPr>
        <w:tabs>
          <w:tab w:val="num" w:pos="500"/>
          <w:tab w:val="left" w:pos="900"/>
        </w:tabs>
        <w:jc w:val="both"/>
        <w:rPr>
          <w:b/>
          <w:i/>
          <w:szCs w:val="28"/>
          <w:lang w:eastAsia="en-US"/>
        </w:rPr>
      </w:pPr>
    </w:p>
    <w:p w:rsidR="0020631F" w:rsidRDefault="0020631F" w:rsidP="006976AD">
      <w:pPr>
        <w:tabs>
          <w:tab w:val="num" w:pos="500"/>
          <w:tab w:val="left" w:pos="900"/>
        </w:tabs>
        <w:ind w:firstLine="567"/>
        <w:jc w:val="both"/>
        <w:rPr>
          <w:bCs/>
          <w:szCs w:val="28"/>
        </w:rPr>
      </w:pPr>
      <w:r>
        <w:rPr>
          <w:b/>
          <w:i/>
          <w:szCs w:val="28"/>
          <w:lang w:eastAsia="en-US"/>
        </w:rPr>
        <w:t>Каратуманов О.Ю.</w:t>
      </w:r>
      <w:r>
        <w:rPr>
          <w:szCs w:val="28"/>
          <w:lang w:eastAsia="en-US"/>
        </w:rPr>
        <w:t xml:space="preserve"> </w:t>
      </w:r>
      <w:r>
        <w:rPr>
          <w:bCs/>
          <w:szCs w:val="28"/>
        </w:rPr>
        <w:t xml:space="preserve">ознайомив членів комісії з проєктом порядку денного </w:t>
      </w:r>
      <w:r>
        <w:rPr>
          <w:szCs w:val="28"/>
        </w:rPr>
        <w:t>і запропонував депутатам</w:t>
      </w:r>
      <w:r>
        <w:rPr>
          <w:bCs/>
          <w:szCs w:val="28"/>
        </w:rPr>
        <w:t xml:space="preserve"> визначитися щодо питань, винесених на розгляд даного засідання постійної комісії.</w:t>
      </w:r>
    </w:p>
    <w:p w:rsidR="0020631F" w:rsidRDefault="0020631F" w:rsidP="006976AD">
      <w:pPr>
        <w:tabs>
          <w:tab w:val="num" w:pos="500"/>
          <w:tab w:val="left" w:pos="900"/>
        </w:tabs>
        <w:ind w:firstLine="567"/>
        <w:jc w:val="both"/>
        <w:rPr>
          <w:szCs w:val="28"/>
        </w:rPr>
      </w:pPr>
    </w:p>
    <w:p w:rsidR="0020631F" w:rsidRDefault="0020631F" w:rsidP="006976AD">
      <w:pPr>
        <w:tabs>
          <w:tab w:val="left" w:pos="0"/>
          <w:tab w:val="left" w:pos="142"/>
          <w:tab w:val="left" w:pos="872"/>
          <w:tab w:val="num" w:pos="981"/>
          <w:tab w:val="left" w:pos="1090"/>
          <w:tab w:val="left" w:pos="1308"/>
        </w:tabs>
        <w:ind w:firstLine="567"/>
        <w:jc w:val="both"/>
        <w:rPr>
          <w:bCs/>
          <w:szCs w:val="28"/>
        </w:rPr>
      </w:pPr>
      <w:r>
        <w:rPr>
          <w:bCs/>
          <w:szCs w:val="28"/>
        </w:rPr>
        <w:t>Депутати підтримали запропонований порядок денний засідання постійної комісії.</w:t>
      </w:r>
    </w:p>
    <w:p w:rsidR="0020631F" w:rsidRDefault="0020631F" w:rsidP="003770C0">
      <w:pPr>
        <w:tabs>
          <w:tab w:val="left" w:pos="0"/>
          <w:tab w:val="left" w:pos="142"/>
          <w:tab w:val="left" w:pos="872"/>
          <w:tab w:val="num" w:pos="981"/>
          <w:tab w:val="left" w:pos="1090"/>
          <w:tab w:val="left" w:pos="1308"/>
        </w:tabs>
        <w:ind w:firstLine="426"/>
        <w:jc w:val="both"/>
        <w:rPr>
          <w:sz w:val="16"/>
          <w:szCs w:val="16"/>
          <w:lang w:eastAsia="en-US"/>
        </w:rPr>
      </w:pPr>
    </w:p>
    <w:p w:rsidR="0020631F" w:rsidRPr="007307B8" w:rsidRDefault="0020631F" w:rsidP="003770C0">
      <w:pPr>
        <w:tabs>
          <w:tab w:val="left" w:pos="0"/>
          <w:tab w:val="left" w:pos="142"/>
          <w:tab w:val="left" w:pos="872"/>
          <w:tab w:val="num" w:pos="981"/>
          <w:tab w:val="left" w:pos="1090"/>
          <w:tab w:val="left" w:pos="1308"/>
        </w:tabs>
        <w:ind w:firstLine="426"/>
        <w:jc w:val="both"/>
        <w:rPr>
          <w:sz w:val="16"/>
          <w:szCs w:val="16"/>
          <w:lang w:eastAsia="en-US"/>
        </w:rPr>
      </w:pPr>
    </w:p>
    <w:tbl>
      <w:tblPr>
        <w:tblW w:w="9919" w:type="dxa"/>
        <w:tblLook w:val="00A0" w:firstRow="1" w:lastRow="0" w:firstColumn="1" w:lastColumn="0" w:noHBand="0" w:noVBand="0"/>
      </w:tblPr>
      <w:tblGrid>
        <w:gridCol w:w="1891"/>
        <w:gridCol w:w="8028"/>
      </w:tblGrid>
      <w:tr w:rsidR="0020631F" w:rsidTr="003E5C05">
        <w:tc>
          <w:tcPr>
            <w:tcW w:w="1891" w:type="dxa"/>
          </w:tcPr>
          <w:p w:rsidR="0020631F" w:rsidRDefault="0020631F" w:rsidP="003E5C05">
            <w:pPr>
              <w:tabs>
                <w:tab w:val="left" w:pos="-654"/>
              </w:tabs>
              <w:spacing w:line="256" w:lineRule="auto"/>
              <w:ind w:left="-108"/>
              <w:jc w:val="both"/>
              <w:rPr>
                <w:color w:val="000000"/>
                <w:szCs w:val="28"/>
                <w:lang w:eastAsia="en-US"/>
              </w:rPr>
            </w:pPr>
            <w:r>
              <w:rPr>
                <w:color w:val="000000"/>
                <w:szCs w:val="28"/>
                <w:lang w:eastAsia="en-US"/>
              </w:rPr>
              <w:t>ВИРІШИЛИ:</w:t>
            </w:r>
          </w:p>
        </w:tc>
        <w:tc>
          <w:tcPr>
            <w:tcW w:w="8028" w:type="dxa"/>
          </w:tcPr>
          <w:p w:rsidR="0020631F" w:rsidRDefault="0020631F" w:rsidP="003E5C05">
            <w:pPr>
              <w:tabs>
                <w:tab w:val="left" w:pos="-654"/>
              </w:tabs>
              <w:spacing w:line="256" w:lineRule="auto"/>
              <w:jc w:val="both"/>
              <w:rPr>
                <w:b/>
                <w:bCs/>
                <w:color w:val="000000"/>
                <w:szCs w:val="28"/>
                <w:lang w:eastAsia="en-US"/>
              </w:rPr>
            </w:pPr>
            <w:r>
              <w:rPr>
                <w:bCs/>
                <w:szCs w:val="28"/>
                <w:lang w:eastAsia="en-US"/>
              </w:rPr>
              <w:t>Затвердити порядок денний засідання постійної комісії.</w:t>
            </w:r>
          </w:p>
        </w:tc>
      </w:tr>
    </w:tbl>
    <w:p w:rsidR="0020631F" w:rsidRDefault="0020631F" w:rsidP="003770C0">
      <w:pPr>
        <w:tabs>
          <w:tab w:val="left" w:pos="1134"/>
        </w:tabs>
        <w:ind w:left="142"/>
        <w:jc w:val="center"/>
        <w:rPr>
          <w:b/>
          <w:sz w:val="16"/>
          <w:szCs w:val="16"/>
        </w:rPr>
      </w:pPr>
    </w:p>
    <w:tbl>
      <w:tblPr>
        <w:tblW w:w="7938" w:type="dxa"/>
        <w:jc w:val="right"/>
        <w:tblLook w:val="01E0" w:firstRow="1" w:lastRow="1" w:firstColumn="1" w:lastColumn="1" w:noHBand="0" w:noVBand="0"/>
      </w:tblPr>
      <w:tblGrid>
        <w:gridCol w:w="1793"/>
        <w:gridCol w:w="1296"/>
        <w:gridCol w:w="313"/>
        <w:gridCol w:w="567"/>
        <w:gridCol w:w="3969"/>
      </w:tblGrid>
      <w:tr w:rsidR="0020631F" w:rsidRPr="005A11AA" w:rsidTr="003E5C05">
        <w:trPr>
          <w:trHeight w:val="1065"/>
          <w:jc w:val="right"/>
        </w:trPr>
        <w:tc>
          <w:tcPr>
            <w:tcW w:w="1793" w:type="dxa"/>
          </w:tcPr>
          <w:p w:rsidR="0020631F" w:rsidRPr="005A11AA" w:rsidRDefault="0020631F" w:rsidP="003E5C05">
            <w:pPr>
              <w:tabs>
                <w:tab w:val="left" w:pos="0"/>
                <w:tab w:val="left" w:pos="1134"/>
              </w:tabs>
              <w:rPr>
                <w:szCs w:val="28"/>
              </w:rPr>
            </w:pPr>
            <w:r w:rsidRPr="005A11AA">
              <w:rPr>
                <w:szCs w:val="28"/>
              </w:rPr>
              <w:t>Голосували:</w:t>
            </w:r>
          </w:p>
        </w:tc>
        <w:tc>
          <w:tcPr>
            <w:tcW w:w="1296" w:type="dxa"/>
          </w:tcPr>
          <w:p w:rsidR="0020631F" w:rsidRPr="005A11AA" w:rsidRDefault="0020631F" w:rsidP="003E5C05">
            <w:pPr>
              <w:rPr>
                <w:szCs w:val="28"/>
              </w:rPr>
            </w:pPr>
            <w:r w:rsidRPr="005A11AA">
              <w:rPr>
                <w:szCs w:val="28"/>
              </w:rPr>
              <w:t>«за»</w:t>
            </w:r>
          </w:p>
        </w:tc>
        <w:tc>
          <w:tcPr>
            <w:tcW w:w="313" w:type="dxa"/>
          </w:tcPr>
          <w:p w:rsidR="0020631F" w:rsidRPr="005A11AA" w:rsidRDefault="0020631F" w:rsidP="003E5C05">
            <w:pPr>
              <w:tabs>
                <w:tab w:val="left" w:pos="0"/>
                <w:tab w:val="left" w:pos="1134"/>
              </w:tabs>
              <w:rPr>
                <w:szCs w:val="28"/>
              </w:rPr>
            </w:pPr>
            <w:r w:rsidRPr="005A11AA">
              <w:rPr>
                <w:szCs w:val="28"/>
              </w:rPr>
              <w:t>-</w:t>
            </w:r>
          </w:p>
        </w:tc>
        <w:tc>
          <w:tcPr>
            <w:tcW w:w="567" w:type="dxa"/>
          </w:tcPr>
          <w:p w:rsidR="0020631F" w:rsidRPr="005A11AA" w:rsidRDefault="0020631F" w:rsidP="003E5C05">
            <w:pPr>
              <w:tabs>
                <w:tab w:val="left" w:pos="0"/>
                <w:tab w:val="left" w:pos="1134"/>
              </w:tabs>
              <w:rPr>
                <w:szCs w:val="28"/>
              </w:rPr>
            </w:pPr>
            <w:r>
              <w:rPr>
                <w:szCs w:val="28"/>
              </w:rPr>
              <w:t>7;</w:t>
            </w:r>
          </w:p>
        </w:tc>
        <w:tc>
          <w:tcPr>
            <w:tcW w:w="3969" w:type="dxa"/>
            <w:tcMar>
              <w:left w:w="28" w:type="dxa"/>
              <w:right w:w="28" w:type="dxa"/>
            </w:tcMar>
          </w:tcPr>
          <w:p w:rsidR="0020631F" w:rsidRPr="00376358" w:rsidRDefault="0020631F" w:rsidP="003E5C05">
            <w:pPr>
              <w:tabs>
                <w:tab w:val="left" w:pos="0"/>
                <w:tab w:val="left" w:pos="1134"/>
              </w:tabs>
              <w:ind w:right="-246"/>
              <w:rPr>
                <w:i/>
                <w:szCs w:val="28"/>
              </w:rPr>
            </w:pPr>
            <w:r w:rsidRPr="005A11AA">
              <w:rPr>
                <w:i/>
                <w:szCs w:val="28"/>
              </w:rPr>
              <w:t>Каратуманов О.Ю., Горло Д.В., Козловський А.В., Оніщенко Д.С., Панов В.В.</w:t>
            </w:r>
            <w:r>
              <w:rPr>
                <w:i/>
                <w:szCs w:val="28"/>
              </w:rPr>
              <w:t>,</w:t>
            </w:r>
            <w:r w:rsidRPr="005A11AA">
              <w:rPr>
                <w:i/>
                <w:szCs w:val="28"/>
              </w:rPr>
              <w:t xml:space="preserve"> </w:t>
            </w:r>
            <w:r>
              <w:rPr>
                <w:i/>
                <w:szCs w:val="28"/>
              </w:rPr>
              <w:t xml:space="preserve">Чернов С.І., </w:t>
            </w:r>
            <w:r>
              <w:rPr>
                <w:i/>
                <w:szCs w:val="28"/>
              </w:rPr>
              <w:br/>
              <w:t>Шенцев М.Д.</w:t>
            </w:r>
          </w:p>
        </w:tc>
      </w:tr>
      <w:tr w:rsidR="0020631F" w:rsidRPr="005A11AA" w:rsidTr="003E5C05">
        <w:trPr>
          <w:trHeight w:val="340"/>
          <w:jc w:val="right"/>
        </w:trPr>
        <w:tc>
          <w:tcPr>
            <w:tcW w:w="1793" w:type="dxa"/>
            <w:vAlign w:val="center"/>
          </w:tcPr>
          <w:p w:rsidR="0020631F" w:rsidRPr="005A11AA" w:rsidRDefault="0020631F" w:rsidP="003E5C05">
            <w:pPr>
              <w:tabs>
                <w:tab w:val="left" w:pos="0"/>
                <w:tab w:val="left" w:pos="1134"/>
              </w:tabs>
              <w:jc w:val="center"/>
              <w:rPr>
                <w:szCs w:val="28"/>
              </w:rPr>
            </w:pPr>
          </w:p>
        </w:tc>
        <w:tc>
          <w:tcPr>
            <w:tcW w:w="1296" w:type="dxa"/>
          </w:tcPr>
          <w:p w:rsidR="0020631F" w:rsidRPr="005A11AA" w:rsidRDefault="0020631F" w:rsidP="003E5C05">
            <w:pPr>
              <w:rPr>
                <w:szCs w:val="28"/>
              </w:rPr>
            </w:pPr>
            <w:r w:rsidRPr="005A11AA">
              <w:rPr>
                <w:szCs w:val="28"/>
              </w:rPr>
              <w:t>«проти»</w:t>
            </w:r>
          </w:p>
        </w:tc>
        <w:tc>
          <w:tcPr>
            <w:tcW w:w="313" w:type="dxa"/>
            <w:vAlign w:val="center"/>
          </w:tcPr>
          <w:p w:rsidR="0020631F" w:rsidRPr="005A11AA" w:rsidRDefault="0020631F" w:rsidP="003E5C05">
            <w:pPr>
              <w:tabs>
                <w:tab w:val="left" w:pos="0"/>
                <w:tab w:val="left" w:pos="1134"/>
              </w:tabs>
              <w:jc w:val="center"/>
              <w:rPr>
                <w:szCs w:val="28"/>
              </w:rPr>
            </w:pPr>
            <w:r w:rsidRPr="005A11AA">
              <w:rPr>
                <w:szCs w:val="28"/>
              </w:rPr>
              <w:t>-</w:t>
            </w:r>
          </w:p>
        </w:tc>
        <w:tc>
          <w:tcPr>
            <w:tcW w:w="567" w:type="dxa"/>
            <w:vAlign w:val="center"/>
          </w:tcPr>
          <w:p w:rsidR="0020631F" w:rsidRPr="005A11AA" w:rsidRDefault="0020631F" w:rsidP="003E5C05">
            <w:pPr>
              <w:tabs>
                <w:tab w:val="left" w:pos="0"/>
                <w:tab w:val="left" w:pos="1134"/>
              </w:tabs>
              <w:jc w:val="center"/>
              <w:rPr>
                <w:szCs w:val="28"/>
              </w:rPr>
            </w:pPr>
            <w:r w:rsidRPr="005A11AA">
              <w:rPr>
                <w:szCs w:val="28"/>
              </w:rPr>
              <w:t>0;</w:t>
            </w:r>
          </w:p>
        </w:tc>
        <w:tc>
          <w:tcPr>
            <w:tcW w:w="3969" w:type="dxa"/>
          </w:tcPr>
          <w:p w:rsidR="0020631F" w:rsidRPr="005A11AA" w:rsidRDefault="0020631F" w:rsidP="003E5C05">
            <w:pPr>
              <w:tabs>
                <w:tab w:val="left" w:pos="0"/>
                <w:tab w:val="left" w:pos="1134"/>
              </w:tabs>
              <w:rPr>
                <w:i/>
                <w:szCs w:val="28"/>
              </w:rPr>
            </w:pPr>
          </w:p>
        </w:tc>
      </w:tr>
      <w:tr w:rsidR="0020631F" w:rsidRPr="005A11AA" w:rsidTr="003E5C05">
        <w:trPr>
          <w:trHeight w:val="340"/>
          <w:jc w:val="right"/>
        </w:trPr>
        <w:tc>
          <w:tcPr>
            <w:tcW w:w="1793" w:type="dxa"/>
            <w:vAlign w:val="center"/>
          </w:tcPr>
          <w:p w:rsidR="0020631F" w:rsidRPr="005A11AA" w:rsidRDefault="0020631F" w:rsidP="003E5C05">
            <w:pPr>
              <w:tabs>
                <w:tab w:val="left" w:pos="0"/>
                <w:tab w:val="left" w:pos="1134"/>
              </w:tabs>
              <w:jc w:val="center"/>
              <w:rPr>
                <w:szCs w:val="28"/>
              </w:rPr>
            </w:pPr>
          </w:p>
        </w:tc>
        <w:tc>
          <w:tcPr>
            <w:tcW w:w="1296" w:type="dxa"/>
          </w:tcPr>
          <w:p w:rsidR="0020631F" w:rsidRPr="005A11AA" w:rsidRDefault="0020631F" w:rsidP="003E5C05">
            <w:pPr>
              <w:rPr>
                <w:szCs w:val="28"/>
              </w:rPr>
            </w:pPr>
            <w:r w:rsidRPr="005A11AA">
              <w:rPr>
                <w:szCs w:val="28"/>
              </w:rPr>
              <w:t>«утрим.»</w:t>
            </w:r>
          </w:p>
        </w:tc>
        <w:tc>
          <w:tcPr>
            <w:tcW w:w="313" w:type="dxa"/>
            <w:vAlign w:val="center"/>
          </w:tcPr>
          <w:p w:rsidR="0020631F" w:rsidRPr="005A11AA" w:rsidRDefault="0020631F" w:rsidP="003E5C05">
            <w:pPr>
              <w:tabs>
                <w:tab w:val="left" w:pos="0"/>
                <w:tab w:val="left" w:pos="1134"/>
              </w:tabs>
              <w:jc w:val="center"/>
              <w:rPr>
                <w:szCs w:val="28"/>
              </w:rPr>
            </w:pPr>
            <w:r w:rsidRPr="005A11AA">
              <w:rPr>
                <w:szCs w:val="28"/>
              </w:rPr>
              <w:t>-</w:t>
            </w:r>
          </w:p>
        </w:tc>
        <w:tc>
          <w:tcPr>
            <w:tcW w:w="567" w:type="dxa"/>
            <w:vAlign w:val="center"/>
          </w:tcPr>
          <w:p w:rsidR="0020631F" w:rsidRPr="005A11AA" w:rsidRDefault="0020631F" w:rsidP="003E5C05">
            <w:pPr>
              <w:tabs>
                <w:tab w:val="left" w:pos="0"/>
                <w:tab w:val="left" w:pos="1134"/>
              </w:tabs>
              <w:jc w:val="center"/>
              <w:rPr>
                <w:szCs w:val="28"/>
              </w:rPr>
            </w:pPr>
            <w:r w:rsidRPr="005A11AA">
              <w:rPr>
                <w:szCs w:val="28"/>
              </w:rPr>
              <w:t>0.</w:t>
            </w:r>
          </w:p>
        </w:tc>
        <w:tc>
          <w:tcPr>
            <w:tcW w:w="3969" w:type="dxa"/>
          </w:tcPr>
          <w:p w:rsidR="0020631F" w:rsidRPr="005A11AA" w:rsidRDefault="0020631F" w:rsidP="003E5C05">
            <w:pPr>
              <w:tabs>
                <w:tab w:val="left" w:pos="0"/>
                <w:tab w:val="left" w:pos="1134"/>
              </w:tabs>
              <w:rPr>
                <w:i/>
                <w:szCs w:val="28"/>
              </w:rPr>
            </w:pPr>
          </w:p>
        </w:tc>
      </w:tr>
    </w:tbl>
    <w:p w:rsidR="0020631F" w:rsidRPr="00B94C41" w:rsidRDefault="0020631F" w:rsidP="003770C0">
      <w:pPr>
        <w:tabs>
          <w:tab w:val="left" w:pos="1134"/>
        </w:tabs>
        <w:ind w:left="142"/>
        <w:jc w:val="center"/>
        <w:rPr>
          <w:b/>
          <w:szCs w:val="28"/>
        </w:rPr>
      </w:pPr>
    </w:p>
    <w:p w:rsidR="0020631F" w:rsidRDefault="0020631F" w:rsidP="003770C0">
      <w:pPr>
        <w:tabs>
          <w:tab w:val="left" w:pos="1134"/>
        </w:tabs>
        <w:ind w:left="142"/>
        <w:jc w:val="center"/>
        <w:rPr>
          <w:b/>
          <w:szCs w:val="28"/>
        </w:rPr>
      </w:pPr>
      <w:r>
        <w:rPr>
          <w:b/>
          <w:szCs w:val="28"/>
        </w:rPr>
        <w:t>ПОРЯДОК ДЕННИЙ</w:t>
      </w:r>
    </w:p>
    <w:p w:rsidR="0020631F" w:rsidRDefault="0020631F" w:rsidP="003770C0">
      <w:pPr>
        <w:jc w:val="center"/>
        <w:rPr>
          <w:b/>
          <w:szCs w:val="28"/>
        </w:rPr>
      </w:pPr>
      <w:r>
        <w:rPr>
          <w:b/>
          <w:szCs w:val="28"/>
        </w:rPr>
        <w:t>засідання постійної комісії</w:t>
      </w:r>
    </w:p>
    <w:p w:rsidR="0020631F" w:rsidRDefault="0020631F" w:rsidP="003770C0">
      <w:pPr>
        <w:jc w:val="center"/>
        <w:rPr>
          <w:b/>
          <w:szCs w:val="28"/>
        </w:rPr>
      </w:pPr>
    </w:p>
    <w:p w:rsidR="0020631F" w:rsidRPr="001F2859" w:rsidRDefault="0020631F" w:rsidP="00A558FF">
      <w:pPr>
        <w:numPr>
          <w:ilvl w:val="0"/>
          <w:numId w:val="4"/>
        </w:numPr>
        <w:tabs>
          <w:tab w:val="left" w:pos="567"/>
          <w:tab w:val="left" w:pos="993"/>
        </w:tabs>
        <w:ind w:left="0" w:firstLine="567"/>
        <w:jc w:val="both"/>
        <w:rPr>
          <w:szCs w:val="28"/>
        </w:rPr>
      </w:pPr>
      <w:r w:rsidRPr="00A558FF">
        <w:rPr>
          <w:bCs/>
          <w:iCs/>
          <w:szCs w:val="28"/>
          <w:bdr w:val="none" w:sz="0" w:space="0" w:color="auto" w:frame="1"/>
        </w:rPr>
        <w:t xml:space="preserve">Про </w:t>
      </w:r>
      <w:r>
        <w:rPr>
          <w:bCs/>
          <w:iCs/>
          <w:szCs w:val="28"/>
          <w:bdr w:val="none" w:sz="0" w:space="0" w:color="auto" w:frame="1"/>
        </w:rPr>
        <w:t xml:space="preserve">доопрацьований </w:t>
      </w:r>
      <w:r w:rsidRPr="00A558FF">
        <w:rPr>
          <w:bCs/>
          <w:iCs/>
          <w:szCs w:val="28"/>
          <w:bdr w:val="none" w:sz="0" w:space="0" w:color="auto" w:frame="1"/>
        </w:rPr>
        <w:t>проєкт рішення обласної ради «Про присвоєння звання «Почесний громадянин Харківської області»».</w:t>
      </w:r>
    </w:p>
    <w:p w:rsidR="0020631F" w:rsidRPr="003C13F9" w:rsidRDefault="0020631F" w:rsidP="00A558FF">
      <w:pPr>
        <w:numPr>
          <w:ilvl w:val="0"/>
          <w:numId w:val="4"/>
        </w:numPr>
        <w:tabs>
          <w:tab w:val="left" w:pos="567"/>
          <w:tab w:val="left" w:pos="1134"/>
        </w:tabs>
        <w:ind w:left="0" w:firstLine="567"/>
        <w:jc w:val="both"/>
        <w:rPr>
          <w:szCs w:val="28"/>
        </w:rPr>
      </w:pPr>
      <w:r w:rsidRPr="00C23C3E">
        <w:rPr>
          <w:bCs/>
          <w:szCs w:val="28"/>
        </w:rPr>
        <w:t>Про інформацію щодо результатів діяльності органів Харківської обласної прокуратури у 2022 році</w:t>
      </w:r>
      <w:r w:rsidRPr="00755345">
        <w:rPr>
          <w:b/>
          <w:bCs/>
          <w:sz w:val="32"/>
          <w:szCs w:val="32"/>
        </w:rPr>
        <w:t xml:space="preserve"> </w:t>
      </w:r>
      <w:r w:rsidRPr="00755345">
        <w:rPr>
          <w:i/>
          <w:iCs/>
          <w:szCs w:val="28"/>
        </w:rPr>
        <w:t>(відповідно до статті 6 Закону України «Про прокуратуру»)</w:t>
      </w:r>
      <w:r w:rsidRPr="003C13F9">
        <w:rPr>
          <w:bCs/>
          <w:szCs w:val="28"/>
        </w:rPr>
        <w:t>.</w:t>
      </w:r>
    </w:p>
    <w:p w:rsidR="0020631F" w:rsidRPr="00C23C3E" w:rsidRDefault="0020631F" w:rsidP="00A558FF">
      <w:pPr>
        <w:numPr>
          <w:ilvl w:val="0"/>
          <w:numId w:val="4"/>
        </w:numPr>
        <w:tabs>
          <w:tab w:val="left" w:pos="567"/>
          <w:tab w:val="left" w:pos="1134"/>
        </w:tabs>
        <w:ind w:left="0" w:firstLine="567"/>
        <w:jc w:val="both"/>
        <w:rPr>
          <w:szCs w:val="28"/>
        </w:rPr>
      </w:pPr>
      <w:r w:rsidRPr="000D33C3">
        <w:rPr>
          <w:szCs w:val="28"/>
        </w:rPr>
        <w:t>Про стан криміногенної обстановки на території Харківської області та результати роботи підрозділів ГУНП в Харківській області у 2022 році</w:t>
      </w:r>
      <w:r w:rsidRPr="000D33C3">
        <w:rPr>
          <w:bCs/>
          <w:i/>
          <w:iCs/>
          <w:szCs w:val="28"/>
        </w:rPr>
        <w:t xml:space="preserve"> (відповідно до статті 9 Закону України «Про Національну поліцію»)</w:t>
      </w:r>
      <w:r>
        <w:rPr>
          <w:bCs/>
          <w:i/>
          <w:iCs/>
          <w:szCs w:val="28"/>
        </w:rPr>
        <w:t>.</w:t>
      </w:r>
    </w:p>
    <w:p w:rsidR="0020631F" w:rsidRDefault="0020631F" w:rsidP="00A558FF">
      <w:pPr>
        <w:numPr>
          <w:ilvl w:val="0"/>
          <w:numId w:val="4"/>
        </w:numPr>
        <w:tabs>
          <w:tab w:val="left" w:pos="567"/>
          <w:tab w:val="left" w:pos="1134"/>
        </w:tabs>
        <w:ind w:left="0" w:firstLine="567"/>
        <w:jc w:val="both"/>
        <w:rPr>
          <w:szCs w:val="28"/>
        </w:rPr>
      </w:pPr>
      <w:r w:rsidRPr="00A558FF">
        <w:rPr>
          <w:szCs w:val="28"/>
        </w:rPr>
        <w:t xml:space="preserve">Про проєкт рішення обласної ради «Про хід виконання у 2022 році Програми територіальної оборони Харківської області на 2022 – 2023 роки, затвердженої рішенням обласної ради від 16 лютого 2022 року № 365-VIІІ </w:t>
      </w:r>
      <w:r w:rsidRPr="00A558FF">
        <w:rPr>
          <w:szCs w:val="28"/>
        </w:rPr>
        <w:br/>
        <w:t>(зі змінами)».</w:t>
      </w:r>
    </w:p>
    <w:p w:rsidR="0020631F" w:rsidRPr="00256AB7" w:rsidRDefault="0020631F" w:rsidP="00A558FF">
      <w:pPr>
        <w:numPr>
          <w:ilvl w:val="0"/>
          <w:numId w:val="4"/>
        </w:numPr>
        <w:tabs>
          <w:tab w:val="left" w:pos="567"/>
          <w:tab w:val="left" w:pos="1134"/>
        </w:tabs>
        <w:ind w:left="0" w:firstLine="567"/>
        <w:jc w:val="both"/>
        <w:rPr>
          <w:szCs w:val="28"/>
        </w:rPr>
      </w:pPr>
      <w:r w:rsidRPr="00A558FF">
        <w:rPr>
          <w:szCs w:val="28"/>
        </w:rPr>
        <w:lastRenderedPageBreak/>
        <w:t xml:space="preserve">Про проєкт рішення обласної ради «Про хід виконання у 2022 році комплексної регіональної Програми  забезпечення публічної безпеки і порядку та протидії злочинності на території Харківської області на 2020 </w:t>
      </w:r>
      <w:r w:rsidRPr="00A558FF">
        <w:rPr>
          <w:szCs w:val="28"/>
        </w:rPr>
        <w:sym w:font="Symbol" w:char="F02D"/>
      </w:r>
      <w:r w:rsidRPr="00A558FF">
        <w:rPr>
          <w:szCs w:val="28"/>
        </w:rPr>
        <w:t xml:space="preserve"> 2023 роки, затвердженої рішенням обласної ради від 27 лютого 2020 року № 1199-VІІ </w:t>
      </w:r>
      <w:r w:rsidRPr="00A558FF">
        <w:rPr>
          <w:szCs w:val="28"/>
        </w:rPr>
        <w:br/>
        <w:t>(зі змінами)».</w:t>
      </w:r>
    </w:p>
    <w:p w:rsidR="0020631F" w:rsidRPr="00256AB7" w:rsidRDefault="0020631F" w:rsidP="00A558FF">
      <w:pPr>
        <w:numPr>
          <w:ilvl w:val="0"/>
          <w:numId w:val="4"/>
        </w:numPr>
        <w:tabs>
          <w:tab w:val="left" w:pos="567"/>
          <w:tab w:val="left" w:pos="1134"/>
        </w:tabs>
        <w:ind w:left="0" w:firstLine="567"/>
        <w:jc w:val="both"/>
        <w:rPr>
          <w:szCs w:val="28"/>
        </w:rPr>
      </w:pPr>
      <w:r w:rsidRPr="00A558FF">
        <w:rPr>
          <w:szCs w:val="28"/>
        </w:rPr>
        <w:t>Про проєкт рішення обласної ради «Про хід виконання у 2022 році регіональної Програми протидії терористичній діяльності на території Харківської області на 2021 – 2023 роки, затвердженої рішенням обласної ради від 24 грудня 2020 року № 14-VІІІ (зі змінами)».</w:t>
      </w:r>
    </w:p>
    <w:p w:rsidR="0020631F" w:rsidRPr="00E87162" w:rsidRDefault="0020631F" w:rsidP="00A558FF">
      <w:pPr>
        <w:numPr>
          <w:ilvl w:val="0"/>
          <w:numId w:val="4"/>
        </w:numPr>
        <w:tabs>
          <w:tab w:val="left" w:pos="567"/>
          <w:tab w:val="left" w:pos="1134"/>
          <w:tab w:val="left" w:pos="1498"/>
        </w:tabs>
        <w:ind w:left="0" w:firstLine="567"/>
        <w:jc w:val="both"/>
        <w:rPr>
          <w:szCs w:val="28"/>
        </w:rPr>
      </w:pPr>
      <w:r>
        <w:rPr>
          <w:szCs w:val="28"/>
        </w:rPr>
        <w:t>Про проєкт рішення обласної ради «</w:t>
      </w:r>
      <w:r w:rsidRPr="00E87162">
        <w:rPr>
          <w:szCs w:val="28"/>
        </w:rPr>
        <w:t>Про звернення депутатів Харківської обласної ради до Президента України, Верховної Ради України, Кабінету Міністрів України щодо негайної заборони в Україні російської православної церкви, її структурних підрозділів і залежних від неї організацій</w:t>
      </w:r>
      <w:r>
        <w:rPr>
          <w:szCs w:val="28"/>
        </w:rPr>
        <w:t>».</w:t>
      </w:r>
    </w:p>
    <w:p w:rsidR="0020631F" w:rsidRPr="005C397C" w:rsidRDefault="0020631F" w:rsidP="00A558FF">
      <w:pPr>
        <w:numPr>
          <w:ilvl w:val="0"/>
          <w:numId w:val="4"/>
        </w:numPr>
        <w:tabs>
          <w:tab w:val="left" w:pos="567"/>
          <w:tab w:val="left" w:pos="1134"/>
          <w:tab w:val="left" w:pos="1498"/>
        </w:tabs>
        <w:ind w:left="0" w:firstLine="567"/>
        <w:jc w:val="both"/>
        <w:rPr>
          <w:szCs w:val="28"/>
        </w:rPr>
      </w:pPr>
      <w:r w:rsidRPr="00091684">
        <w:rPr>
          <w:bCs/>
          <w:iCs/>
          <w:szCs w:val="28"/>
          <w:bdr w:val="none" w:sz="0" w:space="0" w:color="auto" w:frame="1"/>
        </w:rPr>
        <w:t>Про проєкт рішення обласної ради «Про перейменування села Ватутіне Харківського району Харківської області».</w:t>
      </w:r>
    </w:p>
    <w:p w:rsidR="0020631F" w:rsidRPr="00FF0AE9" w:rsidRDefault="0020631F" w:rsidP="00A558FF">
      <w:pPr>
        <w:numPr>
          <w:ilvl w:val="0"/>
          <w:numId w:val="4"/>
        </w:numPr>
        <w:tabs>
          <w:tab w:val="left" w:pos="142"/>
          <w:tab w:val="left" w:pos="567"/>
          <w:tab w:val="left" w:pos="1134"/>
        </w:tabs>
        <w:ind w:left="0" w:firstLine="567"/>
        <w:jc w:val="both"/>
        <w:rPr>
          <w:szCs w:val="28"/>
        </w:rPr>
      </w:pPr>
      <w:r w:rsidRPr="00091684">
        <w:rPr>
          <w:szCs w:val="28"/>
        </w:rPr>
        <w:t>Про проєкт рішення обласної ради «Про наявність обставин непереборної сили та затвердження переліку суб'єктів господарювання - юридичних осіб сільськогосподарських товаровиробників, що постраждали внаслідок обставин непереборної сили».</w:t>
      </w:r>
    </w:p>
    <w:p w:rsidR="0020631F" w:rsidRPr="00607169" w:rsidRDefault="0020631F" w:rsidP="00A558FF">
      <w:pPr>
        <w:numPr>
          <w:ilvl w:val="0"/>
          <w:numId w:val="4"/>
        </w:numPr>
        <w:tabs>
          <w:tab w:val="left" w:pos="567"/>
          <w:tab w:val="left" w:pos="1134"/>
        </w:tabs>
        <w:ind w:left="0" w:firstLine="567"/>
        <w:jc w:val="both"/>
        <w:rPr>
          <w:szCs w:val="28"/>
        </w:rPr>
      </w:pPr>
      <w:r w:rsidRPr="00091684">
        <w:rPr>
          <w:szCs w:val="28"/>
        </w:rPr>
        <w:t>Про проєкт рішення обласної ради «Про визнання такими, що втратили чинність, деяких пунктів рішення обласної ради від 10 червня 2021 року № 181-</w:t>
      </w:r>
      <w:r w:rsidRPr="00091684">
        <w:rPr>
          <w:szCs w:val="28"/>
          <w:lang w:val="en-US"/>
        </w:rPr>
        <w:t>VIII</w:t>
      </w:r>
      <w:r w:rsidRPr="00091684">
        <w:rPr>
          <w:szCs w:val="28"/>
        </w:rPr>
        <w:t xml:space="preserve"> «Про розроблення Антикорупційної програми Харківської обласної ради на 2021-2023 роки»».</w:t>
      </w:r>
    </w:p>
    <w:p w:rsidR="0020631F" w:rsidRPr="00477AA9" w:rsidRDefault="0020631F" w:rsidP="00A558FF">
      <w:pPr>
        <w:numPr>
          <w:ilvl w:val="0"/>
          <w:numId w:val="4"/>
        </w:numPr>
        <w:tabs>
          <w:tab w:val="left" w:pos="567"/>
          <w:tab w:val="left" w:pos="1134"/>
        </w:tabs>
        <w:ind w:left="0" w:firstLine="567"/>
        <w:jc w:val="both"/>
        <w:rPr>
          <w:szCs w:val="28"/>
        </w:rPr>
      </w:pPr>
      <w:r w:rsidRPr="00091684">
        <w:rPr>
          <w:szCs w:val="28"/>
        </w:rPr>
        <w:t xml:space="preserve">Про проєкт рішення обласної ради «Про дострокове </w:t>
      </w:r>
      <w:r w:rsidRPr="00091684">
        <w:rPr>
          <w:bCs/>
          <w:szCs w:val="28"/>
        </w:rPr>
        <w:t>припинення повноважень депутата обласної ради VІІІ скликання Власова В.О.».</w:t>
      </w:r>
    </w:p>
    <w:p w:rsidR="0020631F" w:rsidRPr="00477AA9" w:rsidRDefault="0020631F" w:rsidP="00A558FF">
      <w:pPr>
        <w:numPr>
          <w:ilvl w:val="0"/>
          <w:numId w:val="4"/>
        </w:numPr>
        <w:tabs>
          <w:tab w:val="left" w:pos="0"/>
          <w:tab w:val="left" w:pos="567"/>
          <w:tab w:val="left" w:pos="1134"/>
        </w:tabs>
        <w:ind w:left="0" w:firstLine="567"/>
        <w:jc w:val="both"/>
        <w:rPr>
          <w:szCs w:val="28"/>
        </w:rPr>
      </w:pPr>
      <w:r w:rsidRPr="00091684">
        <w:rPr>
          <w:szCs w:val="28"/>
        </w:rPr>
        <w:t xml:space="preserve">Про проєкт рішення обласної ради «Про дострокове </w:t>
      </w:r>
      <w:r w:rsidRPr="00091684">
        <w:rPr>
          <w:bCs/>
          <w:szCs w:val="28"/>
        </w:rPr>
        <w:t>припинення повноважень депутата обласної ради VІІІ скликання Шенцева М.Д.».</w:t>
      </w:r>
    </w:p>
    <w:p w:rsidR="0020631F" w:rsidRPr="00477AA9" w:rsidRDefault="0020631F" w:rsidP="00A558FF">
      <w:pPr>
        <w:numPr>
          <w:ilvl w:val="0"/>
          <w:numId w:val="4"/>
        </w:numPr>
        <w:tabs>
          <w:tab w:val="left" w:pos="284"/>
          <w:tab w:val="left" w:pos="567"/>
          <w:tab w:val="left" w:pos="1134"/>
        </w:tabs>
        <w:ind w:left="0" w:firstLine="567"/>
        <w:jc w:val="both"/>
        <w:rPr>
          <w:szCs w:val="28"/>
        </w:rPr>
      </w:pPr>
      <w:r w:rsidRPr="00091684">
        <w:rPr>
          <w:szCs w:val="28"/>
        </w:rPr>
        <w:t xml:space="preserve">Про проєкт рішення обласної ради «Про дострокове </w:t>
      </w:r>
      <w:r w:rsidRPr="00091684">
        <w:rPr>
          <w:bCs/>
          <w:szCs w:val="28"/>
        </w:rPr>
        <w:t>припинення повноважень депутата обласної ради VІІІ скликання Гуревича О.О.».</w:t>
      </w:r>
    </w:p>
    <w:p w:rsidR="0020631F" w:rsidRPr="00477AA9" w:rsidRDefault="0020631F" w:rsidP="00A558FF">
      <w:pPr>
        <w:numPr>
          <w:ilvl w:val="0"/>
          <w:numId w:val="4"/>
        </w:numPr>
        <w:tabs>
          <w:tab w:val="left" w:pos="567"/>
          <w:tab w:val="left" w:pos="1134"/>
        </w:tabs>
        <w:ind w:left="0" w:firstLine="567"/>
        <w:jc w:val="both"/>
        <w:rPr>
          <w:szCs w:val="28"/>
        </w:rPr>
      </w:pPr>
      <w:r w:rsidRPr="00091684">
        <w:rPr>
          <w:szCs w:val="28"/>
        </w:rPr>
        <w:t xml:space="preserve">Про проєкт рішення обласної ради «Про дострокове </w:t>
      </w:r>
      <w:r w:rsidRPr="00091684">
        <w:rPr>
          <w:bCs/>
          <w:szCs w:val="28"/>
        </w:rPr>
        <w:t>припинення повноважень депутата обласної ради VІІІ скликання Ткаченка О.Ю.».</w:t>
      </w:r>
    </w:p>
    <w:p w:rsidR="0020631F" w:rsidRPr="00090118" w:rsidRDefault="0020631F" w:rsidP="00A558FF">
      <w:pPr>
        <w:numPr>
          <w:ilvl w:val="0"/>
          <w:numId w:val="4"/>
        </w:numPr>
        <w:tabs>
          <w:tab w:val="left" w:pos="567"/>
          <w:tab w:val="left" w:pos="1134"/>
        </w:tabs>
        <w:ind w:left="0" w:firstLine="567"/>
        <w:jc w:val="both"/>
        <w:rPr>
          <w:szCs w:val="28"/>
        </w:rPr>
      </w:pPr>
      <w:r w:rsidRPr="00091684">
        <w:rPr>
          <w:bCs/>
          <w:iCs/>
          <w:szCs w:val="28"/>
          <w:bdr w:val="none" w:sz="0" w:space="0" w:color="auto" w:frame="1"/>
        </w:rPr>
        <w:t>Про проєкт рішення обласної ради «Про внесення змін до додатку 11 до рішення обласної ради від 11 грудня 2020 року № 5-VІІІ «Про утворення та обрання постійних комісій обласної ради» (зі змінами)».</w:t>
      </w:r>
    </w:p>
    <w:p w:rsidR="0020631F" w:rsidRDefault="0020631F" w:rsidP="00A558FF">
      <w:pPr>
        <w:numPr>
          <w:ilvl w:val="0"/>
          <w:numId w:val="4"/>
        </w:numPr>
        <w:tabs>
          <w:tab w:val="left" w:pos="1134"/>
        </w:tabs>
        <w:ind w:left="0" w:firstLine="567"/>
        <w:jc w:val="both"/>
        <w:rPr>
          <w:szCs w:val="28"/>
        </w:rPr>
      </w:pPr>
      <w:r w:rsidRPr="00091684">
        <w:rPr>
          <w:bCs/>
          <w:iCs/>
          <w:szCs w:val="28"/>
          <w:bdr w:val="none" w:sz="0" w:space="0" w:color="auto" w:frame="1"/>
        </w:rPr>
        <w:t xml:space="preserve">Про проєкт рішення обласної ради «Про клопотання щодо нагородження Почесною грамотою та Грамотою </w:t>
      </w:r>
      <w:r w:rsidRPr="00091684">
        <w:rPr>
          <w:szCs w:val="28"/>
        </w:rPr>
        <w:t>Верховної Ради України».</w:t>
      </w:r>
    </w:p>
    <w:p w:rsidR="0020631F" w:rsidRPr="00017389" w:rsidRDefault="0020631F" w:rsidP="00A558FF">
      <w:pPr>
        <w:numPr>
          <w:ilvl w:val="0"/>
          <w:numId w:val="4"/>
        </w:numPr>
        <w:tabs>
          <w:tab w:val="left" w:pos="567"/>
          <w:tab w:val="left" w:pos="1134"/>
        </w:tabs>
        <w:ind w:left="0" w:firstLine="567"/>
        <w:jc w:val="both"/>
        <w:rPr>
          <w:szCs w:val="28"/>
        </w:rPr>
      </w:pPr>
      <w:r>
        <w:rPr>
          <w:color w:val="000000"/>
          <w:szCs w:val="28"/>
        </w:rPr>
        <w:t>Про розгляд клопотань</w:t>
      </w:r>
      <w:r w:rsidRPr="007E5140">
        <w:rPr>
          <w:color w:val="000000"/>
          <w:szCs w:val="28"/>
        </w:rPr>
        <w:t xml:space="preserve"> щодо нагородження Почесною відзнакою Харківської обласної ради «Слобожанська слава»</w:t>
      </w:r>
      <w:r>
        <w:rPr>
          <w:color w:val="000000"/>
          <w:szCs w:val="28"/>
        </w:rPr>
        <w:t>:</w:t>
      </w:r>
    </w:p>
    <w:p w:rsidR="0020631F" w:rsidRPr="00091684" w:rsidRDefault="0020631F" w:rsidP="00A558FF">
      <w:pPr>
        <w:numPr>
          <w:ilvl w:val="0"/>
          <w:numId w:val="22"/>
        </w:numPr>
        <w:tabs>
          <w:tab w:val="left" w:pos="567"/>
          <w:tab w:val="left" w:pos="1134"/>
        </w:tabs>
        <w:ind w:left="0" w:firstLine="567"/>
        <w:jc w:val="both"/>
        <w:rPr>
          <w:szCs w:val="28"/>
        </w:rPr>
      </w:pPr>
      <w:r w:rsidRPr="00091684">
        <w:rPr>
          <w:color w:val="000000"/>
          <w:szCs w:val="28"/>
        </w:rPr>
        <w:t>ГРИГОРЕНКА Миколи Івановича, голови комісії ветеранів праці та дітей війни ради Ізюмської міської організації ветеранів України Харківської області;</w:t>
      </w:r>
    </w:p>
    <w:p w:rsidR="0020631F" w:rsidRPr="007E5140" w:rsidRDefault="0020631F" w:rsidP="00A558FF">
      <w:pPr>
        <w:numPr>
          <w:ilvl w:val="0"/>
          <w:numId w:val="22"/>
        </w:numPr>
        <w:tabs>
          <w:tab w:val="left" w:pos="284"/>
          <w:tab w:val="left" w:pos="567"/>
          <w:tab w:val="left" w:pos="1134"/>
        </w:tabs>
        <w:ind w:left="0" w:firstLine="567"/>
        <w:jc w:val="both"/>
        <w:rPr>
          <w:szCs w:val="28"/>
        </w:rPr>
      </w:pPr>
      <w:r w:rsidRPr="00091684">
        <w:rPr>
          <w:szCs w:val="28"/>
        </w:rPr>
        <w:t>КОНОНЕНКО Ніни Миколаївни, голови ради громадської</w:t>
      </w:r>
      <w:r w:rsidRPr="006A000B">
        <w:rPr>
          <w:szCs w:val="28"/>
        </w:rPr>
        <w:t xml:space="preserve"> організації «Організація ветеранів України Салтівського району м. Харкова»</w:t>
      </w:r>
      <w:r>
        <w:rPr>
          <w:szCs w:val="28"/>
        </w:rPr>
        <w:t>.</w:t>
      </w:r>
    </w:p>
    <w:p w:rsidR="0020631F" w:rsidRPr="009320EC" w:rsidRDefault="0020631F" w:rsidP="00A558FF">
      <w:pPr>
        <w:numPr>
          <w:ilvl w:val="0"/>
          <w:numId w:val="4"/>
        </w:numPr>
        <w:tabs>
          <w:tab w:val="left" w:pos="567"/>
          <w:tab w:val="left" w:pos="1134"/>
        </w:tabs>
        <w:ind w:left="0" w:firstLine="567"/>
        <w:jc w:val="both"/>
        <w:rPr>
          <w:szCs w:val="28"/>
        </w:rPr>
      </w:pPr>
      <w:r w:rsidRPr="009320EC">
        <w:rPr>
          <w:szCs w:val="28"/>
        </w:rPr>
        <w:t xml:space="preserve">Про розгляд протокольного доручення стосовно дотримання вимог Регламенту Харківської обласної ради </w:t>
      </w:r>
      <w:r w:rsidRPr="009320EC">
        <w:rPr>
          <w:szCs w:val="28"/>
          <w:lang w:val="en-US"/>
        </w:rPr>
        <w:t>VIII</w:t>
      </w:r>
      <w:r w:rsidRPr="009320EC">
        <w:rPr>
          <w:szCs w:val="28"/>
        </w:rPr>
        <w:t xml:space="preserve"> скликання під час пленарного засідання позачергової ХІV сесії </w:t>
      </w:r>
      <w:r w:rsidRPr="009320EC">
        <w:rPr>
          <w:szCs w:val="28"/>
          <w:lang w:val="en-US"/>
        </w:rPr>
        <w:t>VIII</w:t>
      </w:r>
      <w:r w:rsidRPr="009320EC">
        <w:rPr>
          <w:szCs w:val="28"/>
        </w:rPr>
        <w:t xml:space="preserve"> скликання та надання </w:t>
      </w:r>
      <w:r>
        <w:rPr>
          <w:szCs w:val="28"/>
        </w:rPr>
        <w:t xml:space="preserve">відповідних </w:t>
      </w:r>
      <w:r w:rsidRPr="009320EC">
        <w:rPr>
          <w:szCs w:val="28"/>
        </w:rPr>
        <w:t>пропозиці</w:t>
      </w:r>
      <w:r>
        <w:rPr>
          <w:szCs w:val="28"/>
        </w:rPr>
        <w:t>й</w:t>
      </w:r>
      <w:r w:rsidRPr="009320EC">
        <w:rPr>
          <w:szCs w:val="28"/>
        </w:rPr>
        <w:t xml:space="preserve"> для вдосконалення процедури постановки запитань та їхнього обговорення в режимі онлайн-конференції.</w:t>
      </w:r>
    </w:p>
    <w:p w:rsidR="0020631F" w:rsidRPr="00347E3B" w:rsidRDefault="0020631F" w:rsidP="00A558FF">
      <w:pPr>
        <w:numPr>
          <w:ilvl w:val="0"/>
          <w:numId w:val="4"/>
        </w:numPr>
        <w:tabs>
          <w:tab w:val="left" w:pos="567"/>
          <w:tab w:val="left" w:pos="1134"/>
        </w:tabs>
        <w:jc w:val="both"/>
        <w:rPr>
          <w:i/>
          <w:szCs w:val="28"/>
        </w:rPr>
      </w:pPr>
      <w:r w:rsidRPr="00347E3B">
        <w:rPr>
          <w:szCs w:val="28"/>
        </w:rPr>
        <w:t xml:space="preserve">Різне. </w:t>
      </w:r>
    </w:p>
    <w:p w:rsidR="0020631F" w:rsidRDefault="0020631F" w:rsidP="00E77C32">
      <w:pPr>
        <w:tabs>
          <w:tab w:val="left" w:pos="1276"/>
          <w:tab w:val="left" w:pos="1418"/>
        </w:tabs>
        <w:ind w:left="720"/>
        <w:jc w:val="both"/>
        <w:rPr>
          <w:sz w:val="16"/>
          <w:szCs w:val="16"/>
        </w:rPr>
      </w:pPr>
    </w:p>
    <w:p w:rsidR="0020631F" w:rsidRPr="0040786B" w:rsidRDefault="0020631F" w:rsidP="003B16C9">
      <w:pPr>
        <w:tabs>
          <w:tab w:val="left" w:pos="-142"/>
          <w:tab w:val="left" w:pos="870"/>
          <w:tab w:val="left" w:pos="1418"/>
        </w:tabs>
        <w:ind w:firstLine="567"/>
        <w:contextualSpacing/>
        <w:jc w:val="both"/>
        <w:rPr>
          <w:bCs/>
          <w:iCs/>
          <w:szCs w:val="28"/>
        </w:rPr>
      </w:pPr>
      <w:r w:rsidRPr="00397AB8">
        <w:rPr>
          <w:szCs w:val="28"/>
        </w:rPr>
        <w:t xml:space="preserve">Голова постійної комісії </w:t>
      </w:r>
      <w:r w:rsidRPr="00397AB8">
        <w:rPr>
          <w:b/>
          <w:i/>
          <w:szCs w:val="28"/>
        </w:rPr>
        <w:t xml:space="preserve">Каратуманов О.Ю. </w:t>
      </w:r>
      <w:r w:rsidRPr="00397AB8">
        <w:rPr>
          <w:szCs w:val="28"/>
        </w:rPr>
        <w:t xml:space="preserve">надав слово для ведення </w:t>
      </w:r>
      <w:r>
        <w:rPr>
          <w:szCs w:val="28"/>
        </w:rPr>
        <w:t>першого</w:t>
      </w:r>
      <w:r w:rsidRPr="00397AB8">
        <w:rPr>
          <w:szCs w:val="28"/>
        </w:rPr>
        <w:t xml:space="preserve"> питання </w:t>
      </w:r>
      <w:r>
        <w:rPr>
          <w:szCs w:val="28"/>
        </w:rPr>
        <w:t>«</w:t>
      </w:r>
      <w:r w:rsidRPr="003B16C9">
        <w:rPr>
          <w:szCs w:val="28"/>
        </w:rPr>
        <w:t xml:space="preserve">Про </w:t>
      </w:r>
      <w:r>
        <w:rPr>
          <w:szCs w:val="28"/>
        </w:rPr>
        <w:t xml:space="preserve">доопрацьований </w:t>
      </w:r>
      <w:r w:rsidRPr="005D467E">
        <w:rPr>
          <w:szCs w:val="28"/>
        </w:rPr>
        <w:t>проєкт рішення</w:t>
      </w:r>
      <w:r w:rsidRPr="003B16C9">
        <w:rPr>
          <w:szCs w:val="28"/>
        </w:rPr>
        <w:t xml:space="preserve"> </w:t>
      </w:r>
      <w:r w:rsidRPr="008F7898">
        <w:rPr>
          <w:bCs/>
          <w:szCs w:val="28"/>
        </w:rPr>
        <w:t xml:space="preserve">обласної ради </w:t>
      </w:r>
      <w:r w:rsidRPr="005D467E">
        <w:rPr>
          <w:bCs/>
          <w:szCs w:val="28"/>
        </w:rPr>
        <w:t>«</w:t>
      </w:r>
      <w:r w:rsidRPr="005D467E">
        <w:t>Про присвоєння звання «Почесний громадянин Харківської області»</w:t>
      </w:r>
      <w:r w:rsidRPr="008F7898">
        <w:rPr>
          <w:b/>
          <w:bCs/>
          <w:szCs w:val="28"/>
        </w:rPr>
        <w:t>»</w:t>
      </w:r>
      <w:r>
        <w:rPr>
          <w:b/>
          <w:bCs/>
          <w:szCs w:val="28"/>
        </w:rPr>
        <w:t xml:space="preserve"> </w:t>
      </w:r>
      <w:r w:rsidRPr="00397AB8">
        <w:rPr>
          <w:szCs w:val="28"/>
        </w:rPr>
        <w:t xml:space="preserve">секретарю постійної комісії </w:t>
      </w:r>
      <w:r w:rsidRPr="00397AB8">
        <w:rPr>
          <w:b/>
          <w:i/>
          <w:szCs w:val="28"/>
        </w:rPr>
        <w:t>Панову В.В.</w:t>
      </w:r>
      <w:r>
        <w:rPr>
          <w:b/>
          <w:i/>
          <w:szCs w:val="28"/>
        </w:rPr>
        <w:t xml:space="preserve"> </w:t>
      </w:r>
      <w:r w:rsidRPr="00882BDA">
        <w:rPr>
          <w:szCs w:val="28"/>
        </w:rPr>
        <w:t>та</w:t>
      </w:r>
      <w:r>
        <w:rPr>
          <w:b/>
          <w:i/>
          <w:szCs w:val="28"/>
        </w:rPr>
        <w:t xml:space="preserve"> </w:t>
      </w:r>
      <w:r w:rsidRPr="0040786B">
        <w:rPr>
          <w:bCs/>
          <w:iCs/>
          <w:szCs w:val="28"/>
        </w:rPr>
        <w:t>повідомив, що не буд</w:t>
      </w:r>
      <w:r>
        <w:rPr>
          <w:bCs/>
          <w:iCs/>
          <w:szCs w:val="28"/>
        </w:rPr>
        <w:t>е</w:t>
      </w:r>
      <w:r w:rsidRPr="0040786B">
        <w:rPr>
          <w:bCs/>
          <w:iCs/>
          <w:szCs w:val="28"/>
        </w:rPr>
        <w:t xml:space="preserve"> брати участь при </w:t>
      </w:r>
      <w:r>
        <w:rPr>
          <w:bCs/>
          <w:iCs/>
          <w:szCs w:val="28"/>
        </w:rPr>
        <w:t>його розгляді.</w:t>
      </w:r>
    </w:p>
    <w:p w:rsidR="0020631F" w:rsidRDefault="0020631F" w:rsidP="00E77C32">
      <w:pPr>
        <w:tabs>
          <w:tab w:val="left" w:pos="1276"/>
          <w:tab w:val="left" w:pos="1418"/>
        </w:tabs>
        <w:ind w:left="720"/>
        <w:jc w:val="both"/>
        <w:rPr>
          <w:sz w:val="16"/>
          <w:szCs w:val="16"/>
        </w:rPr>
      </w:pPr>
    </w:p>
    <w:p w:rsidR="0020631F" w:rsidRPr="00DE1EE5" w:rsidRDefault="0020631F" w:rsidP="000E2F32">
      <w:pPr>
        <w:numPr>
          <w:ilvl w:val="0"/>
          <w:numId w:val="3"/>
        </w:numPr>
        <w:tabs>
          <w:tab w:val="left" w:pos="567"/>
          <w:tab w:val="left" w:pos="720"/>
          <w:tab w:val="left" w:pos="1276"/>
        </w:tabs>
        <w:ind w:left="0" w:firstLine="720"/>
        <w:jc w:val="both"/>
        <w:rPr>
          <w:b/>
          <w:szCs w:val="28"/>
        </w:rPr>
      </w:pPr>
      <w:r w:rsidRPr="00F66C2C">
        <w:rPr>
          <w:b/>
          <w:bCs/>
          <w:iCs/>
          <w:szCs w:val="28"/>
        </w:rPr>
        <w:t xml:space="preserve">СЛУХАЛИ: </w:t>
      </w:r>
      <w:r>
        <w:rPr>
          <w:iCs/>
          <w:szCs w:val="28"/>
        </w:rPr>
        <w:t>Про</w:t>
      </w:r>
      <w:r w:rsidRPr="00C00F20">
        <w:rPr>
          <w:iCs/>
          <w:szCs w:val="28"/>
        </w:rPr>
        <w:t xml:space="preserve"> </w:t>
      </w:r>
      <w:r>
        <w:rPr>
          <w:iCs/>
          <w:szCs w:val="28"/>
        </w:rPr>
        <w:t xml:space="preserve">доопрацьований проєкт </w:t>
      </w:r>
      <w:r w:rsidRPr="00D17425">
        <w:rPr>
          <w:bCs/>
          <w:szCs w:val="28"/>
        </w:rPr>
        <w:t xml:space="preserve">рішення обласної ради </w:t>
      </w:r>
      <w:r w:rsidRPr="00DE1EE5">
        <w:rPr>
          <w:b/>
          <w:szCs w:val="28"/>
        </w:rPr>
        <w:t>«</w:t>
      </w:r>
      <w:r w:rsidRPr="002E0AF5">
        <w:rPr>
          <w:b/>
          <w:szCs w:val="28"/>
        </w:rPr>
        <w:t>Про присвоєння звання «Почесний громадянин Харківської області</w:t>
      </w:r>
      <w:r w:rsidRPr="00DE1EE5">
        <w:rPr>
          <w:b/>
          <w:szCs w:val="28"/>
        </w:rPr>
        <w:t>».</w:t>
      </w:r>
    </w:p>
    <w:p w:rsidR="0020631F" w:rsidRPr="00DE1EE5" w:rsidRDefault="0020631F" w:rsidP="00DE1EE5">
      <w:pPr>
        <w:pStyle w:val="a8"/>
        <w:tabs>
          <w:tab w:val="left" w:pos="567"/>
          <w:tab w:val="left" w:pos="1498"/>
        </w:tabs>
        <w:ind w:left="2410" w:hanging="1330"/>
        <w:jc w:val="both"/>
        <w:rPr>
          <w:sz w:val="28"/>
          <w:szCs w:val="28"/>
        </w:rPr>
      </w:pPr>
      <w:r w:rsidRPr="00DE1EE5">
        <w:rPr>
          <w:bCs/>
          <w:iCs/>
          <w:sz w:val="28"/>
          <w:szCs w:val="28"/>
          <w:u w:val="single"/>
          <w:bdr w:val="none" w:sz="0" w:space="0" w:color="auto" w:frame="1"/>
        </w:rPr>
        <w:t>Доповідає:</w:t>
      </w:r>
      <w:r w:rsidRPr="00DE1EE5">
        <w:rPr>
          <w:bCs/>
          <w:iCs/>
          <w:sz w:val="28"/>
          <w:szCs w:val="28"/>
          <w:bdr w:val="none" w:sz="0" w:space="0" w:color="auto" w:frame="1"/>
        </w:rPr>
        <w:t xml:space="preserve"> </w:t>
      </w:r>
      <w:r w:rsidRPr="00D664C3">
        <w:rPr>
          <w:b/>
          <w:bCs/>
          <w:i/>
          <w:iCs/>
          <w:sz w:val="28"/>
          <w:szCs w:val="28"/>
          <w:bdr w:val="none" w:sz="0" w:space="0" w:color="auto" w:frame="1"/>
        </w:rPr>
        <w:t>Малишева Оксана Василівна</w:t>
      </w:r>
      <w:r w:rsidRPr="00D664C3">
        <w:rPr>
          <w:bCs/>
          <w:iCs/>
          <w:sz w:val="28"/>
          <w:szCs w:val="28"/>
          <w:bdr w:val="none" w:sz="0" w:space="0" w:color="auto" w:frame="1"/>
        </w:rPr>
        <w:t xml:space="preserve"> – керуючий справами виконавчого апарату обласної ради</w:t>
      </w:r>
      <w:r w:rsidRPr="00DE1EE5">
        <w:rPr>
          <w:bCs/>
          <w:iCs/>
          <w:sz w:val="28"/>
          <w:szCs w:val="28"/>
          <w:bdr w:val="none" w:sz="0" w:space="0" w:color="auto" w:frame="1"/>
        </w:rPr>
        <w:t>.</w:t>
      </w:r>
    </w:p>
    <w:p w:rsidR="0020631F" w:rsidRPr="006F1FEB" w:rsidRDefault="0020631F" w:rsidP="00DE1EE5">
      <w:pPr>
        <w:tabs>
          <w:tab w:val="left" w:pos="426"/>
          <w:tab w:val="left" w:pos="459"/>
          <w:tab w:val="left" w:pos="851"/>
          <w:tab w:val="left" w:pos="1276"/>
        </w:tabs>
        <w:ind w:firstLine="426"/>
        <w:jc w:val="both"/>
        <w:rPr>
          <w:b/>
          <w:i/>
          <w:spacing w:val="5"/>
          <w:sz w:val="16"/>
          <w:szCs w:val="16"/>
        </w:rPr>
      </w:pPr>
    </w:p>
    <w:p w:rsidR="0020631F" w:rsidRPr="00B551DD" w:rsidRDefault="0020631F" w:rsidP="00B551DD">
      <w:pPr>
        <w:ind w:firstLine="567"/>
        <w:jc w:val="both"/>
        <w:rPr>
          <w:bCs/>
          <w:szCs w:val="28"/>
        </w:rPr>
      </w:pPr>
      <w:r w:rsidRPr="00BE34EE">
        <w:rPr>
          <w:b/>
          <w:bCs/>
          <w:iCs/>
          <w:szCs w:val="28"/>
        </w:rPr>
        <w:t xml:space="preserve">ВИСТУПИЛИ: </w:t>
      </w:r>
      <w:r>
        <w:rPr>
          <w:b/>
          <w:i/>
          <w:szCs w:val="28"/>
        </w:rPr>
        <w:t>Панов</w:t>
      </w:r>
      <w:r w:rsidRPr="00397AB8">
        <w:rPr>
          <w:b/>
          <w:i/>
          <w:szCs w:val="28"/>
        </w:rPr>
        <w:t xml:space="preserve"> В.В. </w:t>
      </w:r>
      <w:r w:rsidRPr="00397AB8">
        <w:rPr>
          <w:szCs w:val="28"/>
        </w:rPr>
        <w:t xml:space="preserve">проінформував </w:t>
      </w:r>
      <w:r>
        <w:rPr>
          <w:szCs w:val="28"/>
        </w:rPr>
        <w:t xml:space="preserve">членів комісії про те, що </w:t>
      </w:r>
      <w:r>
        <w:rPr>
          <w:bCs/>
          <w:szCs w:val="28"/>
        </w:rPr>
        <w:t>д</w:t>
      </w:r>
      <w:r w:rsidRPr="00B551DD">
        <w:rPr>
          <w:bCs/>
          <w:szCs w:val="28"/>
        </w:rPr>
        <w:t xml:space="preserve">аний проєкт рішення розроблений Харківською обласною радою на підставі протоколів Експертної ради </w:t>
      </w:r>
      <w:r w:rsidRPr="00B551DD">
        <w:rPr>
          <w:szCs w:val="28"/>
        </w:rPr>
        <w:t xml:space="preserve">з попереднього розгляду кандидатур на присвоєння звання «Почесний громадянин Харківської області» від 28 вересня 2022 року </w:t>
      </w:r>
      <w:r>
        <w:rPr>
          <w:szCs w:val="28"/>
        </w:rPr>
        <w:br/>
      </w:r>
      <w:r w:rsidRPr="00B551DD">
        <w:rPr>
          <w:szCs w:val="28"/>
        </w:rPr>
        <w:t>№ 16 та від 18 січня 2023 року № 18</w:t>
      </w:r>
      <w:r>
        <w:rPr>
          <w:szCs w:val="28"/>
        </w:rPr>
        <w:t>.</w:t>
      </w:r>
    </w:p>
    <w:p w:rsidR="0020631F" w:rsidRDefault="0020631F" w:rsidP="00B551DD">
      <w:pPr>
        <w:ind w:firstLine="709"/>
        <w:jc w:val="both"/>
        <w:rPr>
          <w:bCs/>
          <w:iCs/>
          <w:szCs w:val="28"/>
        </w:rPr>
      </w:pPr>
    </w:p>
    <w:p w:rsidR="0020631F" w:rsidRDefault="0020631F" w:rsidP="00620AA2">
      <w:pPr>
        <w:tabs>
          <w:tab w:val="left" w:pos="-142"/>
          <w:tab w:val="left" w:pos="870"/>
          <w:tab w:val="left" w:pos="1418"/>
        </w:tabs>
        <w:ind w:left="567"/>
        <w:contextualSpacing/>
        <w:jc w:val="both"/>
        <w:rPr>
          <w:b/>
          <w:bCs/>
          <w:iCs/>
          <w:szCs w:val="28"/>
        </w:rPr>
      </w:pPr>
      <w:r w:rsidRPr="008F7898">
        <w:rPr>
          <w:b/>
          <w:bCs/>
          <w:iCs/>
          <w:szCs w:val="28"/>
        </w:rPr>
        <w:t>ВИРІШИЛИ:</w:t>
      </w:r>
    </w:p>
    <w:p w:rsidR="0020631F" w:rsidRPr="006E0007" w:rsidRDefault="0020631F" w:rsidP="00B65FD8">
      <w:pPr>
        <w:pStyle w:val="a8"/>
        <w:numPr>
          <w:ilvl w:val="0"/>
          <w:numId w:val="2"/>
        </w:numPr>
        <w:tabs>
          <w:tab w:val="left" w:pos="900"/>
        </w:tabs>
        <w:jc w:val="both"/>
        <w:rPr>
          <w:bCs/>
          <w:color w:val="000000"/>
          <w:sz w:val="28"/>
          <w:szCs w:val="28"/>
        </w:rPr>
      </w:pPr>
      <w:r w:rsidRPr="006E0007">
        <w:rPr>
          <w:bCs/>
          <w:color w:val="000000"/>
          <w:sz w:val="28"/>
          <w:szCs w:val="28"/>
        </w:rPr>
        <w:t>Інформацію взяти до відома.</w:t>
      </w:r>
    </w:p>
    <w:p w:rsidR="0020631F" w:rsidRPr="00091684" w:rsidRDefault="0020631F" w:rsidP="000E2F32">
      <w:pPr>
        <w:pStyle w:val="a8"/>
        <w:numPr>
          <w:ilvl w:val="0"/>
          <w:numId w:val="2"/>
        </w:numPr>
        <w:tabs>
          <w:tab w:val="left" w:pos="567"/>
          <w:tab w:val="left" w:pos="993"/>
        </w:tabs>
        <w:ind w:left="0" w:firstLine="567"/>
        <w:jc w:val="both"/>
        <w:rPr>
          <w:b/>
          <w:bCs/>
          <w:color w:val="000000"/>
          <w:sz w:val="16"/>
          <w:szCs w:val="16"/>
        </w:rPr>
      </w:pPr>
      <w:r w:rsidRPr="006E0007">
        <w:rPr>
          <w:bCs/>
          <w:color w:val="000000"/>
          <w:sz w:val="28"/>
          <w:szCs w:val="28"/>
        </w:rPr>
        <w:t xml:space="preserve">Погодити </w:t>
      </w:r>
      <w:r>
        <w:rPr>
          <w:bCs/>
          <w:color w:val="000000"/>
          <w:sz w:val="28"/>
          <w:szCs w:val="28"/>
        </w:rPr>
        <w:t xml:space="preserve">доопрацьований </w:t>
      </w:r>
      <w:r w:rsidRPr="006E0007">
        <w:rPr>
          <w:bCs/>
          <w:color w:val="000000"/>
          <w:sz w:val="28"/>
          <w:szCs w:val="28"/>
        </w:rPr>
        <w:t xml:space="preserve">проєкт рішення обласної ради </w:t>
      </w:r>
      <w:r w:rsidRPr="006E0007">
        <w:rPr>
          <w:color w:val="000000"/>
          <w:sz w:val="28"/>
          <w:szCs w:val="28"/>
        </w:rPr>
        <w:t>«</w:t>
      </w:r>
      <w:r w:rsidRPr="00091684">
        <w:rPr>
          <w:sz w:val="28"/>
          <w:szCs w:val="28"/>
        </w:rPr>
        <w:t>Про присвоєння звання «Почесний громадянин Харківської області</w:t>
      </w:r>
      <w:r w:rsidRPr="00091684">
        <w:rPr>
          <w:color w:val="000000"/>
          <w:sz w:val="28"/>
          <w:szCs w:val="28"/>
        </w:rPr>
        <w:t>» та ви</w:t>
      </w:r>
      <w:r w:rsidRPr="006E0007">
        <w:rPr>
          <w:color w:val="000000"/>
          <w:sz w:val="28"/>
          <w:szCs w:val="28"/>
        </w:rPr>
        <w:t>нести його на пленарне засідання сесії обласної ради.</w:t>
      </w:r>
    </w:p>
    <w:tbl>
      <w:tblPr>
        <w:tblW w:w="8890" w:type="dxa"/>
        <w:jc w:val="right"/>
        <w:tblLook w:val="01E0" w:firstRow="1" w:lastRow="1" w:firstColumn="1" w:lastColumn="1" w:noHBand="0" w:noVBand="0"/>
      </w:tblPr>
      <w:tblGrid>
        <w:gridCol w:w="2613"/>
        <w:gridCol w:w="1640"/>
        <w:gridCol w:w="312"/>
        <w:gridCol w:w="434"/>
        <w:gridCol w:w="3891"/>
      </w:tblGrid>
      <w:tr w:rsidR="0020631F" w:rsidRPr="008B200E" w:rsidTr="008F1D2E">
        <w:trPr>
          <w:trHeight w:val="1065"/>
          <w:jc w:val="right"/>
        </w:trPr>
        <w:tc>
          <w:tcPr>
            <w:tcW w:w="2613" w:type="dxa"/>
          </w:tcPr>
          <w:p w:rsidR="0020631F" w:rsidRPr="008F1D2E" w:rsidRDefault="0020631F" w:rsidP="008F1D2E">
            <w:pPr>
              <w:pStyle w:val="a8"/>
              <w:tabs>
                <w:tab w:val="left" w:pos="0"/>
                <w:tab w:val="left" w:pos="1134"/>
              </w:tabs>
              <w:ind w:left="927"/>
              <w:rPr>
                <w:sz w:val="28"/>
                <w:szCs w:val="28"/>
              </w:rPr>
            </w:pPr>
            <w:r w:rsidRPr="008F1D2E">
              <w:rPr>
                <w:sz w:val="28"/>
                <w:szCs w:val="28"/>
              </w:rPr>
              <w:t>Голосували:</w:t>
            </w:r>
          </w:p>
        </w:tc>
        <w:tc>
          <w:tcPr>
            <w:tcW w:w="1640" w:type="dxa"/>
          </w:tcPr>
          <w:p w:rsidR="0020631F" w:rsidRPr="008B200E" w:rsidRDefault="0020631F" w:rsidP="003E5C05">
            <w:pPr>
              <w:rPr>
                <w:szCs w:val="28"/>
              </w:rPr>
            </w:pPr>
            <w:r w:rsidRPr="008B200E">
              <w:rPr>
                <w:szCs w:val="28"/>
              </w:rPr>
              <w:t>«за»</w:t>
            </w:r>
          </w:p>
        </w:tc>
        <w:tc>
          <w:tcPr>
            <w:tcW w:w="312" w:type="dxa"/>
          </w:tcPr>
          <w:p w:rsidR="0020631F" w:rsidRPr="008B200E" w:rsidRDefault="0020631F" w:rsidP="003E5C05">
            <w:pPr>
              <w:tabs>
                <w:tab w:val="left" w:pos="0"/>
                <w:tab w:val="left" w:pos="1134"/>
              </w:tabs>
              <w:rPr>
                <w:szCs w:val="28"/>
              </w:rPr>
            </w:pPr>
            <w:r w:rsidRPr="008B200E">
              <w:rPr>
                <w:szCs w:val="28"/>
              </w:rPr>
              <w:t>-</w:t>
            </w:r>
          </w:p>
        </w:tc>
        <w:tc>
          <w:tcPr>
            <w:tcW w:w="434" w:type="dxa"/>
          </w:tcPr>
          <w:p w:rsidR="0020631F" w:rsidRPr="008B200E" w:rsidRDefault="0020631F" w:rsidP="003E5C05">
            <w:pPr>
              <w:tabs>
                <w:tab w:val="left" w:pos="0"/>
                <w:tab w:val="left" w:pos="1134"/>
              </w:tabs>
              <w:rPr>
                <w:szCs w:val="28"/>
              </w:rPr>
            </w:pPr>
            <w:r>
              <w:rPr>
                <w:szCs w:val="28"/>
                <w:lang w:val="en-US"/>
              </w:rPr>
              <w:t>6</w:t>
            </w:r>
            <w:r w:rsidRPr="008B200E">
              <w:rPr>
                <w:szCs w:val="28"/>
              </w:rPr>
              <w:t>;</w:t>
            </w:r>
          </w:p>
        </w:tc>
        <w:tc>
          <w:tcPr>
            <w:tcW w:w="3891" w:type="dxa"/>
            <w:tcMar>
              <w:left w:w="28" w:type="dxa"/>
              <w:right w:w="28" w:type="dxa"/>
            </w:tcMar>
          </w:tcPr>
          <w:p w:rsidR="0020631F" w:rsidRPr="008B200E" w:rsidRDefault="0020631F" w:rsidP="003E5C05">
            <w:pPr>
              <w:tabs>
                <w:tab w:val="left" w:pos="0"/>
                <w:tab w:val="left" w:pos="1134"/>
              </w:tabs>
              <w:ind w:right="-246"/>
              <w:rPr>
                <w:i/>
                <w:szCs w:val="28"/>
              </w:rPr>
            </w:pPr>
            <w:r w:rsidRPr="008B200E">
              <w:rPr>
                <w:i/>
                <w:szCs w:val="28"/>
              </w:rPr>
              <w:t xml:space="preserve">Чернов С.І., Горло Д.В., </w:t>
            </w:r>
            <w:r w:rsidRPr="008B200E">
              <w:rPr>
                <w:i/>
                <w:szCs w:val="28"/>
              </w:rPr>
              <w:br/>
              <w:t xml:space="preserve">Оніщенко Д.С., Панов В.В., </w:t>
            </w:r>
            <w:r w:rsidRPr="008B200E">
              <w:rPr>
                <w:i/>
                <w:szCs w:val="28"/>
              </w:rPr>
              <w:br/>
              <w:t>Козловський А.В., Шенцев М.Д.</w:t>
            </w:r>
          </w:p>
        </w:tc>
      </w:tr>
      <w:tr w:rsidR="0020631F" w:rsidRPr="008B200E" w:rsidTr="008F1D2E">
        <w:trPr>
          <w:trHeight w:val="340"/>
          <w:jc w:val="right"/>
        </w:trPr>
        <w:tc>
          <w:tcPr>
            <w:tcW w:w="2613" w:type="dxa"/>
            <w:vAlign w:val="center"/>
          </w:tcPr>
          <w:p w:rsidR="0020631F" w:rsidRPr="008B200E" w:rsidRDefault="0020631F" w:rsidP="003E5C05">
            <w:pPr>
              <w:tabs>
                <w:tab w:val="left" w:pos="0"/>
                <w:tab w:val="left" w:pos="1134"/>
              </w:tabs>
              <w:jc w:val="center"/>
              <w:rPr>
                <w:szCs w:val="28"/>
              </w:rPr>
            </w:pPr>
          </w:p>
        </w:tc>
        <w:tc>
          <w:tcPr>
            <w:tcW w:w="1640" w:type="dxa"/>
          </w:tcPr>
          <w:p w:rsidR="0020631F" w:rsidRPr="008B200E" w:rsidRDefault="0020631F" w:rsidP="003E5C05">
            <w:pPr>
              <w:rPr>
                <w:szCs w:val="28"/>
              </w:rPr>
            </w:pPr>
            <w:r w:rsidRPr="008B200E">
              <w:rPr>
                <w:szCs w:val="28"/>
              </w:rPr>
              <w:t>«проти»</w:t>
            </w:r>
          </w:p>
        </w:tc>
        <w:tc>
          <w:tcPr>
            <w:tcW w:w="312" w:type="dxa"/>
            <w:vAlign w:val="center"/>
          </w:tcPr>
          <w:p w:rsidR="0020631F" w:rsidRPr="008B200E" w:rsidRDefault="0020631F" w:rsidP="003E5C05">
            <w:pPr>
              <w:tabs>
                <w:tab w:val="left" w:pos="0"/>
                <w:tab w:val="left" w:pos="1134"/>
              </w:tabs>
              <w:jc w:val="center"/>
              <w:rPr>
                <w:szCs w:val="28"/>
              </w:rPr>
            </w:pPr>
            <w:r w:rsidRPr="008B200E">
              <w:rPr>
                <w:szCs w:val="28"/>
              </w:rPr>
              <w:t>-</w:t>
            </w:r>
          </w:p>
        </w:tc>
        <w:tc>
          <w:tcPr>
            <w:tcW w:w="434" w:type="dxa"/>
            <w:vAlign w:val="center"/>
          </w:tcPr>
          <w:p w:rsidR="0020631F" w:rsidRPr="008B200E" w:rsidRDefault="0020631F" w:rsidP="003E5C05">
            <w:pPr>
              <w:tabs>
                <w:tab w:val="left" w:pos="0"/>
                <w:tab w:val="left" w:pos="1134"/>
              </w:tabs>
              <w:jc w:val="center"/>
              <w:rPr>
                <w:szCs w:val="28"/>
              </w:rPr>
            </w:pPr>
            <w:r w:rsidRPr="008B200E">
              <w:rPr>
                <w:szCs w:val="28"/>
              </w:rPr>
              <w:t>0;</w:t>
            </w:r>
          </w:p>
        </w:tc>
        <w:tc>
          <w:tcPr>
            <w:tcW w:w="3891" w:type="dxa"/>
          </w:tcPr>
          <w:p w:rsidR="0020631F" w:rsidRPr="008B200E" w:rsidRDefault="0020631F" w:rsidP="003E5C05">
            <w:pPr>
              <w:tabs>
                <w:tab w:val="left" w:pos="0"/>
                <w:tab w:val="left" w:pos="1134"/>
              </w:tabs>
              <w:rPr>
                <w:i/>
                <w:szCs w:val="28"/>
              </w:rPr>
            </w:pPr>
          </w:p>
        </w:tc>
      </w:tr>
      <w:tr w:rsidR="0020631F" w:rsidRPr="008B200E" w:rsidTr="008F1D2E">
        <w:trPr>
          <w:trHeight w:val="340"/>
          <w:jc w:val="right"/>
        </w:trPr>
        <w:tc>
          <w:tcPr>
            <w:tcW w:w="2613" w:type="dxa"/>
            <w:vAlign w:val="center"/>
          </w:tcPr>
          <w:p w:rsidR="0020631F" w:rsidRPr="008B200E" w:rsidRDefault="0020631F" w:rsidP="003E5C05">
            <w:pPr>
              <w:tabs>
                <w:tab w:val="left" w:pos="0"/>
                <w:tab w:val="left" w:pos="1134"/>
              </w:tabs>
              <w:jc w:val="center"/>
              <w:rPr>
                <w:szCs w:val="28"/>
              </w:rPr>
            </w:pPr>
          </w:p>
        </w:tc>
        <w:tc>
          <w:tcPr>
            <w:tcW w:w="1640" w:type="dxa"/>
          </w:tcPr>
          <w:p w:rsidR="0020631F" w:rsidRPr="008B200E" w:rsidRDefault="0020631F" w:rsidP="003E5C05">
            <w:pPr>
              <w:rPr>
                <w:szCs w:val="28"/>
              </w:rPr>
            </w:pPr>
            <w:r w:rsidRPr="008B200E">
              <w:rPr>
                <w:szCs w:val="28"/>
              </w:rPr>
              <w:t>«утрим.»</w:t>
            </w:r>
          </w:p>
        </w:tc>
        <w:tc>
          <w:tcPr>
            <w:tcW w:w="312" w:type="dxa"/>
            <w:vAlign w:val="center"/>
          </w:tcPr>
          <w:p w:rsidR="0020631F" w:rsidRPr="008B200E" w:rsidRDefault="0020631F" w:rsidP="003E5C05">
            <w:pPr>
              <w:tabs>
                <w:tab w:val="left" w:pos="0"/>
                <w:tab w:val="left" w:pos="1134"/>
              </w:tabs>
              <w:jc w:val="center"/>
              <w:rPr>
                <w:szCs w:val="28"/>
              </w:rPr>
            </w:pPr>
            <w:r w:rsidRPr="008B200E">
              <w:rPr>
                <w:szCs w:val="28"/>
              </w:rPr>
              <w:t>-</w:t>
            </w:r>
          </w:p>
        </w:tc>
        <w:tc>
          <w:tcPr>
            <w:tcW w:w="434" w:type="dxa"/>
            <w:vAlign w:val="center"/>
          </w:tcPr>
          <w:p w:rsidR="0020631F" w:rsidRPr="008B200E" w:rsidRDefault="0020631F" w:rsidP="003E5C05">
            <w:pPr>
              <w:tabs>
                <w:tab w:val="left" w:pos="0"/>
                <w:tab w:val="left" w:pos="1134"/>
              </w:tabs>
              <w:jc w:val="center"/>
              <w:rPr>
                <w:szCs w:val="28"/>
              </w:rPr>
            </w:pPr>
            <w:r w:rsidRPr="008B200E">
              <w:rPr>
                <w:szCs w:val="28"/>
              </w:rPr>
              <w:t>0;</w:t>
            </w:r>
          </w:p>
        </w:tc>
        <w:tc>
          <w:tcPr>
            <w:tcW w:w="3891" w:type="dxa"/>
          </w:tcPr>
          <w:p w:rsidR="0020631F" w:rsidRPr="008B200E" w:rsidRDefault="0020631F" w:rsidP="003E5C05">
            <w:pPr>
              <w:tabs>
                <w:tab w:val="left" w:pos="0"/>
                <w:tab w:val="left" w:pos="1134"/>
              </w:tabs>
              <w:rPr>
                <w:i/>
                <w:szCs w:val="28"/>
              </w:rPr>
            </w:pPr>
          </w:p>
        </w:tc>
      </w:tr>
      <w:tr w:rsidR="0020631F" w:rsidRPr="008B200E" w:rsidTr="008F1D2E">
        <w:trPr>
          <w:trHeight w:val="340"/>
          <w:jc w:val="right"/>
        </w:trPr>
        <w:tc>
          <w:tcPr>
            <w:tcW w:w="4253" w:type="dxa"/>
            <w:gridSpan w:val="2"/>
            <w:vAlign w:val="center"/>
          </w:tcPr>
          <w:p w:rsidR="0020631F" w:rsidRPr="008B200E" w:rsidRDefault="0020631F" w:rsidP="003E5C05">
            <w:pPr>
              <w:jc w:val="right"/>
              <w:rPr>
                <w:szCs w:val="28"/>
              </w:rPr>
            </w:pPr>
            <w:r w:rsidRPr="008B200E">
              <w:rPr>
                <w:szCs w:val="28"/>
              </w:rPr>
              <w:t>«не голосував»</w:t>
            </w:r>
          </w:p>
        </w:tc>
        <w:tc>
          <w:tcPr>
            <w:tcW w:w="312" w:type="dxa"/>
            <w:vAlign w:val="center"/>
          </w:tcPr>
          <w:p w:rsidR="0020631F" w:rsidRPr="008B200E" w:rsidRDefault="0020631F" w:rsidP="003E5C05">
            <w:pPr>
              <w:tabs>
                <w:tab w:val="left" w:pos="0"/>
                <w:tab w:val="left" w:pos="1134"/>
              </w:tabs>
              <w:jc w:val="center"/>
              <w:rPr>
                <w:szCs w:val="28"/>
              </w:rPr>
            </w:pPr>
            <w:r w:rsidRPr="008B200E">
              <w:rPr>
                <w:szCs w:val="28"/>
              </w:rPr>
              <w:t>-</w:t>
            </w:r>
          </w:p>
        </w:tc>
        <w:tc>
          <w:tcPr>
            <w:tcW w:w="434" w:type="dxa"/>
            <w:vAlign w:val="center"/>
          </w:tcPr>
          <w:p w:rsidR="0020631F" w:rsidRPr="008B200E" w:rsidRDefault="0020631F" w:rsidP="003E5C05">
            <w:pPr>
              <w:tabs>
                <w:tab w:val="left" w:pos="0"/>
                <w:tab w:val="left" w:pos="1134"/>
              </w:tabs>
              <w:jc w:val="center"/>
              <w:rPr>
                <w:szCs w:val="28"/>
              </w:rPr>
            </w:pPr>
            <w:r w:rsidRPr="008B200E">
              <w:rPr>
                <w:szCs w:val="28"/>
              </w:rPr>
              <w:t>1.</w:t>
            </w:r>
          </w:p>
        </w:tc>
        <w:tc>
          <w:tcPr>
            <w:tcW w:w="3891" w:type="dxa"/>
          </w:tcPr>
          <w:p w:rsidR="0020631F" w:rsidRPr="008B200E" w:rsidRDefault="0020631F" w:rsidP="003E5C05">
            <w:pPr>
              <w:tabs>
                <w:tab w:val="left" w:pos="0"/>
                <w:tab w:val="left" w:pos="1134"/>
              </w:tabs>
              <w:rPr>
                <w:i/>
                <w:szCs w:val="28"/>
              </w:rPr>
            </w:pPr>
            <w:r w:rsidRPr="008B200E">
              <w:rPr>
                <w:i/>
                <w:szCs w:val="28"/>
              </w:rPr>
              <w:t>Каратуманов О.Ю.</w:t>
            </w:r>
          </w:p>
        </w:tc>
      </w:tr>
    </w:tbl>
    <w:p w:rsidR="0020631F" w:rsidRPr="002B33D8" w:rsidRDefault="0020631F" w:rsidP="008F1D2E">
      <w:pPr>
        <w:jc w:val="both"/>
        <w:rPr>
          <w:bCs/>
          <w:i/>
          <w:iCs/>
          <w:sz w:val="16"/>
          <w:szCs w:val="16"/>
        </w:rPr>
      </w:pPr>
    </w:p>
    <w:p w:rsidR="0020631F" w:rsidRPr="00FA1D87" w:rsidRDefault="0020631F" w:rsidP="008F1D2E">
      <w:pPr>
        <w:ind w:firstLine="567"/>
        <w:jc w:val="both"/>
        <w:rPr>
          <w:bCs/>
          <w:i/>
          <w:iCs/>
          <w:szCs w:val="28"/>
        </w:rPr>
      </w:pPr>
      <w:r>
        <w:rPr>
          <w:bCs/>
          <w:i/>
          <w:iCs/>
          <w:szCs w:val="28"/>
        </w:rPr>
        <w:t>Каратуманов О.Ю.</w:t>
      </w:r>
      <w:r w:rsidRPr="00FA1D87">
        <w:rPr>
          <w:bCs/>
          <w:i/>
          <w:iCs/>
          <w:szCs w:val="28"/>
        </w:rPr>
        <w:t xml:space="preserve"> не брав участь при голосуванні із зазначеного питання з метою забезпечення дотримання вимог статей 28, 35 Закону України «Про запобігання корупції» та ст. 59-1 Закону України "Про місцеве самоврядування в Україні",  а саме – врегулювання конфлікту інтересів.</w:t>
      </w:r>
    </w:p>
    <w:p w:rsidR="0020631F" w:rsidRPr="006E0007" w:rsidRDefault="0020631F" w:rsidP="008F1D2E">
      <w:pPr>
        <w:pStyle w:val="a8"/>
        <w:tabs>
          <w:tab w:val="left" w:pos="851"/>
        </w:tabs>
        <w:ind w:left="567"/>
        <w:jc w:val="both"/>
        <w:rPr>
          <w:b/>
          <w:bCs/>
          <w:color w:val="000000"/>
          <w:sz w:val="16"/>
          <w:szCs w:val="16"/>
        </w:rPr>
      </w:pPr>
    </w:p>
    <w:p w:rsidR="0020631F" w:rsidRPr="00B031A6" w:rsidRDefault="0020631F" w:rsidP="008F1D2E">
      <w:pPr>
        <w:tabs>
          <w:tab w:val="left" w:pos="-142"/>
          <w:tab w:val="left" w:pos="870"/>
          <w:tab w:val="left" w:pos="1418"/>
        </w:tabs>
        <w:ind w:firstLine="720"/>
        <w:contextualSpacing/>
        <w:jc w:val="both"/>
        <w:rPr>
          <w:szCs w:val="28"/>
        </w:rPr>
      </w:pPr>
      <w:r w:rsidRPr="00397AB8">
        <w:rPr>
          <w:b/>
          <w:i/>
          <w:szCs w:val="28"/>
        </w:rPr>
        <w:t>Каратуманов О.Ю.</w:t>
      </w:r>
      <w:r>
        <w:rPr>
          <w:b/>
          <w:i/>
          <w:szCs w:val="28"/>
        </w:rPr>
        <w:t xml:space="preserve">, </w:t>
      </w:r>
      <w:r w:rsidRPr="00B031A6">
        <w:rPr>
          <w:szCs w:val="28"/>
        </w:rPr>
        <w:t>голова постійної комісії</w:t>
      </w:r>
      <w:r>
        <w:rPr>
          <w:szCs w:val="28"/>
        </w:rPr>
        <w:t>,</w:t>
      </w:r>
      <w:r w:rsidRPr="00B031A6">
        <w:rPr>
          <w:szCs w:val="28"/>
        </w:rPr>
        <w:t xml:space="preserve"> продовжив ведення засідання.</w:t>
      </w:r>
    </w:p>
    <w:p w:rsidR="0020631F" w:rsidRPr="006C5AFD" w:rsidRDefault="0020631F" w:rsidP="008F1D2E">
      <w:pPr>
        <w:tabs>
          <w:tab w:val="left" w:pos="-142"/>
          <w:tab w:val="left" w:pos="870"/>
          <w:tab w:val="left" w:pos="1418"/>
        </w:tabs>
        <w:ind w:firstLine="720"/>
        <w:contextualSpacing/>
        <w:jc w:val="both"/>
        <w:rPr>
          <w:b/>
          <w:bCs/>
          <w:iCs/>
          <w:szCs w:val="28"/>
        </w:rPr>
      </w:pPr>
    </w:p>
    <w:p w:rsidR="0020631F" w:rsidRPr="00195B0B" w:rsidRDefault="0020631F" w:rsidP="00195B0B">
      <w:pPr>
        <w:numPr>
          <w:ilvl w:val="0"/>
          <w:numId w:val="3"/>
        </w:numPr>
        <w:tabs>
          <w:tab w:val="left" w:pos="567"/>
          <w:tab w:val="left" w:pos="993"/>
          <w:tab w:val="left" w:pos="1418"/>
          <w:tab w:val="left" w:pos="1498"/>
        </w:tabs>
        <w:ind w:left="-142" w:firstLine="568"/>
        <w:jc w:val="both"/>
        <w:rPr>
          <w:szCs w:val="28"/>
        </w:rPr>
      </w:pPr>
      <w:r w:rsidRPr="00195B0B">
        <w:rPr>
          <w:b/>
          <w:bCs/>
          <w:iCs/>
          <w:szCs w:val="28"/>
        </w:rPr>
        <w:t xml:space="preserve">СЛУХАЛИ: </w:t>
      </w:r>
      <w:r w:rsidRPr="0030180A">
        <w:rPr>
          <w:b/>
          <w:bCs/>
          <w:szCs w:val="28"/>
        </w:rPr>
        <w:t>Про інформацію щодо результатів діяльності органів Харківської обласної прокуратури у 2022 році</w:t>
      </w:r>
      <w:r w:rsidRPr="00755345">
        <w:rPr>
          <w:b/>
          <w:bCs/>
          <w:sz w:val="32"/>
          <w:szCs w:val="32"/>
        </w:rPr>
        <w:t xml:space="preserve"> </w:t>
      </w:r>
      <w:r w:rsidRPr="00755345">
        <w:rPr>
          <w:i/>
          <w:iCs/>
          <w:szCs w:val="28"/>
        </w:rPr>
        <w:t>(відповідно до статті 6 Закону України «Про прокуратуру»)</w:t>
      </w:r>
      <w:r>
        <w:rPr>
          <w:i/>
          <w:iCs/>
          <w:szCs w:val="28"/>
        </w:rPr>
        <w:t>.</w:t>
      </w:r>
    </w:p>
    <w:p w:rsidR="0020631F" w:rsidRPr="00195B0B" w:rsidRDefault="0020631F" w:rsidP="00195B0B">
      <w:pPr>
        <w:tabs>
          <w:tab w:val="left" w:pos="720"/>
          <w:tab w:val="left" w:pos="1276"/>
          <w:tab w:val="left" w:pos="1498"/>
        </w:tabs>
        <w:ind w:left="2127" w:hanging="1560"/>
        <w:jc w:val="both"/>
        <w:rPr>
          <w:szCs w:val="28"/>
        </w:rPr>
      </w:pPr>
      <w:r w:rsidRPr="00195B0B">
        <w:rPr>
          <w:bCs/>
          <w:iCs/>
          <w:szCs w:val="28"/>
          <w:u w:val="single"/>
          <w:bdr w:val="none" w:sz="0" w:space="0" w:color="auto" w:frame="1"/>
        </w:rPr>
        <w:t>Доповідає:</w:t>
      </w:r>
      <w:r w:rsidRPr="00195B0B">
        <w:rPr>
          <w:bCs/>
          <w:iCs/>
          <w:szCs w:val="28"/>
          <w:bdr w:val="none" w:sz="0" w:space="0" w:color="auto" w:frame="1"/>
        </w:rPr>
        <w:t xml:space="preserve"> </w:t>
      </w:r>
      <w:r w:rsidRPr="000D4FE3">
        <w:rPr>
          <w:b/>
          <w:i/>
          <w:szCs w:val="28"/>
        </w:rPr>
        <w:t>Фільчаков</w:t>
      </w:r>
      <w:r w:rsidRPr="000D4FE3">
        <w:rPr>
          <w:b/>
          <w:bCs/>
          <w:i/>
          <w:iCs/>
          <w:szCs w:val="28"/>
        </w:rPr>
        <w:t xml:space="preserve"> </w:t>
      </w:r>
      <w:r w:rsidRPr="000D4FE3">
        <w:rPr>
          <w:b/>
          <w:i/>
          <w:szCs w:val="28"/>
        </w:rPr>
        <w:t>Олександр Васильович</w:t>
      </w:r>
      <w:r>
        <w:rPr>
          <w:b/>
          <w:szCs w:val="28"/>
        </w:rPr>
        <w:t xml:space="preserve"> </w:t>
      </w:r>
      <w:r w:rsidRPr="009B7DD6">
        <w:rPr>
          <w:caps/>
          <w:szCs w:val="28"/>
        </w:rPr>
        <w:t>–</w:t>
      </w:r>
      <w:r>
        <w:rPr>
          <w:b/>
          <w:caps/>
          <w:szCs w:val="28"/>
        </w:rPr>
        <w:t xml:space="preserve"> </w:t>
      </w:r>
      <w:r>
        <w:rPr>
          <w:szCs w:val="28"/>
        </w:rPr>
        <w:t>керівник</w:t>
      </w:r>
      <w:r w:rsidRPr="00C76A2D">
        <w:rPr>
          <w:szCs w:val="28"/>
        </w:rPr>
        <w:t xml:space="preserve"> Харківської обласної прокуратури – старш</w:t>
      </w:r>
      <w:r>
        <w:rPr>
          <w:szCs w:val="28"/>
        </w:rPr>
        <w:t>ий радник</w:t>
      </w:r>
      <w:r w:rsidRPr="00C76A2D">
        <w:rPr>
          <w:szCs w:val="28"/>
        </w:rPr>
        <w:t xml:space="preserve"> юстиції</w:t>
      </w:r>
      <w:r w:rsidRPr="00195B0B">
        <w:rPr>
          <w:bCs/>
          <w:iCs/>
          <w:szCs w:val="28"/>
          <w:bdr w:val="none" w:sz="0" w:space="0" w:color="auto" w:frame="1"/>
        </w:rPr>
        <w:t>.</w:t>
      </w:r>
    </w:p>
    <w:p w:rsidR="0020631F" w:rsidRPr="006F1FEB" w:rsidRDefault="0020631F" w:rsidP="00DE1EE5">
      <w:pPr>
        <w:tabs>
          <w:tab w:val="left" w:pos="426"/>
          <w:tab w:val="left" w:pos="459"/>
          <w:tab w:val="left" w:pos="851"/>
          <w:tab w:val="left" w:pos="1276"/>
        </w:tabs>
        <w:ind w:firstLine="426"/>
        <w:jc w:val="both"/>
        <w:rPr>
          <w:b/>
          <w:i/>
          <w:spacing w:val="5"/>
          <w:sz w:val="16"/>
          <w:szCs w:val="16"/>
        </w:rPr>
      </w:pPr>
    </w:p>
    <w:p w:rsidR="0020631F" w:rsidRDefault="0020631F" w:rsidP="006976AD">
      <w:pPr>
        <w:tabs>
          <w:tab w:val="left" w:pos="426"/>
          <w:tab w:val="left" w:pos="459"/>
          <w:tab w:val="left" w:pos="851"/>
          <w:tab w:val="left" w:pos="1276"/>
        </w:tabs>
        <w:ind w:firstLine="567"/>
        <w:jc w:val="both"/>
      </w:pPr>
      <w:r>
        <w:rPr>
          <w:b/>
          <w:i/>
          <w:spacing w:val="5"/>
        </w:rPr>
        <w:t>Фільчаков О.В.</w:t>
      </w:r>
      <w:r>
        <w:rPr>
          <w:spacing w:val="5"/>
        </w:rPr>
        <w:t xml:space="preserve"> ознайомив депутатів з </w:t>
      </w:r>
      <w:r w:rsidRPr="001A77E1">
        <w:rPr>
          <w:szCs w:val="28"/>
        </w:rPr>
        <w:t>результат</w:t>
      </w:r>
      <w:r>
        <w:rPr>
          <w:szCs w:val="28"/>
        </w:rPr>
        <w:t>ами</w:t>
      </w:r>
      <w:r w:rsidRPr="001A77E1">
        <w:rPr>
          <w:szCs w:val="28"/>
        </w:rPr>
        <w:t xml:space="preserve"> діяльності органів Харківської обласної прокуратури у 202</w:t>
      </w:r>
      <w:r>
        <w:rPr>
          <w:szCs w:val="28"/>
        </w:rPr>
        <w:t>2</w:t>
      </w:r>
      <w:r w:rsidRPr="001A77E1">
        <w:rPr>
          <w:szCs w:val="28"/>
        </w:rPr>
        <w:t xml:space="preserve"> році</w:t>
      </w:r>
      <w:r>
        <w:t xml:space="preserve">. </w:t>
      </w:r>
    </w:p>
    <w:p w:rsidR="0020631F" w:rsidRPr="00D66206" w:rsidRDefault="0020631F" w:rsidP="006976AD">
      <w:pPr>
        <w:pStyle w:val="a8"/>
        <w:tabs>
          <w:tab w:val="left" w:pos="-142"/>
          <w:tab w:val="left" w:pos="870"/>
          <w:tab w:val="left" w:pos="1418"/>
        </w:tabs>
        <w:ind w:left="567" w:firstLine="567"/>
        <w:jc w:val="both"/>
        <w:rPr>
          <w:bCs/>
          <w:iCs/>
          <w:sz w:val="16"/>
          <w:szCs w:val="16"/>
        </w:rPr>
      </w:pPr>
    </w:p>
    <w:p w:rsidR="0020631F" w:rsidRPr="009E757C" w:rsidRDefault="0020631F" w:rsidP="006976AD">
      <w:pPr>
        <w:pStyle w:val="a8"/>
        <w:tabs>
          <w:tab w:val="left" w:pos="-142"/>
          <w:tab w:val="left" w:pos="870"/>
          <w:tab w:val="left" w:pos="1418"/>
        </w:tabs>
        <w:ind w:left="567"/>
        <w:jc w:val="both"/>
        <w:rPr>
          <w:bCs/>
          <w:iCs/>
          <w:sz w:val="28"/>
          <w:szCs w:val="28"/>
        </w:rPr>
      </w:pPr>
      <w:r w:rsidRPr="009E757C">
        <w:rPr>
          <w:bCs/>
          <w:iCs/>
          <w:sz w:val="28"/>
          <w:szCs w:val="28"/>
        </w:rPr>
        <w:t>Члени постійної комісії обговорили питання та дійшли висновку.</w:t>
      </w:r>
    </w:p>
    <w:p w:rsidR="0020631F" w:rsidRPr="00D66206" w:rsidRDefault="0020631F" w:rsidP="00DE1EE5">
      <w:pPr>
        <w:tabs>
          <w:tab w:val="left" w:pos="-142"/>
          <w:tab w:val="left" w:pos="870"/>
          <w:tab w:val="left" w:pos="1418"/>
        </w:tabs>
        <w:ind w:left="567"/>
        <w:contextualSpacing/>
        <w:jc w:val="both"/>
        <w:rPr>
          <w:b/>
          <w:bCs/>
          <w:iCs/>
          <w:sz w:val="16"/>
          <w:szCs w:val="16"/>
        </w:rPr>
      </w:pPr>
    </w:p>
    <w:p w:rsidR="0020631F" w:rsidRDefault="0020631F" w:rsidP="00DE1EE5">
      <w:pPr>
        <w:tabs>
          <w:tab w:val="left" w:pos="-142"/>
          <w:tab w:val="left" w:pos="870"/>
          <w:tab w:val="left" w:pos="1418"/>
        </w:tabs>
        <w:ind w:left="567"/>
        <w:contextualSpacing/>
        <w:jc w:val="both"/>
        <w:rPr>
          <w:b/>
          <w:bCs/>
          <w:iCs/>
          <w:szCs w:val="28"/>
        </w:rPr>
      </w:pPr>
      <w:r w:rsidRPr="008F7898">
        <w:rPr>
          <w:b/>
          <w:bCs/>
          <w:iCs/>
          <w:szCs w:val="28"/>
        </w:rPr>
        <w:t>ВИРІШИЛИ:</w:t>
      </w:r>
    </w:p>
    <w:p w:rsidR="0020631F" w:rsidRDefault="0020631F" w:rsidP="00D66206">
      <w:pPr>
        <w:tabs>
          <w:tab w:val="left" w:pos="1134"/>
        </w:tabs>
        <w:ind w:firstLine="567"/>
        <w:jc w:val="both"/>
        <w:rPr>
          <w:bCs/>
          <w:szCs w:val="28"/>
        </w:rPr>
      </w:pPr>
      <w:r>
        <w:rPr>
          <w:bCs/>
          <w:szCs w:val="28"/>
        </w:rPr>
        <w:t xml:space="preserve">Інформацію </w:t>
      </w:r>
      <w:r w:rsidRPr="001A77E1">
        <w:rPr>
          <w:szCs w:val="28"/>
        </w:rPr>
        <w:t>щодо результатів діяльності органів Харківської обласної прокуратури у 202</w:t>
      </w:r>
      <w:r>
        <w:rPr>
          <w:szCs w:val="28"/>
        </w:rPr>
        <w:t>2</w:t>
      </w:r>
      <w:r w:rsidRPr="001A77E1">
        <w:rPr>
          <w:szCs w:val="28"/>
        </w:rPr>
        <w:t xml:space="preserve"> році</w:t>
      </w:r>
      <w:r>
        <w:rPr>
          <w:bCs/>
          <w:szCs w:val="28"/>
        </w:rPr>
        <w:t xml:space="preserve"> взяти до відома.</w:t>
      </w:r>
    </w:p>
    <w:p w:rsidR="0020631F" w:rsidRPr="008B200E" w:rsidRDefault="0020631F" w:rsidP="00D66206">
      <w:pPr>
        <w:tabs>
          <w:tab w:val="left" w:pos="1134"/>
        </w:tabs>
        <w:ind w:firstLine="567"/>
        <w:jc w:val="both"/>
        <w:rPr>
          <w:b/>
          <w:bCs/>
          <w:sz w:val="16"/>
          <w:szCs w:val="16"/>
        </w:rPr>
      </w:pPr>
    </w:p>
    <w:tbl>
      <w:tblPr>
        <w:tblW w:w="7938" w:type="dxa"/>
        <w:jc w:val="right"/>
        <w:tblLook w:val="01E0" w:firstRow="1" w:lastRow="1" w:firstColumn="1" w:lastColumn="1" w:noHBand="0" w:noVBand="0"/>
      </w:tblPr>
      <w:tblGrid>
        <w:gridCol w:w="1793"/>
        <w:gridCol w:w="1296"/>
        <w:gridCol w:w="313"/>
        <w:gridCol w:w="567"/>
        <w:gridCol w:w="3969"/>
      </w:tblGrid>
      <w:tr w:rsidR="0020631F" w:rsidRPr="005A11AA" w:rsidTr="003E5C05">
        <w:trPr>
          <w:trHeight w:val="1065"/>
          <w:jc w:val="right"/>
        </w:trPr>
        <w:tc>
          <w:tcPr>
            <w:tcW w:w="1793" w:type="dxa"/>
          </w:tcPr>
          <w:p w:rsidR="0020631F" w:rsidRPr="005A11AA" w:rsidRDefault="0020631F" w:rsidP="003E5C05">
            <w:pPr>
              <w:tabs>
                <w:tab w:val="left" w:pos="0"/>
                <w:tab w:val="left" w:pos="1134"/>
              </w:tabs>
              <w:rPr>
                <w:szCs w:val="28"/>
              </w:rPr>
            </w:pPr>
            <w:r w:rsidRPr="005A11AA">
              <w:rPr>
                <w:szCs w:val="28"/>
              </w:rPr>
              <w:t>Голосували:</w:t>
            </w:r>
          </w:p>
        </w:tc>
        <w:tc>
          <w:tcPr>
            <w:tcW w:w="1296" w:type="dxa"/>
          </w:tcPr>
          <w:p w:rsidR="0020631F" w:rsidRPr="005A11AA" w:rsidRDefault="0020631F" w:rsidP="003E5C05">
            <w:pPr>
              <w:rPr>
                <w:szCs w:val="28"/>
              </w:rPr>
            </w:pPr>
            <w:r w:rsidRPr="005A11AA">
              <w:rPr>
                <w:szCs w:val="28"/>
              </w:rPr>
              <w:t>«за»</w:t>
            </w:r>
          </w:p>
        </w:tc>
        <w:tc>
          <w:tcPr>
            <w:tcW w:w="313" w:type="dxa"/>
          </w:tcPr>
          <w:p w:rsidR="0020631F" w:rsidRPr="005A11AA" w:rsidRDefault="0020631F" w:rsidP="003E5C05">
            <w:pPr>
              <w:tabs>
                <w:tab w:val="left" w:pos="0"/>
                <w:tab w:val="left" w:pos="1134"/>
              </w:tabs>
              <w:rPr>
                <w:szCs w:val="28"/>
              </w:rPr>
            </w:pPr>
            <w:r w:rsidRPr="005A11AA">
              <w:rPr>
                <w:szCs w:val="28"/>
              </w:rPr>
              <w:t>-</w:t>
            </w:r>
          </w:p>
        </w:tc>
        <w:tc>
          <w:tcPr>
            <w:tcW w:w="567" w:type="dxa"/>
          </w:tcPr>
          <w:p w:rsidR="0020631F" w:rsidRPr="005A11AA" w:rsidRDefault="0020631F" w:rsidP="003E5C05">
            <w:pPr>
              <w:tabs>
                <w:tab w:val="left" w:pos="0"/>
                <w:tab w:val="left" w:pos="1134"/>
              </w:tabs>
              <w:rPr>
                <w:szCs w:val="28"/>
              </w:rPr>
            </w:pPr>
            <w:r>
              <w:rPr>
                <w:szCs w:val="28"/>
              </w:rPr>
              <w:t>6;</w:t>
            </w:r>
          </w:p>
        </w:tc>
        <w:tc>
          <w:tcPr>
            <w:tcW w:w="3969" w:type="dxa"/>
            <w:tcMar>
              <w:left w:w="28" w:type="dxa"/>
              <w:right w:w="28" w:type="dxa"/>
            </w:tcMar>
          </w:tcPr>
          <w:p w:rsidR="0020631F" w:rsidRPr="00376358" w:rsidRDefault="0020631F" w:rsidP="002B33D8">
            <w:pPr>
              <w:tabs>
                <w:tab w:val="left" w:pos="0"/>
                <w:tab w:val="left" w:pos="1134"/>
              </w:tabs>
              <w:ind w:right="-246"/>
              <w:rPr>
                <w:i/>
                <w:szCs w:val="28"/>
              </w:rPr>
            </w:pPr>
            <w:r w:rsidRPr="005A11AA">
              <w:rPr>
                <w:i/>
                <w:szCs w:val="28"/>
              </w:rPr>
              <w:t xml:space="preserve">Каратуманов О.Ю., </w:t>
            </w:r>
            <w:r>
              <w:rPr>
                <w:i/>
                <w:szCs w:val="28"/>
              </w:rPr>
              <w:t>Чернов С.І.,</w:t>
            </w:r>
            <w:r w:rsidRPr="005A11AA">
              <w:rPr>
                <w:i/>
                <w:szCs w:val="28"/>
              </w:rPr>
              <w:t xml:space="preserve">       Горло Д.В., Козловський А.В., Оніщенко Д.С., Панов В.В.</w:t>
            </w:r>
          </w:p>
        </w:tc>
      </w:tr>
      <w:tr w:rsidR="0020631F" w:rsidRPr="005A11AA" w:rsidTr="003E5C05">
        <w:trPr>
          <w:trHeight w:val="340"/>
          <w:jc w:val="right"/>
        </w:trPr>
        <w:tc>
          <w:tcPr>
            <w:tcW w:w="1793" w:type="dxa"/>
            <w:vAlign w:val="center"/>
          </w:tcPr>
          <w:p w:rsidR="0020631F" w:rsidRPr="005A11AA" w:rsidRDefault="0020631F" w:rsidP="003E5C05">
            <w:pPr>
              <w:tabs>
                <w:tab w:val="left" w:pos="0"/>
                <w:tab w:val="left" w:pos="1134"/>
              </w:tabs>
              <w:jc w:val="center"/>
              <w:rPr>
                <w:szCs w:val="28"/>
              </w:rPr>
            </w:pPr>
          </w:p>
        </w:tc>
        <w:tc>
          <w:tcPr>
            <w:tcW w:w="1296" w:type="dxa"/>
          </w:tcPr>
          <w:p w:rsidR="0020631F" w:rsidRPr="005A11AA" w:rsidRDefault="0020631F" w:rsidP="003E5C05">
            <w:pPr>
              <w:rPr>
                <w:szCs w:val="28"/>
              </w:rPr>
            </w:pPr>
            <w:r w:rsidRPr="005A11AA">
              <w:rPr>
                <w:szCs w:val="28"/>
              </w:rPr>
              <w:t>«проти»</w:t>
            </w:r>
          </w:p>
        </w:tc>
        <w:tc>
          <w:tcPr>
            <w:tcW w:w="313" w:type="dxa"/>
            <w:vAlign w:val="center"/>
          </w:tcPr>
          <w:p w:rsidR="0020631F" w:rsidRPr="005A11AA" w:rsidRDefault="0020631F" w:rsidP="003E5C05">
            <w:pPr>
              <w:tabs>
                <w:tab w:val="left" w:pos="0"/>
                <w:tab w:val="left" w:pos="1134"/>
              </w:tabs>
              <w:jc w:val="center"/>
              <w:rPr>
                <w:szCs w:val="28"/>
              </w:rPr>
            </w:pPr>
            <w:r w:rsidRPr="005A11AA">
              <w:rPr>
                <w:szCs w:val="28"/>
              </w:rPr>
              <w:t>-</w:t>
            </w:r>
          </w:p>
        </w:tc>
        <w:tc>
          <w:tcPr>
            <w:tcW w:w="567" w:type="dxa"/>
            <w:vAlign w:val="center"/>
          </w:tcPr>
          <w:p w:rsidR="0020631F" w:rsidRPr="005A11AA" w:rsidRDefault="0020631F" w:rsidP="003E5C05">
            <w:pPr>
              <w:tabs>
                <w:tab w:val="left" w:pos="0"/>
                <w:tab w:val="left" w:pos="1134"/>
              </w:tabs>
              <w:jc w:val="center"/>
              <w:rPr>
                <w:szCs w:val="28"/>
              </w:rPr>
            </w:pPr>
            <w:r w:rsidRPr="005A11AA">
              <w:rPr>
                <w:szCs w:val="28"/>
              </w:rPr>
              <w:t>0;</w:t>
            </w:r>
          </w:p>
        </w:tc>
        <w:tc>
          <w:tcPr>
            <w:tcW w:w="3969" w:type="dxa"/>
          </w:tcPr>
          <w:p w:rsidR="0020631F" w:rsidRPr="005A11AA" w:rsidRDefault="0020631F" w:rsidP="003E5C05">
            <w:pPr>
              <w:tabs>
                <w:tab w:val="left" w:pos="0"/>
                <w:tab w:val="left" w:pos="1134"/>
              </w:tabs>
              <w:rPr>
                <w:i/>
                <w:szCs w:val="28"/>
              </w:rPr>
            </w:pPr>
          </w:p>
        </w:tc>
      </w:tr>
      <w:tr w:rsidR="0020631F" w:rsidRPr="005A11AA" w:rsidTr="003E5C05">
        <w:trPr>
          <w:trHeight w:val="340"/>
          <w:jc w:val="right"/>
        </w:trPr>
        <w:tc>
          <w:tcPr>
            <w:tcW w:w="1793" w:type="dxa"/>
            <w:vAlign w:val="center"/>
          </w:tcPr>
          <w:p w:rsidR="0020631F" w:rsidRPr="005A11AA" w:rsidRDefault="0020631F" w:rsidP="003E5C05">
            <w:pPr>
              <w:tabs>
                <w:tab w:val="left" w:pos="0"/>
                <w:tab w:val="left" w:pos="1134"/>
              </w:tabs>
              <w:jc w:val="center"/>
              <w:rPr>
                <w:szCs w:val="28"/>
              </w:rPr>
            </w:pPr>
          </w:p>
        </w:tc>
        <w:tc>
          <w:tcPr>
            <w:tcW w:w="1296" w:type="dxa"/>
          </w:tcPr>
          <w:p w:rsidR="0020631F" w:rsidRPr="005A11AA" w:rsidRDefault="0020631F" w:rsidP="003E5C05">
            <w:pPr>
              <w:rPr>
                <w:szCs w:val="28"/>
              </w:rPr>
            </w:pPr>
            <w:r w:rsidRPr="005A11AA">
              <w:rPr>
                <w:szCs w:val="28"/>
              </w:rPr>
              <w:t>«утрим.»</w:t>
            </w:r>
          </w:p>
        </w:tc>
        <w:tc>
          <w:tcPr>
            <w:tcW w:w="313" w:type="dxa"/>
            <w:vAlign w:val="center"/>
          </w:tcPr>
          <w:p w:rsidR="0020631F" w:rsidRPr="005A11AA" w:rsidRDefault="0020631F" w:rsidP="003E5C05">
            <w:pPr>
              <w:tabs>
                <w:tab w:val="left" w:pos="0"/>
                <w:tab w:val="left" w:pos="1134"/>
              </w:tabs>
              <w:jc w:val="center"/>
              <w:rPr>
                <w:szCs w:val="28"/>
              </w:rPr>
            </w:pPr>
            <w:r w:rsidRPr="005A11AA">
              <w:rPr>
                <w:szCs w:val="28"/>
              </w:rPr>
              <w:t>-</w:t>
            </w:r>
          </w:p>
        </w:tc>
        <w:tc>
          <w:tcPr>
            <w:tcW w:w="567" w:type="dxa"/>
            <w:vAlign w:val="center"/>
          </w:tcPr>
          <w:p w:rsidR="0020631F" w:rsidRPr="005A11AA" w:rsidRDefault="0020631F" w:rsidP="003E5C05">
            <w:pPr>
              <w:tabs>
                <w:tab w:val="left" w:pos="0"/>
                <w:tab w:val="left" w:pos="1134"/>
              </w:tabs>
              <w:jc w:val="center"/>
              <w:rPr>
                <w:szCs w:val="28"/>
              </w:rPr>
            </w:pPr>
            <w:r w:rsidRPr="005A11AA">
              <w:rPr>
                <w:szCs w:val="28"/>
              </w:rPr>
              <w:t>0.</w:t>
            </w:r>
          </w:p>
        </w:tc>
        <w:tc>
          <w:tcPr>
            <w:tcW w:w="3969" w:type="dxa"/>
          </w:tcPr>
          <w:p w:rsidR="0020631F" w:rsidRPr="005A11AA" w:rsidRDefault="0020631F" w:rsidP="003E5C05">
            <w:pPr>
              <w:tabs>
                <w:tab w:val="left" w:pos="0"/>
                <w:tab w:val="left" w:pos="1134"/>
              </w:tabs>
              <w:rPr>
                <w:i/>
                <w:szCs w:val="28"/>
              </w:rPr>
            </w:pPr>
          </w:p>
        </w:tc>
      </w:tr>
    </w:tbl>
    <w:p w:rsidR="0020631F" w:rsidRPr="0030180A" w:rsidRDefault="0020631F" w:rsidP="0030180A">
      <w:pPr>
        <w:numPr>
          <w:ilvl w:val="0"/>
          <w:numId w:val="3"/>
        </w:numPr>
        <w:tabs>
          <w:tab w:val="left" w:pos="567"/>
          <w:tab w:val="left" w:pos="720"/>
          <w:tab w:val="left" w:pos="1276"/>
          <w:tab w:val="left" w:pos="1498"/>
        </w:tabs>
        <w:ind w:left="0" w:firstLine="709"/>
        <w:jc w:val="both"/>
        <w:rPr>
          <w:szCs w:val="28"/>
        </w:rPr>
      </w:pPr>
      <w:r w:rsidRPr="0030180A">
        <w:rPr>
          <w:b/>
          <w:bCs/>
          <w:iCs/>
          <w:szCs w:val="28"/>
        </w:rPr>
        <w:t xml:space="preserve">СЛУХАЛИ: </w:t>
      </w:r>
      <w:r w:rsidRPr="0030180A">
        <w:rPr>
          <w:b/>
          <w:szCs w:val="28"/>
        </w:rPr>
        <w:t>Про стан криміногенної обстановки на території Харківської області та результати роботи підрозділів ГУНП в Харківській області у 2022 році</w:t>
      </w:r>
      <w:r w:rsidRPr="000D33C3">
        <w:rPr>
          <w:bCs/>
          <w:i/>
          <w:iCs/>
          <w:szCs w:val="28"/>
        </w:rPr>
        <w:t xml:space="preserve"> (відповідно до статті 9 Закону України «Про Національну поліцію»)</w:t>
      </w:r>
      <w:r>
        <w:rPr>
          <w:bCs/>
          <w:i/>
          <w:iCs/>
          <w:szCs w:val="28"/>
        </w:rPr>
        <w:t>.</w:t>
      </w:r>
    </w:p>
    <w:p w:rsidR="0020631F" w:rsidRPr="0030180A" w:rsidRDefault="0020631F" w:rsidP="0030180A">
      <w:pPr>
        <w:tabs>
          <w:tab w:val="left" w:pos="567"/>
          <w:tab w:val="left" w:pos="720"/>
          <w:tab w:val="left" w:pos="1498"/>
          <w:tab w:val="left" w:pos="1843"/>
        </w:tabs>
        <w:ind w:left="2694" w:hanging="1418"/>
        <w:jc w:val="both"/>
        <w:rPr>
          <w:szCs w:val="28"/>
        </w:rPr>
      </w:pPr>
      <w:r w:rsidRPr="0030180A">
        <w:rPr>
          <w:bCs/>
          <w:iCs/>
          <w:szCs w:val="28"/>
          <w:u w:val="single"/>
          <w:bdr w:val="none" w:sz="0" w:space="0" w:color="auto" w:frame="1"/>
        </w:rPr>
        <w:t>Доповідає:</w:t>
      </w:r>
      <w:r w:rsidRPr="0030180A">
        <w:rPr>
          <w:bCs/>
          <w:iCs/>
          <w:szCs w:val="28"/>
          <w:bdr w:val="none" w:sz="0" w:space="0" w:color="auto" w:frame="1"/>
        </w:rPr>
        <w:t xml:space="preserve"> </w:t>
      </w:r>
      <w:r>
        <w:rPr>
          <w:b/>
          <w:bCs/>
          <w:i/>
          <w:iCs/>
          <w:szCs w:val="28"/>
          <w:bdr w:val="none" w:sz="0" w:space="0" w:color="auto" w:frame="1"/>
          <w:lang w:val="ru-RU"/>
        </w:rPr>
        <w:t xml:space="preserve">Тимошко </w:t>
      </w:r>
      <w:r w:rsidRPr="001D3B95">
        <w:rPr>
          <w:b/>
          <w:i/>
          <w:szCs w:val="28"/>
        </w:rPr>
        <w:t>Володимир Володимирович</w:t>
      </w:r>
      <w:r>
        <w:rPr>
          <w:szCs w:val="28"/>
        </w:rPr>
        <w:t xml:space="preserve"> – начальник</w:t>
      </w:r>
      <w:r w:rsidRPr="00F66CE9">
        <w:rPr>
          <w:szCs w:val="28"/>
        </w:rPr>
        <w:t xml:space="preserve"> Головного управління Національно</w:t>
      </w:r>
      <w:r>
        <w:rPr>
          <w:szCs w:val="28"/>
        </w:rPr>
        <w:t>ї поліції в Харківській області, генерал</w:t>
      </w:r>
      <w:r w:rsidRPr="00EB272B">
        <w:rPr>
          <w:szCs w:val="28"/>
        </w:rPr>
        <w:t xml:space="preserve"> поліції третього рангу</w:t>
      </w:r>
      <w:r w:rsidRPr="0030180A">
        <w:rPr>
          <w:bCs/>
          <w:iCs/>
          <w:szCs w:val="28"/>
          <w:bdr w:val="none" w:sz="0" w:space="0" w:color="auto" w:frame="1"/>
        </w:rPr>
        <w:t>.</w:t>
      </w:r>
    </w:p>
    <w:p w:rsidR="0020631F" w:rsidRPr="002B33D8" w:rsidRDefault="0020631F" w:rsidP="00DE1EE5">
      <w:pPr>
        <w:tabs>
          <w:tab w:val="left" w:pos="426"/>
          <w:tab w:val="left" w:pos="459"/>
          <w:tab w:val="left" w:pos="851"/>
          <w:tab w:val="left" w:pos="1276"/>
        </w:tabs>
        <w:ind w:firstLine="426"/>
        <w:jc w:val="both"/>
        <w:rPr>
          <w:b/>
          <w:i/>
          <w:spacing w:val="5"/>
          <w:sz w:val="16"/>
          <w:szCs w:val="16"/>
        </w:rPr>
      </w:pPr>
    </w:p>
    <w:p w:rsidR="0020631F" w:rsidRDefault="0020631F" w:rsidP="006976AD">
      <w:pPr>
        <w:tabs>
          <w:tab w:val="left" w:pos="426"/>
          <w:tab w:val="left" w:pos="459"/>
          <w:tab w:val="left" w:pos="851"/>
          <w:tab w:val="left" w:pos="1276"/>
        </w:tabs>
        <w:ind w:firstLine="567"/>
        <w:jc w:val="both"/>
        <w:rPr>
          <w:szCs w:val="28"/>
        </w:rPr>
      </w:pPr>
      <w:r>
        <w:rPr>
          <w:b/>
          <w:i/>
          <w:spacing w:val="5"/>
        </w:rPr>
        <w:t>Тимошко В.В.</w:t>
      </w:r>
      <w:r>
        <w:rPr>
          <w:spacing w:val="5"/>
        </w:rPr>
        <w:t xml:space="preserve"> ознайомив депутатів </w:t>
      </w:r>
      <w:r>
        <w:rPr>
          <w:bCs/>
          <w:szCs w:val="28"/>
        </w:rPr>
        <w:t xml:space="preserve">з інформацією </w:t>
      </w:r>
      <w:r w:rsidRPr="00C93429">
        <w:rPr>
          <w:bCs/>
          <w:szCs w:val="28"/>
        </w:rPr>
        <w:t xml:space="preserve">щодо стану </w:t>
      </w:r>
      <w:r w:rsidRPr="000D33C3">
        <w:rPr>
          <w:szCs w:val="28"/>
        </w:rPr>
        <w:t>криміногенної обстановки на території Харківської області та результат</w:t>
      </w:r>
      <w:r>
        <w:rPr>
          <w:szCs w:val="28"/>
        </w:rPr>
        <w:t>ами</w:t>
      </w:r>
      <w:r w:rsidRPr="000D33C3">
        <w:rPr>
          <w:szCs w:val="28"/>
        </w:rPr>
        <w:t xml:space="preserve"> роботи підрозділів ГУНП в Харківській області у 2022 роц</w:t>
      </w:r>
      <w:r>
        <w:rPr>
          <w:szCs w:val="28"/>
        </w:rPr>
        <w:t>і.</w:t>
      </w:r>
    </w:p>
    <w:p w:rsidR="0020631F" w:rsidRPr="002B33D8" w:rsidRDefault="0020631F" w:rsidP="006976AD">
      <w:pPr>
        <w:tabs>
          <w:tab w:val="left" w:pos="426"/>
          <w:tab w:val="left" w:pos="459"/>
          <w:tab w:val="left" w:pos="851"/>
          <w:tab w:val="left" w:pos="1276"/>
        </w:tabs>
        <w:ind w:firstLine="567"/>
        <w:jc w:val="both"/>
        <w:rPr>
          <w:bCs/>
          <w:iCs/>
          <w:sz w:val="16"/>
          <w:szCs w:val="16"/>
        </w:rPr>
      </w:pPr>
    </w:p>
    <w:p w:rsidR="0020631F" w:rsidRPr="009E757C" w:rsidRDefault="0020631F" w:rsidP="006976AD">
      <w:pPr>
        <w:pStyle w:val="a8"/>
        <w:tabs>
          <w:tab w:val="left" w:pos="-142"/>
          <w:tab w:val="left" w:pos="870"/>
          <w:tab w:val="left" w:pos="1418"/>
        </w:tabs>
        <w:ind w:left="284" w:firstLine="283"/>
        <w:jc w:val="both"/>
        <w:rPr>
          <w:bCs/>
          <w:iCs/>
          <w:sz w:val="28"/>
          <w:szCs w:val="28"/>
        </w:rPr>
      </w:pPr>
      <w:r w:rsidRPr="009E757C">
        <w:rPr>
          <w:bCs/>
          <w:iCs/>
          <w:sz w:val="28"/>
          <w:szCs w:val="28"/>
        </w:rPr>
        <w:t>Члени постійної комісії обговорили питання та дійшли висновку.</w:t>
      </w:r>
    </w:p>
    <w:p w:rsidR="0020631F" w:rsidRPr="002B33D8" w:rsidRDefault="0020631F" w:rsidP="0030180A">
      <w:pPr>
        <w:tabs>
          <w:tab w:val="left" w:pos="-142"/>
          <w:tab w:val="left" w:pos="870"/>
          <w:tab w:val="left" w:pos="1418"/>
        </w:tabs>
        <w:ind w:left="567"/>
        <w:contextualSpacing/>
        <w:jc w:val="both"/>
        <w:rPr>
          <w:b/>
          <w:bCs/>
          <w:iCs/>
          <w:sz w:val="16"/>
          <w:szCs w:val="16"/>
        </w:rPr>
      </w:pPr>
    </w:p>
    <w:p w:rsidR="0020631F" w:rsidRDefault="0020631F" w:rsidP="0030180A">
      <w:pPr>
        <w:tabs>
          <w:tab w:val="left" w:pos="-142"/>
          <w:tab w:val="left" w:pos="870"/>
          <w:tab w:val="left" w:pos="1418"/>
        </w:tabs>
        <w:ind w:left="567"/>
        <w:contextualSpacing/>
        <w:jc w:val="both"/>
        <w:rPr>
          <w:b/>
          <w:bCs/>
          <w:iCs/>
          <w:szCs w:val="28"/>
        </w:rPr>
      </w:pPr>
      <w:r w:rsidRPr="008F7898">
        <w:rPr>
          <w:b/>
          <w:bCs/>
          <w:iCs/>
          <w:szCs w:val="28"/>
        </w:rPr>
        <w:t>ВИРІШИЛИ:</w:t>
      </w:r>
    </w:p>
    <w:p w:rsidR="0020631F" w:rsidRDefault="0020631F" w:rsidP="0030180A">
      <w:pPr>
        <w:tabs>
          <w:tab w:val="left" w:pos="1134"/>
        </w:tabs>
        <w:ind w:firstLine="567"/>
        <w:jc w:val="both"/>
        <w:rPr>
          <w:bCs/>
          <w:szCs w:val="28"/>
        </w:rPr>
      </w:pPr>
      <w:r>
        <w:rPr>
          <w:bCs/>
          <w:szCs w:val="28"/>
        </w:rPr>
        <w:t xml:space="preserve">Інформацію </w:t>
      </w:r>
      <w:r w:rsidRPr="001A77E1">
        <w:rPr>
          <w:szCs w:val="28"/>
        </w:rPr>
        <w:t xml:space="preserve">щодо </w:t>
      </w:r>
      <w:r w:rsidRPr="00C93429">
        <w:rPr>
          <w:bCs/>
          <w:szCs w:val="28"/>
        </w:rPr>
        <w:t xml:space="preserve">стану </w:t>
      </w:r>
      <w:r w:rsidRPr="000D33C3">
        <w:rPr>
          <w:szCs w:val="28"/>
        </w:rPr>
        <w:t>криміногенної обстановки на території Харківської області та результат</w:t>
      </w:r>
      <w:r>
        <w:rPr>
          <w:szCs w:val="28"/>
        </w:rPr>
        <w:t>ами</w:t>
      </w:r>
      <w:r w:rsidRPr="000D33C3">
        <w:rPr>
          <w:szCs w:val="28"/>
        </w:rPr>
        <w:t xml:space="preserve"> роботи підрозділів ГУНП в Харківській області у 2022 роц</w:t>
      </w:r>
      <w:r>
        <w:rPr>
          <w:szCs w:val="28"/>
        </w:rPr>
        <w:t>і</w:t>
      </w:r>
      <w:r>
        <w:rPr>
          <w:bCs/>
          <w:szCs w:val="28"/>
        </w:rPr>
        <w:t xml:space="preserve"> взяти до відома.</w:t>
      </w:r>
    </w:p>
    <w:p w:rsidR="0020631F" w:rsidRPr="008B200E" w:rsidRDefault="0020631F" w:rsidP="0030180A">
      <w:pPr>
        <w:pStyle w:val="a8"/>
        <w:tabs>
          <w:tab w:val="left" w:pos="993"/>
        </w:tabs>
        <w:ind w:left="567"/>
        <w:jc w:val="both"/>
        <w:rPr>
          <w:b/>
          <w:bCs/>
          <w:sz w:val="16"/>
          <w:szCs w:val="16"/>
        </w:rPr>
      </w:pPr>
    </w:p>
    <w:tbl>
      <w:tblPr>
        <w:tblW w:w="7938" w:type="dxa"/>
        <w:jc w:val="right"/>
        <w:tblLook w:val="01E0" w:firstRow="1" w:lastRow="1" w:firstColumn="1" w:lastColumn="1" w:noHBand="0" w:noVBand="0"/>
      </w:tblPr>
      <w:tblGrid>
        <w:gridCol w:w="1793"/>
        <w:gridCol w:w="1296"/>
        <w:gridCol w:w="313"/>
        <w:gridCol w:w="567"/>
        <w:gridCol w:w="3969"/>
      </w:tblGrid>
      <w:tr w:rsidR="0020631F" w:rsidRPr="005A11AA" w:rsidTr="003E5C05">
        <w:trPr>
          <w:trHeight w:val="1065"/>
          <w:jc w:val="right"/>
        </w:trPr>
        <w:tc>
          <w:tcPr>
            <w:tcW w:w="1793" w:type="dxa"/>
          </w:tcPr>
          <w:p w:rsidR="0020631F" w:rsidRPr="005A11AA" w:rsidRDefault="0020631F" w:rsidP="003E5C05">
            <w:pPr>
              <w:tabs>
                <w:tab w:val="left" w:pos="0"/>
                <w:tab w:val="left" w:pos="1134"/>
              </w:tabs>
              <w:rPr>
                <w:szCs w:val="28"/>
              </w:rPr>
            </w:pPr>
            <w:r w:rsidRPr="005A11AA">
              <w:rPr>
                <w:szCs w:val="28"/>
              </w:rPr>
              <w:t>Голосували:</w:t>
            </w:r>
          </w:p>
        </w:tc>
        <w:tc>
          <w:tcPr>
            <w:tcW w:w="1296" w:type="dxa"/>
          </w:tcPr>
          <w:p w:rsidR="0020631F" w:rsidRPr="005A11AA" w:rsidRDefault="0020631F" w:rsidP="003E5C05">
            <w:pPr>
              <w:rPr>
                <w:szCs w:val="28"/>
              </w:rPr>
            </w:pPr>
            <w:r w:rsidRPr="005A11AA">
              <w:rPr>
                <w:szCs w:val="28"/>
              </w:rPr>
              <w:t>«за»</w:t>
            </w:r>
          </w:p>
        </w:tc>
        <w:tc>
          <w:tcPr>
            <w:tcW w:w="313" w:type="dxa"/>
          </w:tcPr>
          <w:p w:rsidR="0020631F" w:rsidRPr="005A11AA" w:rsidRDefault="0020631F" w:rsidP="003E5C05">
            <w:pPr>
              <w:tabs>
                <w:tab w:val="left" w:pos="0"/>
                <w:tab w:val="left" w:pos="1134"/>
              </w:tabs>
              <w:rPr>
                <w:szCs w:val="28"/>
              </w:rPr>
            </w:pPr>
            <w:r w:rsidRPr="005A11AA">
              <w:rPr>
                <w:szCs w:val="28"/>
              </w:rPr>
              <w:t>-</w:t>
            </w:r>
          </w:p>
        </w:tc>
        <w:tc>
          <w:tcPr>
            <w:tcW w:w="567" w:type="dxa"/>
          </w:tcPr>
          <w:p w:rsidR="0020631F" w:rsidRPr="005A11AA" w:rsidRDefault="0020631F" w:rsidP="003E5C05">
            <w:pPr>
              <w:tabs>
                <w:tab w:val="left" w:pos="0"/>
                <w:tab w:val="left" w:pos="1134"/>
              </w:tabs>
              <w:rPr>
                <w:szCs w:val="28"/>
              </w:rPr>
            </w:pPr>
            <w:r>
              <w:rPr>
                <w:szCs w:val="28"/>
              </w:rPr>
              <w:t>6;</w:t>
            </w:r>
          </w:p>
        </w:tc>
        <w:tc>
          <w:tcPr>
            <w:tcW w:w="3969" w:type="dxa"/>
            <w:tcMar>
              <w:left w:w="28" w:type="dxa"/>
              <w:right w:w="28" w:type="dxa"/>
            </w:tcMar>
          </w:tcPr>
          <w:p w:rsidR="0020631F" w:rsidRPr="00376358" w:rsidRDefault="0020631F" w:rsidP="002B33D8">
            <w:pPr>
              <w:tabs>
                <w:tab w:val="left" w:pos="0"/>
                <w:tab w:val="left" w:pos="1134"/>
              </w:tabs>
              <w:ind w:right="-246"/>
              <w:rPr>
                <w:i/>
                <w:szCs w:val="28"/>
              </w:rPr>
            </w:pPr>
            <w:r w:rsidRPr="005A11AA">
              <w:rPr>
                <w:i/>
                <w:szCs w:val="28"/>
              </w:rPr>
              <w:t xml:space="preserve">Каратуманов О.Ю., </w:t>
            </w:r>
            <w:r>
              <w:rPr>
                <w:i/>
                <w:szCs w:val="28"/>
              </w:rPr>
              <w:t>Чернов С.І.,</w:t>
            </w:r>
            <w:r w:rsidRPr="005A11AA">
              <w:rPr>
                <w:i/>
                <w:szCs w:val="28"/>
              </w:rPr>
              <w:t xml:space="preserve">       Горло Д.В., Козловський А.В., Оніщенко Д.С., Панов В.В.</w:t>
            </w:r>
          </w:p>
        </w:tc>
      </w:tr>
      <w:tr w:rsidR="0020631F" w:rsidRPr="005A11AA" w:rsidTr="003E5C05">
        <w:trPr>
          <w:trHeight w:val="340"/>
          <w:jc w:val="right"/>
        </w:trPr>
        <w:tc>
          <w:tcPr>
            <w:tcW w:w="1793" w:type="dxa"/>
            <w:vAlign w:val="center"/>
          </w:tcPr>
          <w:p w:rsidR="0020631F" w:rsidRPr="005A11AA" w:rsidRDefault="0020631F" w:rsidP="003E5C05">
            <w:pPr>
              <w:tabs>
                <w:tab w:val="left" w:pos="0"/>
                <w:tab w:val="left" w:pos="1134"/>
              </w:tabs>
              <w:jc w:val="center"/>
              <w:rPr>
                <w:szCs w:val="28"/>
              </w:rPr>
            </w:pPr>
          </w:p>
        </w:tc>
        <w:tc>
          <w:tcPr>
            <w:tcW w:w="1296" w:type="dxa"/>
          </w:tcPr>
          <w:p w:rsidR="0020631F" w:rsidRPr="005A11AA" w:rsidRDefault="0020631F" w:rsidP="003E5C05">
            <w:pPr>
              <w:rPr>
                <w:szCs w:val="28"/>
              </w:rPr>
            </w:pPr>
            <w:r w:rsidRPr="005A11AA">
              <w:rPr>
                <w:szCs w:val="28"/>
              </w:rPr>
              <w:t>«проти»</w:t>
            </w:r>
          </w:p>
        </w:tc>
        <w:tc>
          <w:tcPr>
            <w:tcW w:w="313" w:type="dxa"/>
            <w:vAlign w:val="center"/>
          </w:tcPr>
          <w:p w:rsidR="0020631F" w:rsidRPr="005A11AA" w:rsidRDefault="0020631F" w:rsidP="003E5C05">
            <w:pPr>
              <w:tabs>
                <w:tab w:val="left" w:pos="0"/>
                <w:tab w:val="left" w:pos="1134"/>
              </w:tabs>
              <w:jc w:val="center"/>
              <w:rPr>
                <w:szCs w:val="28"/>
              </w:rPr>
            </w:pPr>
            <w:r w:rsidRPr="005A11AA">
              <w:rPr>
                <w:szCs w:val="28"/>
              </w:rPr>
              <w:t>-</w:t>
            </w:r>
          </w:p>
        </w:tc>
        <w:tc>
          <w:tcPr>
            <w:tcW w:w="567" w:type="dxa"/>
            <w:vAlign w:val="center"/>
          </w:tcPr>
          <w:p w:rsidR="0020631F" w:rsidRPr="005A11AA" w:rsidRDefault="0020631F" w:rsidP="003E5C05">
            <w:pPr>
              <w:tabs>
                <w:tab w:val="left" w:pos="0"/>
                <w:tab w:val="left" w:pos="1134"/>
              </w:tabs>
              <w:jc w:val="center"/>
              <w:rPr>
                <w:szCs w:val="28"/>
              </w:rPr>
            </w:pPr>
            <w:r w:rsidRPr="005A11AA">
              <w:rPr>
                <w:szCs w:val="28"/>
              </w:rPr>
              <w:t>0;</w:t>
            </w:r>
          </w:p>
        </w:tc>
        <w:tc>
          <w:tcPr>
            <w:tcW w:w="3969" w:type="dxa"/>
          </w:tcPr>
          <w:p w:rsidR="0020631F" w:rsidRPr="005A11AA" w:rsidRDefault="0020631F" w:rsidP="003E5C05">
            <w:pPr>
              <w:tabs>
                <w:tab w:val="left" w:pos="0"/>
                <w:tab w:val="left" w:pos="1134"/>
              </w:tabs>
              <w:rPr>
                <w:i/>
                <w:szCs w:val="28"/>
              </w:rPr>
            </w:pPr>
          </w:p>
        </w:tc>
      </w:tr>
      <w:tr w:rsidR="0020631F" w:rsidRPr="005A11AA" w:rsidTr="003E5C05">
        <w:trPr>
          <w:trHeight w:val="340"/>
          <w:jc w:val="right"/>
        </w:trPr>
        <w:tc>
          <w:tcPr>
            <w:tcW w:w="1793" w:type="dxa"/>
            <w:vAlign w:val="center"/>
          </w:tcPr>
          <w:p w:rsidR="0020631F" w:rsidRPr="005A11AA" w:rsidRDefault="0020631F" w:rsidP="003E5C05">
            <w:pPr>
              <w:tabs>
                <w:tab w:val="left" w:pos="0"/>
                <w:tab w:val="left" w:pos="1134"/>
              </w:tabs>
              <w:jc w:val="center"/>
              <w:rPr>
                <w:szCs w:val="28"/>
              </w:rPr>
            </w:pPr>
          </w:p>
        </w:tc>
        <w:tc>
          <w:tcPr>
            <w:tcW w:w="1296" w:type="dxa"/>
          </w:tcPr>
          <w:p w:rsidR="0020631F" w:rsidRPr="005A11AA" w:rsidRDefault="0020631F" w:rsidP="003E5C05">
            <w:pPr>
              <w:rPr>
                <w:szCs w:val="28"/>
              </w:rPr>
            </w:pPr>
            <w:r w:rsidRPr="005A11AA">
              <w:rPr>
                <w:szCs w:val="28"/>
              </w:rPr>
              <w:t>«утрим.»</w:t>
            </w:r>
          </w:p>
        </w:tc>
        <w:tc>
          <w:tcPr>
            <w:tcW w:w="313" w:type="dxa"/>
            <w:vAlign w:val="center"/>
          </w:tcPr>
          <w:p w:rsidR="0020631F" w:rsidRPr="005A11AA" w:rsidRDefault="0020631F" w:rsidP="003E5C05">
            <w:pPr>
              <w:tabs>
                <w:tab w:val="left" w:pos="0"/>
                <w:tab w:val="left" w:pos="1134"/>
              </w:tabs>
              <w:jc w:val="center"/>
              <w:rPr>
                <w:szCs w:val="28"/>
              </w:rPr>
            </w:pPr>
            <w:r w:rsidRPr="005A11AA">
              <w:rPr>
                <w:szCs w:val="28"/>
              </w:rPr>
              <w:t>-</w:t>
            </w:r>
          </w:p>
        </w:tc>
        <w:tc>
          <w:tcPr>
            <w:tcW w:w="567" w:type="dxa"/>
            <w:vAlign w:val="center"/>
          </w:tcPr>
          <w:p w:rsidR="0020631F" w:rsidRPr="005A11AA" w:rsidRDefault="0020631F" w:rsidP="003E5C05">
            <w:pPr>
              <w:tabs>
                <w:tab w:val="left" w:pos="0"/>
                <w:tab w:val="left" w:pos="1134"/>
              </w:tabs>
              <w:jc w:val="center"/>
              <w:rPr>
                <w:szCs w:val="28"/>
              </w:rPr>
            </w:pPr>
            <w:r w:rsidRPr="005A11AA">
              <w:rPr>
                <w:szCs w:val="28"/>
              </w:rPr>
              <w:t>0.</w:t>
            </w:r>
          </w:p>
        </w:tc>
        <w:tc>
          <w:tcPr>
            <w:tcW w:w="3969" w:type="dxa"/>
          </w:tcPr>
          <w:p w:rsidR="0020631F" w:rsidRPr="005A11AA" w:rsidRDefault="0020631F" w:rsidP="003E5C05">
            <w:pPr>
              <w:tabs>
                <w:tab w:val="left" w:pos="0"/>
                <w:tab w:val="left" w:pos="1134"/>
              </w:tabs>
              <w:rPr>
                <w:i/>
                <w:szCs w:val="28"/>
              </w:rPr>
            </w:pPr>
          </w:p>
        </w:tc>
      </w:tr>
    </w:tbl>
    <w:p w:rsidR="0020631F" w:rsidRDefault="0020631F" w:rsidP="00DE1EE5">
      <w:pPr>
        <w:tabs>
          <w:tab w:val="left" w:pos="-142"/>
          <w:tab w:val="left" w:pos="870"/>
          <w:tab w:val="left" w:pos="1418"/>
        </w:tabs>
        <w:ind w:left="567"/>
        <w:contextualSpacing/>
        <w:jc w:val="both"/>
        <w:rPr>
          <w:b/>
          <w:bCs/>
          <w:iCs/>
          <w:szCs w:val="28"/>
        </w:rPr>
      </w:pPr>
    </w:p>
    <w:p w:rsidR="0020631F" w:rsidRPr="009462F9" w:rsidRDefault="0020631F" w:rsidP="0030180A">
      <w:pPr>
        <w:numPr>
          <w:ilvl w:val="0"/>
          <w:numId w:val="3"/>
        </w:numPr>
        <w:tabs>
          <w:tab w:val="left" w:pos="567"/>
          <w:tab w:val="left" w:pos="720"/>
          <w:tab w:val="left" w:pos="1276"/>
        </w:tabs>
        <w:ind w:left="0" w:firstLine="720"/>
        <w:jc w:val="both"/>
        <w:rPr>
          <w:b/>
          <w:szCs w:val="28"/>
        </w:rPr>
      </w:pPr>
      <w:r w:rsidRPr="00F66C2C">
        <w:rPr>
          <w:b/>
          <w:bCs/>
          <w:iCs/>
          <w:szCs w:val="28"/>
        </w:rPr>
        <w:t xml:space="preserve">СЛУХАЛИ: </w:t>
      </w:r>
      <w:r>
        <w:rPr>
          <w:iCs/>
          <w:szCs w:val="28"/>
        </w:rPr>
        <w:t>Про</w:t>
      </w:r>
      <w:r w:rsidRPr="00C00F20">
        <w:rPr>
          <w:iCs/>
          <w:szCs w:val="28"/>
        </w:rPr>
        <w:t xml:space="preserve"> </w:t>
      </w:r>
      <w:r>
        <w:rPr>
          <w:iCs/>
          <w:szCs w:val="28"/>
        </w:rPr>
        <w:t xml:space="preserve">проєкт </w:t>
      </w:r>
      <w:r w:rsidRPr="00D17425">
        <w:rPr>
          <w:bCs/>
          <w:szCs w:val="28"/>
        </w:rPr>
        <w:t xml:space="preserve">рішення обласної ради </w:t>
      </w:r>
      <w:r w:rsidRPr="009462F9">
        <w:rPr>
          <w:b/>
          <w:szCs w:val="28"/>
        </w:rPr>
        <w:t xml:space="preserve">«Про хід виконання у 2022 році Програми територіальної оборони Харківської області на 2022 – 2023 роки, затвердженої рішенням обласної ради від </w:t>
      </w:r>
      <w:r>
        <w:rPr>
          <w:b/>
          <w:szCs w:val="28"/>
        </w:rPr>
        <w:t xml:space="preserve">16 лютого 2022 року № 365-VIІІ </w:t>
      </w:r>
      <w:r w:rsidRPr="009462F9">
        <w:rPr>
          <w:b/>
          <w:szCs w:val="28"/>
        </w:rPr>
        <w:t>(зі змінами)».</w:t>
      </w:r>
    </w:p>
    <w:p w:rsidR="0020631F" w:rsidRPr="00DE1EE5" w:rsidRDefault="0020631F" w:rsidP="0030180A">
      <w:pPr>
        <w:pStyle w:val="a8"/>
        <w:tabs>
          <w:tab w:val="left" w:pos="567"/>
          <w:tab w:val="left" w:pos="1498"/>
        </w:tabs>
        <w:ind w:left="2410" w:hanging="1330"/>
        <w:jc w:val="both"/>
        <w:rPr>
          <w:sz w:val="28"/>
          <w:szCs w:val="28"/>
        </w:rPr>
      </w:pPr>
      <w:r w:rsidRPr="00DE1EE5">
        <w:rPr>
          <w:bCs/>
          <w:iCs/>
          <w:sz w:val="28"/>
          <w:szCs w:val="28"/>
          <w:u w:val="single"/>
          <w:bdr w:val="none" w:sz="0" w:space="0" w:color="auto" w:frame="1"/>
        </w:rPr>
        <w:t>Доповідає:</w:t>
      </w:r>
      <w:r w:rsidRPr="00DE1EE5">
        <w:rPr>
          <w:bCs/>
          <w:iCs/>
          <w:sz w:val="28"/>
          <w:szCs w:val="28"/>
          <w:bdr w:val="none" w:sz="0" w:space="0" w:color="auto" w:frame="1"/>
        </w:rPr>
        <w:t xml:space="preserve"> </w:t>
      </w:r>
      <w:r w:rsidRPr="00DE1EE5">
        <w:rPr>
          <w:b/>
          <w:bCs/>
          <w:i/>
          <w:iCs/>
          <w:sz w:val="28"/>
          <w:szCs w:val="28"/>
          <w:bdr w:val="none" w:sz="0" w:space="0" w:color="auto" w:frame="1"/>
        </w:rPr>
        <w:t>Белявцев</w:t>
      </w:r>
      <w:r w:rsidRPr="00DE1EE5">
        <w:rPr>
          <w:bCs/>
          <w:iCs/>
          <w:sz w:val="28"/>
          <w:szCs w:val="28"/>
          <w:bdr w:val="none" w:sz="0" w:space="0" w:color="auto" w:frame="1"/>
        </w:rPr>
        <w:t xml:space="preserve"> </w:t>
      </w:r>
      <w:r w:rsidRPr="00DE1EE5">
        <w:rPr>
          <w:b/>
          <w:bCs/>
          <w:i/>
          <w:iCs/>
          <w:sz w:val="28"/>
          <w:szCs w:val="28"/>
          <w:bdr w:val="none" w:sz="0" w:space="0" w:color="auto" w:frame="1"/>
        </w:rPr>
        <w:t>Михайло Володимирович</w:t>
      </w:r>
      <w:r w:rsidRPr="00DE1EE5">
        <w:rPr>
          <w:bCs/>
          <w:iCs/>
          <w:sz w:val="28"/>
          <w:szCs w:val="28"/>
          <w:bdr w:val="none" w:sz="0" w:space="0" w:color="auto" w:frame="1"/>
        </w:rPr>
        <w:t xml:space="preserve"> – в.о. директора Департаменту оборонної, мобілізаційної роботи та взаємодії з правоохоронними органами Харківської обласної військової адміністрації.</w:t>
      </w:r>
    </w:p>
    <w:p w:rsidR="0020631F" w:rsidRPr="006F1FEB" w:rsidRDefault="0020631F" w:rsidP="0030180A">
      <w:pPr>
        <w:tabs>
          <w:tab w:val="left" w:pos="426"/>
          <w:tab w:val="left" w:pos="459"/>
          <w:tab w:val="left" w:pos="851"/>
          <w:tab w:val="left" w:pos="1276"/>
        </w:tabs>
        <w:ind w:firstLine="426"/>
        <w:jc w:val="both"/>
        <w:rPr>
          <w:b/>
          <w:i/>
          <w:spacing w:val="5"/>
          <w:sz w:val="16"/>
          <w:szCs w:val="16"/>
        </w:rPr>
      </w:pPr>
    </w:p>
    <w:p w:rsidR="0020631F" w:rsidRDefault="0020631F" w:rsidP="0030180A">
      <w:pPr>
        <w:tabs>
          <w:tab w:val="left" w:pos="426"/>
          <w:tab w:val="left" w:pos="459"/>
          <w:tab w:val="left" w:pos="851"/>
          <w:tab w:val="left" w:pos="1276"/>
        </w:tabs>
        <w:ind w:firstLine="426"/>
        <w:jc w:val="both"/>
      </w:pPr>
      <w:r>
        <w:rPr>
          <w:b/>
          <w:i/>
          <w:spacing w:val="5"/>
        </w:rPr>
        <w:t>Белявцев М.В.</w:t>
      </w:r>
      <w:r>
        <w:rPr>
          <w:spacing w:val="5"/>
        </w:rPr>
        <w:t xml:space="preserve"> ознайомив депутатів </w:t>
      </w:r>
      <w:r>
        <w:t xml:space="preserve">із проєктом рішення обласної ради та відповів на поставленні запитання. </w:t>
      </w:r>
    </w:p>
    <w:p w:rsidR="0020631F" w:rsidRPr="002B33D8" w:rsidRDefault="0020631F" w:rsidP="002B33D8">
      <w:pPr>
        <w:pStyle w:val="a8"/>
        <w:tabs>
          <w:tab w:val="left" w:pos="-142"/>
          <w:tab w:val="left" w:pos="870"/>
          <w:tab w:val="left" w:pos="1418"/>
        </w:tabs>
        <w:ind w:left="567"/>
        <w:jc w:val="both"/>
        <w:rPr>
          <w:bCs/>
          <w:iCs/>
          <w:sz w:val="16"/>
          <w:szCs w:val="16"/>
        </w:rPr>
      </w:pPr>
    </w:p>
    <w:p w:rsidR="0020631F" w:rsidRPr="009E757C" w:rsidRDefault="0020631F" w:rsidP="002B33D8">
      <w:pPr>
        <w:pStyle w:val="a8"/>
        <w:tabs>
          <w:tab w:val="left" w:pos="-142"/>
          <w:tab w:val="left" w:pos="870"/>
          <w:tab w:val="left" w:pos="1418"/>
        </w:tabs>
        <w:ind w:left="567"/>
        <w:jc w:val="both"/>
        <w:rPr>
          <w:bCs/>
          <w:iCs/>
          <w:sz w:val="28"/>
          <w:szCs w:val="28"/>
        </w:rPr>
      </w:pPr>
      <w:r w:rsidRPr="009E757C">
        <w:rPr>
          <w:bCs/>
          <w:iCs/>
          <w:sz w:val="28"/>
          <w:szCs w:val="28"/>
        </w:rPr>
        <w:t>Члени постійної комісії обговорили питання та дійшли висновку.</w:t>
      </w:r>
    </w:p>
    <w:p w:rsidR="0020631F" w:rsidRPr="002B33D8" w:rsidRDefault="0020631F" w:rsidP="0030180A">
      <w:pPr>
        <w:pStyle w:val="a8"/>
        <w:tabs>
          <w:tab w:val="left" w:pos="-142"/>
          <w:tab w:val="left" w:pos="870"/>
          <w:tab w:val="left" w:pos="1418"/>
        </w:tabs>
        <w:ind w:left="567"/>
        <w:jc w:val="both"/>
        <w:rPr>
          <w:bCs/>
          <w:iCs/>
          <w:sz w:val="16"/>
          <w:szCs w:val="16"/>
        </w:rPr>
      </w:pPr>
    </w:p>
    <w:p w:rsidR="0020631F" w:rsidRDefault="0020631F" w:rsidP="0030180A">
      <w:pPr>
        <w:tabs>
          <w:tab w:val="left" w:pos="-142"/>
          <w:tab w:val="left" w:pos="870"/>
          <w:tab w:val="left" w:pos="1418"/>
        </w:tabs>
        <w:ind w:left="567"/>
        <w:contextualSpacing/>
        <w:jc w:val="both"/>
        <w:rPr>
          <w:b/>
          <w:bCs/>
          <w:iCs/>
          <w:szCs w:val="28"/>
        </w:rPr>
      </w:pPr>
      <w:r w:rsidRPr="008F7898">
        <w:rPr>
          <w:b/>
          <w:bCs/>
          <w:iCs/>
          <w:szCs w:val="28"/>
        </w:rPr>
        <w:t>ВИРІШИЛИ:</w:t>
      </w:r>
    </w:p>
    <w:p w:rsidR="0020631F" w:rsidRPr="006E0007" w:rsidRDefault="0020631F" w:rsidP="009462F9">
      <w:pPr>
        <w:pStyle w:val="a8"/>
        <w:numPr>
          <w:ilvl w:val="0"/>
          <w:numId w:val="23"/>
        </w:numPr>
        <w:tabs>
          <w:tab w:val="left" w:pos="1134"/>
        </w:tabs>
        <w:jc w:val="both"/>
        <w:rPr>
          <w:bCs/>
          <w:color w:val="000000"/>
          <w:sz w:val="28"/>
          <w:szCs w:val="28"/>
        </w:rPr>
      </w:pPr>
      <w:r w:rsidRPr="006E0007">
        <w:rPr>
          <w:bCs/>
          <w:color w:val="000000"/>
          <w:sz w:val="28"/>
          <w:szCs w:val="28"/>
        </w:rPr>
        <w:t>Інформацію взяти до відома.</w:t>
      </w:r>
    </w:p>
    <w:p w:rsidR="0020631F" w:rsidRPr="00BF1D29" w:rsidRDefault="0020631F" w:rsidP="009462F9">
      <w:pPr>
        <w:pStyle w:val="a8"/>
        <w:numPr>
          <w:ilvl w:val="0"/>
          <w:numId w:val="23"/>
        </w:numPr>
        <w:tabs>
          <w:tab w:val="left" w:pos="567"/>
          <w:tab w:val="left" w:pos="993"/>
        </w:tabs>
        <w:ind w:left="0" w:firstLine="567"/>
        <w:jc w:val="both"/>
        <w:rPr>
          <w:b/>
          <w:bCs/>
          <w:color w:val="000000"/>
          <w:sz w:val="16"/>
          <w:szCs w:val="16"/>
        </w:rPr>
      </w:pPr>
      <w:r w:rsidRPr="006E0007">
        <w:rPr>
          <w:bCs/>
          <w:color w:val="000000"/>
          <w:sz w:val="28"/>
          <w:szCs w:val="28"/>
        </w:rPr>
        <w:t xml:space="preserve">Погодити проєкт рішення обласної ради </w:t>
      </w:r>
      <w:r w:rsidRPr="006E0007">
        <w:rPr>
          <w:color w:val="000000"/>
          <w:sz w:val="28"/>
          <w:szCs w:val="28"/>
        </w:rPr>
        <w:t>«</w:t>
      </w:r>
      <w:r w:rsidRPr="009462F9">
        <w:rPr>
          <w:sz w:val="28"/>
          <w:szCs w:val="28"/>
        </w:rPr>
        <w:t xml:space="preserve">Про хід виконання у 2022 році Програми територіальної оборони Харківської області на 2022 – 2023 роки, затвердженої рішенням обласної ради від 16 лютого 2022 року № 365-VIІІ </w:t>
      </w:r>
      <w:r w:rsidRPr="009462F9">
        <w:rPr>
          <w:sz w:val="28"/>
          <w:szCs w:val="28"/>
        </w:rPr>
        <w:br/>
        <w:t>(зі змінами)</w:t>
      </w:r>
      <w:r w:rsidRPr="009462F9">
        <w:rPr>
          <w:color w:val="000000"/>
          <w:sz w:val="28"/>
          <w:szCs w:val="28"/>
        </w:rPr>
        <w:t>» та винести його на пленарне засідання сесії обласної ради.</w:t>
      </w:r>
    </w:p>
    <w:p w:rsidR="0020631F" w:rsidRPr="00BF1D29" w:rsidRDefault="0020631F" w:rsidP="00BF1D29">
      <w:pPr>
        <w:pStyle w:val="a8"/>
        <w:tabs>
          <w:tab w:val="left" w:pos="567"/>
          <w:tab w:val="left" w:pos="993"/>
        </w:tabs>
        <w:ind w:left="0"/>
        <w:jc w:val="both"/>
        <w:rPr>
          <w:b/>
          <w:bCs/>
          <w:color w:val="000000"/>
          <w:sz w:val="16"/>
          <w:szCs w:val="16"/>
        </w:rPr>
      </w:pPr>
    </w:p>
    <w:tbl>
      <w:tblPr>
        <w:tblW w:w="7938" w:type="dxa"/>
        <w:jc w:val="right"/>
        <w:tblLook w:val="01E0" w:firstRow="1" w:lastRow="1" w:firstColumn="1" w:lastColumn="1" w:noHBand="0" w:noVBand="0"/>
      </w:tblPr>
      <w:tblGrid>
        <w:gridCol w:w="1793"/>
        <w:gridCol w:w="1296"/>
        <w:gridCol w:w="313"/>
        <w:gridCol w:w="567"/>
        <w:gridCol w:w="3969"/>
      </w:tblGrid>
      <w:tr w:rsidR="0020631F" w:rsidRPr="00376358" w:rsidTr="008F4E95">
        <w:trPr>
          <w:trHeight w:val="426"/>
          <w:jc w:val="right"/>
        </w:trPr>
        <w:tc>
          <w:tcPr>
            <w:tcW w:w="1793" w:type="dxa"/>
          </w:tcPr>
          <w:p w:rsidR="0020631F" w:rsidRPr="005A11AA" w:rsidRDefault="0020631F" w:rsidP="003E5C05">
            <w:pPr>
              <w:tabs>
                <w:tab w:val="left" w:pos="0"/>
                <w:tab w:val="left" w:pos="1134"/>
              </w:tabs>
              <w:rPr>
                <w:szCs w:val="28"/>
              </w:rPr>
            </w:pPr>
            <w:r w:rsidRPr="005A11AA">
              <w:rPr>
                <w:szCs w:val="28"/>
              </w:rPr>
              <w:lastRenderedPageBreak/>
              <w:t>Голосували:</w:t>
            </w:r>
          </w:p>
        </w:tc>
        <w:tc>
          <w:tcPr>
            <w:tcW w:w="1296" w:type="dxa"/>
          </w:tcPr>
          <w:p w:rsidR="0020631F" w:rsidRPr="005A11AA" w:rsidRDefault="0020631F" w:rsidP="003E5C05">
            <w:pPr>
              <w:rPr>
                <w:szCs w:val="28"/>
              </w:rPr>
            </w:pPr>
            <w:r w:rsidRPr="005A11AA">
              <w:rPr>
                <w:szCs w:val="28"/>
              </w:rPr>
              <w:t>«за»</w:t>
            </w:r>
          </w:p>
        </w:tc>
        <w:tc>
          <w:tcPr>
            <w:tcW w:w="313" w:type="dxa"/>
          </w:tcPr>
          <w:p w:rsidR="0020631F" w:rsidRPr="005A11AA" w:rsidRDefault="0020631F" w:rsidP="003E5C05">
            <w:pPr>
              <w:tabs>
                <w:tab w:val="left" w:pos="0"/>
                <w:tab w:val="left" w:pos="1134"/>
              </w:tabs>
              <w:rPr>
                <w:szCs w:val="28"/>
              </w:rPr>
            </w:pPr>
            <w:r w:rsidRPr="005A11AA">
              <w:rPr>
                <w:szCs w:val="28"/>
              </w:rPr>
              <w:t>-</w:t>
            </w:r>
          </w:p>
        </w:tc>
        <w:tc>
          <w:tcPr>
            <w:tcW w:w="567" w:type="dxa"/>
          </w:tcPr>
          <w:p w:rsidR="0020631F" w:rsidRPr="005A11AA" w:rsidRDefault="0020631F" w:rsidP="003E5C05">
            <w:pPr>
              <w:tabs>
                <w:tab w:val="left" w:pos="0"/>
                <w:tab w:val="left" w:pos="1134"/>
              </w:tabs>
              <w:rPr>
                <w:szCs w:val="28"/>
              </w:rPr>
            </w:pPr>
            <w:r>
              <w:rPr>
                <w:szCs w:val="28"/>
              </w:rPr>
              <w:t>6;</w:t>
            </w:r>
          </w:p>
        </w:tc>
        <w:tc>
          <w:tcPr>
            <w:tcW w:w="3969" w:type="dxa"/>
            <w:tcMar>
              <w:left w:w="28" w:type="dxa"/>
              <w:right w:w="28" w:type="dxa"/>
            </w:tcMar>
          </w:tcPr>
          <w:p w:rsidR="0020631F" w:rsidRPr="00376358" w:rsidRDefault="0020631F" w:rsidP="002B33D8">
            <w:pPr>
              <w:tabs>
                <w:tab w:val="left" w:pos="0"/>
                <w:tab w:val="left" w:pos="1134"/>
              </w:tabs>
              <w:ind w:right="-246"/>
              <w:rPr>
                <w:i/>
                <w:szCs w:val="28"/>
              </w:rPr>
            </w:pPr>
            <w:r w:rsidRPr="005A11AA">
              <w:rPr>
                <w:i/>
                <w:szCs w:val="28"/>
              </w:rPr>
              <w:t xml:space="preserve">Каратуманов О.Ю., </w:t>
            </w:r>
            <w:r>
              <w:rPr>
                <w:i/>
                <w:szCs w:val="28"/>
              </w:rPr>
              <w:t>Чернов С.І.,</w:t>
            </w:r>
            <w:r w:rsidRPr="005A11AA">
              <w:rPr>
                <w:i/>
                <w:szCs w:val="28"/>
              </w:rPr>
              <w:t xml:space="preserve">       Горло Д.В., Козловський А.В., Оніщенко Д.С., Панов В.В.</w:t>
            </w:r>
          </w:p>
        </w:tc>
      </w:tr>
      <w:tr w:rsidR="0020631F" w:rsidRPr="005A11AA" w:rsidTr="003E5C05">
        <w:trPr>
          <w:trHeight w:val="340"/>
          <w:jc w:val="right"/>
        </w:trPr>
        <w:tc>
          <w:tcPr>
            <w:tcW w:w="1793" w:type="dxa"/>
            <w:vAlign w:val="center"/>
          </w:tcPr>
          <w:p w:rsidR="0020631F" w:rsidRPr="005A11AA" w:rsidRDefault="0020631F" w:rsidP="003E5C05">
            <w:pPr>
              <w:tabs>
                <w:tab w:val="left" w:pos="0"/>
                <w:tab w:val="left" w:pos="1134"/>
              </w:tabs>
              <w:jc w:val="center"/>
              <w:rPr>
                <w:szCs w:val="28"/>
              </w:rPr>
            </w:pPr>
          </w:p>
        </w:tc>
        <w:tc>
          <w:tcPr>
            <w:tcW w:w="1296" w:type="dxa"/>
          </w:tcPr>
          <w:p w:rsidR="0020631F" w:rsidRPr="005A11AA" w:rsidRDefault="0020631F" w:rsidP="003E5C05">
            <w:pPr>
              <w:rPr>
                <w:szCs w:val="28"/>
              </w:rPr>
            </w:pPr>
            <w:r w:rsidRPr="005A11AA">
              <w:rPr>
                <w:szCs w:val="28"/>
              </w:rPr>
              <w:t>«проти»</w:t>
            </w:r>
          </w:p>
        </w:tc>
        <w:tc>
          <w:tcPr>
            <w:tcW w:w="313" w:type="dxa"/>
            <w:vAlign w:val="center"/>
          </w:tcPr>
          <w:p w:rsidR="0020631F" w:rsidRPr="005A11AA" w:rsidRDefault="0020631F" w:rsidP="003E5C05">
            <w:pPr>
              <w:tabs>
                <w:tab w:val="left" w:pos="0"/>
                <w:tab w:val="left" w:pos="1134"/>
              </w:tabs>
              <w:jc w:val="center"/>
              <w:rPr>
                <w:szCs w:val="28"/>
              </w:rPr>
            </w:pPr>
            <w:r w:rsidRPr="005A11AA">
              <w:rPr>
                <w:szCs w:val="28"/>
              </w:rPr>
              <w:t>-</w:t>
            </w:r>
          </w:p>
        </w:tc>
        <w:tc>
          <w:tcPr>
            <w:tcW w:w="567" w:type="dxa"/>
            <w:vAlign w:val="center"/>
          </w:tcPr>
          <w:p w:rsidR="0020631F" w:rsidRPr="005A11AA" w:rsidRDefault="0020631F" w:rsidP="003E5C05">
            <w:pPr>
              <w:tabs>
                <w:tab w:val="left" w:pos="0"/>
                <w:tab w:val="left" w:pos="1134"/>
              </w:tabs>
              <w:jc w:val="center"/>
              <w:rPr>
                <w:szCs w:val="28"/>
              </w:rPr>
            </w:pPr>
            <w:r w:rsidRPr="005A11AA">
              <w:rPr>
                <w:szCs w:val="28"/>
              </w:rPr>
              <w:t>0;</w:t>
            </w:r>
          </w:p>
        </w:tc>
        <w:tc>
          <w:tcPr>
            <w:tcW w:w="3969" w:type="dxa"/>
          </w:tcPr>
          <w:p w:rsidR="0020631F" w:rsidRPr="005A11AA" w:rsidRDefault="0020631F" w:rsidP="003E5C05">
            <w:pPr>
              <w:tabs>
                <w:tab w:val="left" w:pos="0"/>
                <w:tab w:val="left" w:pos="1134"/>
              </w:tabs>
              <w:rPr>
                <w:i/>
                <w:szCs w:val="28"/>
              </w:rPr>
            </w:pPr>
          </w:p>
        </w:tc>
      </w:tr>
      <w:tr w:rsidR="0020631F" w:rsidRPr="005A11AA" w:rsidTr="003E5C05">
        <w:trPr>
          <w:trHeight w:val="340"/>
          <w:jc w:val="right"/>
        </w:trPr>
        <w:tc>
          <w:tcPr>
            <w:tcW w:w="1793" w:type="dxa"/>
            <w:vAlign w:val="center"/>
          </w:tcPr>
          <w:p w:rsidR="0020631F" w:rsidRPr="005A11AA" w:rsidRDefault="0020631F" w:rsidP="003E5C05">
            <w:pPr>
              <w:tabs>
                <w:tab w:val="left" w:pos="0"/>
                <w:tab w:val="left" w:pos="1134"/>
              </w:tabs>
              <w:jc w:val="center"/>
              <w:rPr>
                <w:szCs w:val="28"/>
              </w:rPr>
            </w:pPr>
          </w:p>
        </w:tc>
        <w:tc>
          <w:tcPr>
            <w:tcW w:w="1296" w:type="dxa"/>
          </w:tcPr>
          <w:p w:rsidR="0020631F" w:rsidRPr="005A11AA" w:rsidRDefault="0020631F" w:rsidP="003E5C05">
            <w:pPr>
              <w:rPr>
                <w:szCs w:val="28"/>
              </w:rPr>
            </w:pPr>
            <w:r w:rsidRPr="005A11AA">
              <w:rPr>
                <w:szCs w:val="28"/>
              </w:rPr>
              <w:t>«утрим.»</w:t>
            </w:r>
          </w:p>
        </w:tc>
        <w:tc>
          <w:tcPr>
            <w:tcW w:w="313" w:type="dxa"/>
            <w:vAlign w:val="center"/>
          </w:tcPr>
          <w:p w:rsidR="0020631F" w:rsidRPr="005A11AA" w:rsidRDefault="0020631F" w:rsidP="003E5C05">
            <w:pPr>
              <w:tabs>
                <w:tab w:val="left" w:pos="0"/>
                <w:tab w:val="left" w:pos="1134"/>
              </w:tabs>
              <w:jc w:val="center"/>
              <w:rPr>
                <w:szCs w:val="28"/>
              </w:rPr>
            </w:pPr>
            <w:r w:rsidRPr="005A11AA">
              <w:rPr>
                <w:szCs w:val="28"/>
              </w:rPr>
              <w:t>-</w:t>
            </w:r>
          </w:p>
        </w:tc>
        <w:tc>
          <w:tcPr>
            <w:tcW w:w="567" w:type="dxa"/>
            <w:vAlign w:val="center"/>
          </w:tcPr>
          <w:p w:rsidR="0020631F" w:rsidRPr="005A11AA" w:rsidRDefault="0020631F" w:rsidP="003E5C05">
            <w:pPr>
              <w:tabs>
                <w:tab w:val="left" w:pos="0"/>
                <w:tab w:val="left" w:pos="1134"/>
              </w:tabs>
              <w:jc w:val="center"/>
              <w:rPr>
                <w:szCs w:val="28"/>
              </w:rPr>
            </w:pPr>
            <w:r w:rsidRPr="005A11AA">
              <w:rPr>
                <w:szCs w:val="28"/>
              </w:rPr>
              <w:t>0.</w:t>
            </w:r>
          </w:p>
        </w:tc>
        <w:tc>
          <w:tcPr>
            <w:tcW w:w="3969" w:type="dxa"/>
          </w:tcPr>
          <w:p w:rsidR="0020631F" w:rsidRPr="005A11AA" w:rsidRDefault="0020631F" w:rsidP="003E5C05">
            <w:pPr>
              <w:tabs>
                <w:tab w:val="left" w:pos="0"/>
                <w:tab w:val="left" w:pos="1134"/>
              </w:tabs>
              <w:rPr>
                <w:i/>
                <w:szCs w:val="28"/>
              </w:rPr>
            </w:pPr>
          </w:p>
        </w:tc>
      </w:tr>
    </w:tbl>
    <w:p w:rsidR="0020631F" w:rsidRPr="006E0007" w:rsidRDefault="0020631F" w:rsidP="009462F9">
      <w:pPr>
        <w:pStyle w:val="a8"/>
        <w:tabs>
          <w:tab w:val="left" w:pos="567"/>
          <w:tab w:val="left" w:pos="993"/>
        </w:tabs>
        <w:ind w:left="567"/>
        <w:jc w:val="both"/>
        <w:rPr>
          <w:b/>
          <w:bCs/>
          <w:color w:val="000000"/>
          <w:sz w:val="16"/>
          <w:szCs w:val="16"/>
        </w:rPr>
      </w:pPr>
    </w:p>
    <w:p w:rsidR="0020631F" w:rsidRPr="009462F9" w:rsidRDefault="0020631F" w:rsidP="0030180A">
      <w:pPr>
        <w:numPr>
          <w:ilvl w:val="0"/>
          <w:numId w:val="3"/>
        </w:numPr>
        <w:tabs>
          <w:tab w:val="left" w:pos="567"/>
          <w:tab w:val="left" w:pos="720"/>
          <w:tab w:val="left" w:pos="1276"/>
        </w:tabs>
        <w:ind w:left="0" w:firstLine="720"/>
        <w:jc w:val="both"/>
        <w:rPr>
          <w:b/>
          <w:szCs w:val="28"/>
        </w:rPr>
      </w:pPr>
      <w:r w:rsidRPr="00F66C2C">
        <w:rPr>
          <w:b/>
          <w:bCs/>
          <w:iCs/>
          <w:szCs w:val="28"/>
        </w:rPr>
        <w:t xml:space="preserve">СЛУХАЛИ: </w:t>
      </w:r>
      <w:r>
        <w:rPr>
          <w:iCs/>
          <w:szCs w:val="28"/>
        </w:rPr>
        <w:t>Про</w:t>
      </w:r>
      <w:r w:rsidRPr="00C00F20">
        <w:rPr>
          <w:iCs/>
          <w:szCs w:val="28"/>
        </w:rPr>
        <w:t xml:space="preserve"> </w:t>
      </w:r>
      <w:r>
        <w:rPr>
          <w:iCs/>
          <w:szCs w:val="28"/>
        </w:rPr>
        <w:t xml:space="preserve">проєкт </w:t>
      </w:r>
      <w:r w:rsidRPr="00D17425">
        <w:rPr>
          <w:bCs/>
          <w:szCs w:val="28"/>
        </w:rPr>
        <w:t xml:space="preserve">рішення обласної ради </w:t>
      </w:r>
      <w:r w:rsidRPr="009462F9">
        <w:rPr>
          <w:b/>
          <w:szCs w:val="28"/>
        </w:rPr>
        <w:t xml:space="preserve">«Про хід виконання у 2022 році комплексної регіональної Програми  забезпечення публічної безпеки і порядку та протидії злочинності на території Харківської області на 2020 </w:t>
      </w:r>
      <w:r w:rsidRPr="009462F9">
        <w:rPr>
          <w:b/>
          <w:szCs w:val="28"/>
        </w:rPr>
        <w:sym w:font="Symbol" w:char="F02D"/>
      </w:r>
      <w:r w:rsidRPr="009462F9">
        <w:rPr>
          <w:b/>
          <w:szCs w:val="28"/>
        </w:rPr>
        <w:t> 2023 роки, затвердженої рішенням обласної ради від 27 лютого 2020 року № 1199-VІІ (зі змінами)».</w:t>
      </w:r>
    </w:p>
    <w:p w:rsidR="0020631F" w:rsidRPr="00DE1EE5" w:rsidRDefault="0020631F" w:rsidP="0030180A">
      <w:pPr>
        <w:pStyle w:val="a8"/>
        <w:tabs>
          <w:tab w:val="left" w:pos="567"/>
          <w:tab w:val="left" w:pos="1498"/>
        </w:tabs>
        <w:ind w:left="2410" w:hanging="1330"/>
        <w:jc w:val="both"/>
        <w:rPr>
          <w:sz w:val="28"/>
          <w:szCs w:val="28"/>
        </w:rPr>
      </w:pPr>
      <w:r w:rsidRPr="00DE1EE5">
        <w:rPr>
          <w:bCs/>
          <w:iCs/>
          <w:sz w:val="28"/>
          <w:szCs w:val="28"/>
          <w:u w:val="single"/>
          <w:bdr w:val="none" w:sz="0" w:space="0" w:color="auto" w:frame="1"/>
        </w:rPr>
        <w:t>Доповідає:</w:t>
      </w:r>
      <w:r w:rsidRPr="00DE1EE5">
        <w:rPr>
          <w:bCs/>
          <w:iCs/>
          <w:sz w:val="28"/>
          <w:szCs w:val="28"/>
          <w:bdr w:val="none" w:sz="0" w:space="0" w:color="auto" w:frame="1"/>
        </w:rPr>
        <w:t xml:space="preserve"> </w:t>
      </w:r>
      <w:r w:rsidRPr="00DE1EE5">
        <w:rPr>
          <w:b/>
          <w:bCs/>
          <w:i/>
          <w:iCs/>
          <w:sz w:val="28"/>
          <w:szCs w:val="28"/>
          <w:bdr w:val="none" w:sz="0" w:space="0" w:color="auto" w:frame="1"/>
        </w:rPr>
        <w:t>Белявцев</w:t>
      </w:r>
      <w:r w:rsidRPr="00DE1EE5">
        <w:rPr>
          <w:bCs/>
          <w:iCs/>
          <w:sz w:val="28"/>
          <w:szCs w:val="28"/>
          <w:bdr w:val="none" w:sz="0" w:space="0" w:color="auto" w:frame="1"/>
        </w:rPr>
        <w:t xml:space="preserve"> </w:t>
      </w:r>
      <w:r w:rsidRPr="00DE1EE5">
        <w:rPr>
          <w:b/>
          <w:bCs/>
          <w:i/>
          <w:iCs/>
          <w:sz w:val="28"/>
          <w:szCs w:val="28"/>
          <w:bdr w:val="none" w:sz="0" w:space="0" w:color="auto" w:frame="1"/>
        </w:rPr>
        <w:t>Михайло Володимирович</w:t>
      </w:r>
      <w:r w:rsidRPr="00DE1EE5">
        <w:rPr>
          <w:bCs/>
          <w:iCs/>
          <w:sz w:val="28"/>
          <w:szCs w:val="28"/>
          <w:bdr w:val="none" w:sz="0" w:space="0" w:color="auto" w:frame="1"/>
        </w:rPr>
        <w:t xml:space="preserve"> – в.о. директора Департаменту оборонної, мобілізаційної роботи та взаємодії з правоохоронними органами Харківської обласної військової адміністрації.</w:t>
      </w:r>
    </w:p>
    <w:p w:rsidR="0020631F" w:rsidRPr="006F1FEB" w:rsidRDefault="0020631F" w:rsidP="0030180A">
      <w:pPr>
        <w:tabs>
          <w:tab w:val="left" w:pos="426"/>
          <w:tab w:val="left" w:pos="459"/>
          <w:tab w:val="left" w:pos="851"/>
          <w:tab w:val="left" w:pos="1276"/>
        </w:tabs>
        <w:ind w:firstLine="426"/>
        <w:jc w:val="both"/>
        <w:rPr>
          <w:b/>
          <w:i/>
          <w:spacing w:val="5"/>
          <w:sz w:val="16"/>
          <w:szCs w:val="16"/>
        </w:rPr>
      </w:pPr>
    </w:p>
    <w:p w:rsidR="0020631F" w:rsidRDefault="0020631F" w:rsidP="0030180A">
      <w:pPr>
        <w:tabs>
          <w:tab w:val="left" w:pos="426"/>
          <w:tab w:val="left" w:pos="459"/>
          <w:tab w:val="left" w:pos="851"/>
          <w:tab w:val="left" w:pos="1276"/>
        </w:tabs>
        <w:ind w:firstLine="426"/>
        <w:jc w:val="both"/>
      </w:pPr>
      <w:r>
        <w:rPr>
          <w:b/>
          <w:i/>
          <w:spacing w:val="5"/>
        </w:rPr>
        <w:t>Белявцев М.В.</w:t>
      </w:r>
      <w:r>
        <w:rPr>
          <w:spacing w:val="5"/>
        </w:rPr>
        <w:t xml:space="preserve"> ознайомив депутатів </w:t>
      </w:r>
      <w:r>
        <w:t xml:space="preserve">із проєктом рішення обласної ради та відповів на поставленні запитання. </w:t>
      </w:r>
    </w:p>
    <w:p w:rsidR="0020631F" w:rsidRPr="00D2694B" w:rsidRDefault="0020631F" w:rsidP="0030180A">
      <w:pPr>
        <w:pStyle w:val="a8"/>
        <w:tabs>
          <w:tab w:val="left" w:pos="-142"/>
          <w:tab w:val="left" w:pos="870"/>
          <w:tab w:val="left" w:pos="1418"/>
        </w:tabs>
        <w:ind w:left="567"/>
        <w:jc w:val="both"/>
        <w:rPr>
          <w:bCs/>
          <w:iCs/>
          <w:sz w:val="16"/>
          <w:szCs w:val="16"/>
        </w:rPr>
      </w:pPr>
    </w:p>
    <w:p w:rsidR="0020631F" w:rsidRPr="009E757C" w:rsidRDefault="0020631F" w:rsidP="0030180A">
      <w:pPr>
        <w:pStyle w:val="a8"/>
        <w:tabs>
          <w:tab w:val="left" w:pos="-142"/>
          <w:tab w:val="left" w:pos="870"/>
          <w:tab w:val="left" w:pos="1418"/>
        </w:tabs>
        <w:ind w:left="567"/>
        <w:jc w:val="both"/>
        <w:rPr>
          <w:bCs/>
          <w:iCs/>
          <w:sz w:val="28"/>
          <w:szCs w:val="28"/>
        </w:rPr>
      </w:pPr>
      <w:r w:rsidRPr="009E757C">
        <w:rPr>
          <w:bCs/>
          <w:iCs/>
          <w:sz w:val="28"/>
          <w:szCs w:val="28"/>
        </w:rPr>
        <w:t>Члени постійної комісії обговорили питання та дійшли висновку.</w:t>
      </w:r>
    </w:p>
    <w:p w:rsidR="0020631F" w:rsidRPr="00D2694B" w:rsidRDefault="0020631F" w:rsidP="0030180A">
      <w:pPr>
        <w:tabs>
          <w:tab w:val="left" w:pos="-142"/>
          <w:tab w:val="left" w:pos="870"/>
          <w:tab w:val="left" w:pos="1418"/>
        </w:tabs>
        <w:ind w:left="567"/>
        <w:contextualSpacing/>
        <w:jc w:val="both"/>
        <w:rPr>
          <w:b/>
          <w:bCs/>
          <w:iCs/>
          <w:sz w:val="16"/>
          <w:szCs w:val="16"/>
        </w:rPr>
      </w:pPr>
    </w:p>
    <w:p w:rsidR="0020631F" w:rsidRDefault="0020631F" w:rsidP="0030180A">
      <w:pPr>
        <w:tabs>
          <w:tab w:val="left" w:pos="-142"/>
          <w:tab w:val="left" w:pos="870"/>
          <w:tab w:val="left" w:pos="1418"/>
        </w:tabs>
        <w:ind w:left="567"/>
        <w:contextualSpacing/>
        <w:jc w:val="both"/>
        <w:rPr>
          <w:b/>
          <w:bCs/>
          <w:iCs/>
          <w:szCs w:val="28"/>
        </w:rPr>
      </w:pPr>
      <w:r w:rsidRPr="008F7898">
        <w:rPr>
          <w:b/>
          <w:bCs/>
          <w:iCs/>
          <w:szCs w:val="28"/>
        </w:rPr>
        <w:t>ВИРІШИЛИ:</w:t>
      </w:r>
    </w:p>
    <w:p w:rsidR="0020631F" w:rsidRPr="006E0007" w:rsidRDefault="0020631F" w:rsidP="0030180A">
      <w:pPr>
        <w:pStyle w:val="a8"/>
        <w:numPr>
          <w:ilvl w:val="0"/>
          <w:numId w:val="5"/>
        </w:numPr>
        <w:tabs>
          <w:tab w:val="left" w:pos="1134"/>
        </w:tabs>
        <w:jc w:val="both"/>
        <w:rPr>
          <w:bCs/>
          <w:color w:val="000000"/>
          <w:sz w:val="28"/>
          <w:szCs w:val="28"/>
        </w:rPr>
      </w:pPr>
      <w:r w:rsidRPr="006E0007">
        <w:rPr>
          <w:bCs/>
          <w:color w:val="000000"/>
          <w:sz w:val="28"/>
          <w:szCs w:val="28"/>
        </w:rPr>
        <w:t>Інформацію взяти до відома.</w:t>
      </w:r>
    </w:p>
    <w:p w:rsidR="0020631F" w:rsidRPr="009462F9" w:rsidRDefault="0020631F" w:rsidP="0030180A">
      <w:pPr>
        <w:pStyle w:val="a8"/>
        <w:numPr>
          <w:ilvl w:val="0"/>
          <w:numId w:val="5"/>
        </w:numPr>
        <w:tabs>
          <w:tab w:val="left" w:pos="567"/>
          <w:tab w:val="left" w:pos="993"/>
        </w:tabs>
        <w:ind w:left="0" w:firstLine="567"/>
        <w:jc w:val="both"/>
        <w:rPr>
          <w:b/>
          <w:bCs/>
          <w:color w:val="000000"/>
          <w:sz w:val="28"/>
          <w:szCs w:val="28"/>
        </w:rPr>
      </w:pPr>
      <w:r w:rsidRPr="00DE1EE5">
        <w:rPr>
          <w:bCs/>
          <w:color w:val="000000"/>
          <w:sz w:val="28"/>
          <w:szCs w:val="28"/>
        </w:rPr>
        <w:t xml:space="preserve">Погодити проєкт рішення обласної ради </w:t>
      </w:r>
      <w:r w:rsidRPr="009462F9">
        <w:rPr>
          <w:color w:val="000000"/>
          <w:sz w:val="28"/>
          <w:szCs w:val="28"/>
        </w:rPr>
        <w:t>«</w:t>
      </w:r>
      <w:r w:rsidRPr="009462F9">
        <w:rPr>
          <w:sz w:val="28"/>
          <w:szCs w:val="28"/>
        </w:rPr>
        <w:t xml:space="preserve">Про хід виконання у 2022 році комплексної регіональної Програми  забезпечення публічної безпеки і порядку та протидії злочинності на території Харківської області на 2020 </w:t>
      </w:r>
      <w:r w:rsidRPr="009462F9">
        <w:rPr>
          <w:sz w:val="28"/>
          <w:szCs w:val="28"/>
        </w:rPr>
        <w:sym w:font="Symbol" w:char="F02D"/>
      </w:r>
      <w:r w:rsidRPr="009462F9">
        <w:rPr>
          <w:sz w:val="28"/>
          <w:szCs w:val="28"/>
        </w:rPr>
        <w:t xml:space="preserve"> 2023 роки, затвердженої рішенням обласної ради від </w:t>
      </w:r>
      <w:r>
        <w:rPr>
          <w:sz w:val="28"/>
          <w:szCs w:val="28"/>
        </w:rPr>
        <w:t xml:space="preserve">27 лютого 2020 року № 1199-VІІ </w:t>
      </w:r>
      <w:r w:rsidRPr="009462F9">
        <w:rPr>
          <w:sz w:val="28"/>
          <w:szCs w:val="28"/>
        </w:rPr>
        <w:t>(зі змінами)</w:t>
      </w:r>
      <w:r w:rsidRPr="009462F9">
        <w:rPr>
          <w:color w:val="000000"/>
          <w:sz w:val="28"/>
          <w:szCs w:val="28"/>
        </w:rPr>
        <w:t>» та винести його на пленарне засідання сесії обласної ради.</w:t>
      </w:r>
    </w:p>
    <w:tbl>
      <w:tblPr>
        <w:tblW w:w="7938" w:type="dxa"/>
        <w:jc w:val="right"/>
        <w:tblLook w:val="01E0" w:firstRow="1" w:lastRow="1" w:firstColumn="1" w:lastColumn="1" w:noHBand="0" w:noVBand="0"/>
      </w:tblPr>
      <w:tblGrid>
        <w:gridCol w:w="1793"/>
        <w:gridCol w:w="1296"/>
        <w:gridCol w:w="313"/>
        <w:gridCol w:w="567"/>
        <w:gridCol w:w="3969"/>
      </w:tblGrid>
      <w:tr w:rsidR="0020631F" w:rsidRPr="005A11AA" w:rsidTr="003E5C05">
        <w:trPr>
          <w:trHeight w:val="1065"/>
          <w:jc w:val="right"/>
        </w:trPr>
        <w:tc>
          <w:tcPr>
            <w:tcW w:w="1793" w:type="dxa"/>
          </w:tcPr>
          <w:p w:rsidR="0020631F" w:rsidRPr="005A11AA" w:rsidRDefault="0020631F" w:rsidP="003E5C05">
            <w:pPr>
              <w:tabs>
                <w:tab w:val="left" w:pos="0"/>
                <w:tab w:val="left" w:pos="1134"/>
              </w:tabs>
              <w:rPr>
                <w:szCs w:val="28"/>
              </w:rPr>
            </w:pPr>
            <w:r w:rsidRPr="005A11AA">
              <w:rPr>
                <w:szCs w:val="28"/>
              </w:rPr>
              <w:t>Голосували:</w:t>
            </w:r>
          </w:p>
        </w:tc>
        <w:tc>
          <w:tcPr>
            <w:tcW w:w="1296" w:type="dxa"/>
          </w:tcPr>
          <w:p w:rsidR="0020631F" w:rsidRPr="005A11AA" w:rsidRDefault="0020631F" w:rsidP="003E5C05">
            <w:pPr>
              <w:rPr>
                <w:szCs w:val="28"/>
              </w:rPr>
            </w:pPr>
            <w:r w:rsidRPr="005A11AA">
              <w:rPr>
                <w:szCs w:val="28"/>
              </w:rPr>
              <w:t>«за»</w:t>
            </w:r>
          </w:p>
        </w:tc>
        <w:tc>
          <w:tcPr>
            <w:tcW w:w="313" w:type="dxa"/>
          </w:tcPr>
          <w:p w:rsidR="0020631F" w:rsidRPr="005A11AA" w:rsidRDefault="0020631F" w:rsidP="003E5C05">
            <w:pPr>
              <w:tabs>
                <w:tab w:val="left" w:pos="0"/>
                <w:tab w:val="left" w:pos="1134"/>
              </w:tabs>
              <w:rPr>
                <w:szCs w:val="28"/>
              </w:rPr>
            </w:pPr>
            <w:r w:rsidRPr="005A11AA">
              <w:rPr>
                <w:szCs w:val="28"/>
              </w:rPr>
              <w:t>-</w:t>
            </w:r>
          </w:p>
        </w:tc>
        <w:tc>
          <w:tcPr>
            <w:tcW w:w="567" w:type="dxa"/>
          </w:tcPr>
          <w:p w:rsidR="0020631F" w:rsidRPr="005A11AA" w:rsidRDefault="0020631F" w:rsidP="003E5C05">
            <w:pPr>
              <w:tabs>
                <w:tab w:val="left" w:pos="0"/>
                <w:tab w:val="left" w:pos="1134"/>
              </w:tabs>
              <w:rPr>
                <w:szCs w:val="28"/>
              </w:rPr>
            </w:pPr>
            <w:r>
              <w:rPr>
                <w:szCs w:val="28"/>
              </w:rPr>
              <w:t>6;</w:t>
            </w:r>
          </w:p>
        </w:tc>
        <w:tc>
          <w:tcPr>
            <w:tcW w:w="3969" w:type="dxa"/>
            <w:tcMar>
              <w:left w:w="28" w:type="dxa"/>
              <w:right w:w="28" w:type="dxa"/>
            </w:tcMar>
          </w:tcPr>
          <w:p w:rsidR="0020631F" w:rsidRPr="00376358" w:rsidRDefault="0020631F" w:rsidP="002B33D8">
            <w:pPr>
              <w:tabs>
                <w:tab w:val="left" w:pos="0"/>
                <w:tab w:val="left" w:pos="1134"/>
              </w:tabs>
              <w:ind w:right="-246"/>
              <w:rPr>
                <w:i/>
                <w:szCs w:val="28"/>
              </w:rPr>
            </w:pPr>
            <w:r w:rsidRPr="005A11AA">
              <w:rPr>
                <w:i/>
                <w:szCs w:val="28"/>
              </w:rPr>
              <w:t>Каратуманов О.Ю., Горло Д.В., Козловський А.В., Оніщенко Д.С., Панов В.В.</w:t>
            </w:r>
            <w:r>
              <w:rPr>
                <w:i/>
                <w:szCs w:val="28"/>
              </w:rPr>
              <w:t>,</w:t>
            </w:r>
            <w:r w:rsidRPr="005A11AA">
              <w:rPr>
                <w:i/>
                <w:szCs w:val="28"/>
              </w:rPr>
              <w:t xml:space="preserve"> </w:t>
            </w:r>
            <w:r>
              <w:rPr>
                <w:i/>
                <w:szCs w:val="28"/>
              </w:rPr>
              <w:t>Чернов С.І.</w:t>
            </w:r>
          </w:p>
        </w:tc>
      </w:tr>
      <w:tr w:rsidR="0020631F" w:rsidRPr="005A11AA" w:rsidTr="003E5C05">
        <w:trPr>
          <w:trHeight w:val="340"/>
          <w:jc w:val="right"/>
        </w:trPr>
        <w:tc>
          <w:tcPr>
            <w:tcW w:w="1793" w:type="dxa"/>
            <w:vAlign w:val="center"/>
          </w:tcPr>
          <w:p w:rsidR="0020631F" w:rsidRPr="005A11AA" w:rsidRDefault="0020631F" w:rsidP="003E5C05">
            <w:pPr>
              <w:tabs>
                <w:tab w:val="left" w:pos="0"/>
                <w:tab w:val="left" w:pos="1134"/>
              </w:tabs>
              <w:jc w:val="center"/>
              <w:rPr>
                <w:szCs w:val="28"/>
              </w:rPr>
            </w:pPr>
          </w:p>
        </w:tc>
        <w:tc>
          <w:tcPr>
            <w:tcW w:w="1296" w:type="dxa"/>
          </w:tcPr>
          <w:p w:rsidR="0020631F" w:rsidRPr="005A11AA" w:rsidRDefault="0020631F" w:rsidP="003E5C05">
            <w:pPr>
              <w:rPr>
                <w:szCs w:val="28"/>
              </w:rPr>
            </w:pPr>
            <w:r w:rsidRPr="005A11AA">
              <w:rPr>
                <w:szCs w:val="28"/>
              </w:rPr>
              <w:t>«проти»</w:t>
            </w:r>
          </w:p>
        </w:tc>
        <w:tc>
          <w:tcPr>
            <w:tcW w:w="313" w:type="dxa"/>
            <w:vAlign w:val="center"/>
          </w:tcPr>
          <w:p w:rsidR="0020631F" w:rsidRPr="005A11AA" w:rsidRDefault="0020631F" w:rsidP="003E5C05">
            <w:pPr>
              <w:tabs>
                <w:tab w:val="left" w:pos="0"/>
                <w:tab w:val="left" w:pos="1134"/>
              </w:tabs>
              <w:jc w:val="center"/>
              <w:rPr>
                <w:szCs w:val="28"/>
              </w:rPr>
            </w:pPr>
            <w:r w:rsidRPr="005A11AA">
              <w:rPr>
                <w:szCs w:val="28"/>
              </w:rPr>
              <w:t>-</w:t>
            </w:r>
          </w:p>
        </w:tc>
        <w:tc>
          <w:tcPr>
            <w:tcW w:w="567" w:type="dxa"/>
            <w:vAlign w:val="center"/>
          </w:tcPr>
          <w:p w:rsidR="0020631F" w:rsidRPr="005A11AA" w:rsidRDefault="0020631F" w:rsidP="003E5C05">
            <w:pPr>
              <w:tabs>
                <w:tab w:val="left" w:pos="0"/>
                <w:tab w:val="left" w:pos="1134"/>
              </w:tabs>
              <w:jc w:val="center"/>
              <w:rPr>
                <w:szCs w:val="28"/>
              </w:rPr>
            </w:pPr>
            <w:r w:rsidRPr="005A11AA">
              <w:rPr>
                <w:szCs w:val="28"/>
              </w:rPr>
              <w:t>0;</w:t>
            </w:r>
          </w:p>
        </w:tc>
        <w:tc>
          <w:tcPr>
            <w:tcW w:w="3969" w:type="dxa"/>
          </w:tcPr>
          <w:p w:rsidR="0020631F" w:rsidRPr="005A11AA" w:rsidRDefault="0020631F" w:rsidP="003E5C05">
            <w:pPr>
              <w:tabs>
                <w:tab w:val="left" w:pos="0"/>
                <w:tab w:val="left" w:pos="1134"/>
              </w:tabs>
              <w:rPr>
                <w:i/>
                <w:szCs w:val="28"/>
              </w:rPr>
            </w:pPr>
          </w:p>
        </w:tc>
      </w:tr>
      <w:tr w:rsidR="0020631F" w:rsidRPr="005A11AA" w:rsidTr="003E5C05">
        <w:trPr>
          <w:trHeight w:val="340"/>
          <w:jc w:val="right"/>
        </w:trPr>
        <w:tc>
          <w:tcPr>
            <w:tcW w:w="1793" w:type="dxa"/>
            <w:vAlign w:val="center"/>
          </w:tcPr>
          <w:p w:rsidR="0020631F" w:rsidRPr="005A11AA" w:rsidRDefault="0020631F" w:rsidP="003E5C05">
            <w:pPr>
              <w:tabs>
                <w:tab w:val="left" w:pos="0"/>
                <w:tab w:val="left" w:pos="1134"/>
              </w:tabs>
              <w:jc w:val="center"/>
              <w:rPr>
                <w:szCs w:val="28"/>
              </w:rPr>
            </w:pPr>
          </w:p>
        </w:tc>
        <w:tc>
          <w:tcPr>
            <w:tcW w:w="1296" w:type="dxa"/>
          </w:tcPr>
          <w:p w:rsidR="0020631F" w:rsidRPr="005A11AA" w:rsidRDefault="0020631F" w:rsidP="003E5C05">
            <w:pPr>
              <w:rPr>
                <w:szCs w:val="28"/>
              </w:rPr>
            </w:pPr>
            <w:r w:rsidRPr="005A11AA">
              <w:rPr>
                <w:szCs w:val="28"/>
              </w:rPr>
              <w:t>«утрим.»</w:t>
            </w:r>
          </w:p>
        </w:tc>
        <w:tc>
          <w:tcPr>
            <w:tcW w:w="313" w:type="dxa"/>
            <w:vAlign w:val="center"/>
          </w:tcPr>
          <w:p w:rsidR="0020631F" w:rsidRPr="005A11AA" w:rsidRDefault="0020631F" w:rsidP="003E5C05">
            <w:pPr>
              <w:tabs>
                <w:tab w:val="left" w:pos="0"/>
                <w:tab w:val="left" w:pos="1134"/>
              </w:tabs>
              <w:jc w:val="center"/>
              <w:rPr>
                <w:szCs w:val="28"/>
              </w:rPr>
            </w:pPr>
            <w:r w:rsidRPr="005A11AA">
              <w:rPr>
                <w:szCs w:val="28"/>
              </w:rPr>
              <w:t>-</w:t>
            </w:r>
          </w:p>
        </w:tc>
        <w:tc>
          <w:tcPr>
            <w:tcW w:w="567" w:type="dxa"/>
            <w:vAlign w:val="center"/>
          </w:tcPr>
          <w:p w:rsidR="0020631F" w:rsidRPr="005A11AA" w:rsidRDefault="0020631F" w:rsidP="003E5C05">
            <w:pPr>
              <w:tabs>
                <w:tab w:val="left" w:pos="0"/>
                <w:tab w:val="left" w:pos="1134"/>
              </w:tabs>
              <w:jc w:val="center"/>
              <w:rPr>
                <w:szCs w:val="28"/>
              </w:rPr>
            </w:pPr>
            <w:r w:rsidRPr="005A11AA">
              <w:rPr>
                <w:szCs w:val="28"/>
              </w:rPr>
              <w:t>0.</w:t>
            </w:r>
          </w:p>
        </w:tc>
        <w:tc>
          <w:tcPr>
            <w:tcW w:w="3969" w:type="dxa"/>
          </w:tcPr>
          <w:p w:rsidR="0020631F" w:rsidRPr="005A11AA" w:rsidRDefault="0020631F" w:rsidP="003E5C05">
            <w:pPr>
              <w:tabs>
                <w:tab w:val="left" w:pos="0"/>
                <w:tab w:val="left" w:pos="1134"/>
              </w:tabs>
              <w:rPr>
                <w:i/>
                <w:szCs w:val="28"/>
              </w:rPr>
            </w:pPr>
          </w:p>
        </w:tc>
      </w:tr>
    </w:tbl>
    <w:p w:rsidR="0020631F" w:rsidRDefault="0020631F" w:rsidP="0030180A">
      <w:pPr>
        <w:tabs>
          <w:tab w:val="left" w:pos="-142"/>
          <w:tab w:val="left" w:pos="870"/>
          <w:tab w:val="left" w:pos="1418"/>
        </w:tabs>
        <w:ind w:left="567"/>
        <w:contextualSpacing/>
        <w:jc w:val="both"/>
        <w:rPr>
          <w:b/>
          <w:bCs/>
          <w:iCs/>
          <w:szCs w:val="28"/>
        </w:rPr>
      </w:pPr>
    </w:p>
    <w:p w:rsidR="0020631F" w:rsidRPr="008F4E95" w:rsidRDefault="0020631F" w:rsidP="0030180A">
      <w:pPr>
        <w:numPr>
          <w:ilvl w:val="0"/>
          <w:numId w:val="3"/>
        </w:numPr>
        <w:tabs>
          <w:tab w:val="left" w:pos="567"/>
          <w:tab w:val="left" w:pos="720"/>
          <w:tab w:val="left" w:pos="1276"/>
        </w:tabs>
        <w:ind w:left="0" w:firstLine="720"/>
        <w:jc w:val="both"/>
        <w:rPr>
          <w:b/>
          <w:szCs w:val="28"/>
        </w:rPr>
      </w:pPr>
      <w:r w:rsidRPr="00F66C2C">
        <w:rPr>
          <w:b/>
          <w:bCs/>
          <w:iCs/>
          <w:szCs w:val="28"/>
        </w:rPr>
        <w:t xml:space="preserve">СЛУХАЛИ: </w:t>
      </w:r>
      <w:r>
        <w:rPr>
          <w:iCs/>
          <w:szCs w:val="28"/>
        </w:rPr>
        <w:t>Про</w:t>
      </w:r>
      <w:r w:rsidRPr="00C00F20">
        <w:rPr>
          <w:iCs/>
          <w:szCs w:val="28"/>
        </w:rPr>
        <w:t xml:space="preserve"> </w:t>
      </w:r>
      <w:r>
        <w:rPr>
          <w:iCs/>
          <w:szCs w:val="28"/>
        </w:rPr>
        <w:t xml:space="preserve">проєкт </w:t>
      </w:r>
      <w:r w:rsidRPr="00D17425">
        <w:rPr>
          <w:bCs/>
          <w:szCs w:val="28"/>
        </w:rPr>
        <w:t xml:space="preserve">рішення обласної ради </w:t>
      </w:r>
      <w:r w:rsidRPr="00DE1EE5">
        <w:rPr>
          <w:b/>
          <w:szCs w:val="28"/>
        </w:rPr>
        <w:t>«</w:t>
      </w:r>
      <w:r w:rsidRPr="008F4E95">
        <w:rPr>
          <w:b/>
          <w:szCs w:val="28"/>
        </w:rPr>
        <w:t>Про хід виконання у 2022 році регіональної Програми протидії терористичній діяльності на території Харківської області на 2021 – 2023 роки, затвердженої рішенням обласної ради від 24 грудня 2020 року № 14-VІІІ</w:t>
      </w:r>
      <w:r>
        <w:rPr>
          <w:b/>
          <w:szCs w:val="28"/>
        </w:rPr>
        <w:br/>
      </w:r>
      <w:r w:rsidRPr="008F4E95">
        <w:rPr>
          <w:b/>
          <w:szCs w:val="28"/>
        </w:rPr>
        <w:t xml:space="preserve"> (зі змінами)».</w:t>
      </w:r>
    </w:p>
    <w:p w:rsidR="0020631F" w:rsidRPr="00DE1EE5" w:rsidRDefault="0020631F" w:rsidP="0030180A">
      <w:pPr>
        <w:pStyle w:val="a8"/>
        <w:tabs>
          <w:tab w:val="left" w:pos="567"/>
          <w:tab w:val="left" w:pos="1498"/>
        </w:tabs>
        <w:ind w:left="2410" w:hanging="1330"/>
        <w:jc w:val="both"/>
        <w:rPr>
          <w:sz w:val="28"/>
          <w:szCs w:val="28"/>
        </w:rPr>
      </w:pPr>
      <w:r w:rsidRPr="00DE1EE5">
        <w:rPr>
          <w:bCs/>
          <w:iCs/>
          <w:sz w:val="28"/>
          <w:szCs w:val="28"/>
          <w:u w:val="single"/>
          <w:bdr w:val="none" w:sz="0" w:space="0" w:color="auto" w:frame="1"/>
        </w:rPr>
        <w:t>Доповідає:</w:t>
      </w:r>
      <w:r w:rsidRPr="00DE1EE5">
        <w:rPr>
          <w:bCs/>
          <w:iCs/>
          <w:sz w:val="28"/>
          <w:szCs w:val="28"/>
          <w:bdr w:val="none" w:sz="0" w:space="0" w:color="auto" w:frame="1"/>
        </w:rPr>
        <w:t xml:space="preserve"> </w:t>
      </w:r>
      <w:r w:rsidRPr="00DE1EE5">
        <w:rPr>
          <w:b/>
          <w:bCs/>
          <w:i/>
          <w:iCs/>
          <w:sz w:val="28"/>
          <w:szCs w:val="28"/>
          <w:bdr w:val="none" w:sz="0" w:space="0" w:color="auto" w:frame="1"/>
        </w:rPr>
        <w:t>Белявцев</w:t>
      </w:r>
      <w:r w:rsidRPr="00DE1EE5">
        <w:rPr>
          <w:bCs/>
          <w:iCs/>
          <w:sz w:val="28"/>
          <w:szCs w:val="28"/>
          <w:bdr w:val="none" w:sz="0" w:space="0" w:color="auto" w:frame="1"/>
        </w:rPr>
        <w:t xml:space="preserve"> </w:t>
      </w:r>
      <w:r w:rsidRPr="00DE1EE5">
        <w:rPr>
          <w:b/>
          <w:bCs/>
          <w:i/>
          <w:iCs/>
          <w:sz w:val="28"/>
          <w:szCs w:val="28"/>
          <w:bdr w:val="none" w:sz="0" w:space="0" w:color="auto" w:frame="1"/>
        </w:rPr>
        <w:t>Михайло Володимирович</w:t>
      </w:r>
      <w:r w:rsidRPr="00DE1EE5">
        <w:rPr>
          <w:bCs/>
          <w:iCs/>
          <w:sz w:val="28"/>
          <w:szCs w:val="28"/>
          <w:bdr w:val="none" w:sz="0" w:space="0" w:color="auto" w:frame="1"/>
        </w:rPr>
        <w:t xml:space="preserve"> – в.о. директора Департаменту оборонної, мобілізаційної роботи та взаємодії з правоохоронними органами Харківської обласної військової адміністрації.</w:t>
      </w:r>
    </w:p>
    <w:p w:rsidR="0020631F" w:rsidRPr="00D2694B" w:rsidRDefault="0020631F" w:rsidP="0030180A">
      <w:pPr>
        <w:tabs>
          <w:tab w:val="left" w:pos="426"/>
          <w:tab w:val="left" w:pos="459"/>
          <w:tab w:val="left" w:pos="851"/>
          <w:tab w:val="left" w:pos="1276"/>
        </w:tabs>
        <w:ind w:firstLine="426"/>
        <w:jc w:val="both"/>
        <w:rPr>
          <w:b/>
          <w:i/>
          <w:spacing w:val="5"/>
          <w:sz w:val="16"/>
          <w:szCs w:val="16"/>
        </w:rPr>
      </w:pPr>
    </w:p>
    <w:p w:rsidR="0020631F" w:rsidRDefault="0020631F" w:rsidP="0030180A">
      <w:pPr>
        <w:tabs>
          <w:tab w:val="left" w:pos="426"/>
          <w:tab w:val="left" w:pos="459"/>
          <w:tab w:val="left" w:pos="851"/>
          <w:tab w:val="left" w:pos="1276"/>
        </w:tabs>
        <w:ind w:firstLine="426"/>
        <w:jc w:val="both"/>
      </w:pPr>
      <w:r>
        <w:rPr>
          <w:b/>
          <w:i/>
          <w:spacing w:val="5"/>
        </w:rPr>
        <w:t>Белявцев М.В.</w:t>
      </w:r>
      <w:r>
        <w:rPr>
          <w:spacing w:val="5"/>
        </w:rPr>
        <w:t xml:space="preserve"> ознайомив депутатів </w:t>
      </w:r>
      <w:r>
        <w:t xml:space="preserve">із проєктом рішення обласної ради та відповів на поставленні запитання. </w:t>
      </w:r>
    </w:p>
    <w:p w:rsidR="0020631F" w:rsidRPr="00D2694B" w:rsidRDefault="0020631F" w:rsidP="0030180A">
      <w:pPr>
        <w:pStyle w:val="a8"/>
        <w:tabs>
          <w:tab w:val="left" w:pos="-142"/>
          <w:tab w:val="left" w:pos="870"/>
          <w:tab w:val="left" w:pos="1418"/>
        </w:tabs>
        <w:ind w:left="567"/>
        <w:jc w:val="both"/>
        <w:rPr>
          <w:bCs/>
          <w:iCs/>
          <w:sz w:val="16"/>
          <w:szCs w:val="16"/>
        </w:rPr>
      </w:pPr>
    </w:p>
    <w:p w:rsidR="0020631F" w:rsidRPr="00C74D85" w:rsidRDefault="0020631F" w:rsidP="0030180A">
      <w:pPr>
        <w:ind w:firstLine="567"/>
        <w:jc w:val="both"/>
        <w:rPr>
          <w:szCs w:val="28"/>
          <w:lang w:eastAsia="en-US"/>
        </w:rPr>
      </w:pPr>
      <w:r w:rsidRPr="00C74D85">
        <w:rPr>
          <w:b/>
          <w:bCs/>
          <w:iCs/>
          <w:szCs w:val="28"/>
        </w:rPr>
        <w:t xml:space="preserve">ВИСТУПИЛИ: </w:t>
      </w:r>
      <w:r w:rsidRPr="00C74D85">
        <w:rPr>
          <w:b/>
          <w:bCs/>
          <w:i/>
          <w:iCs/>
          <w:szCs w:val="28"/>
        </w:rPr>
        <w:t>Каратуманов О.Ю.</w:t>
      </w:r>
      <w:r w:rsidRPr="00C74D85">
        <w:rPr>
          <w:b/>
          <w:bCs/>
          <w:iCs/>
          <w:szCs w:val="28"/>
        </w:rPr>
        <w:t xml:space="preserve"> </w:t>
      </w:r>
      <w:r w:rsidRPr="00C74D85">
        <w:rPr>
          <w:bCs/>
          <w:iCs/>
          <w:szCs w:val="28"/>
        </w:rPr>
        <w:t xml:space="preserve">запропонував погодити даний проєкт рішення </w:t>
      </w:r>
      <w:r w:rsidRPr="00C74D85">
        <w:rPr>
          <w:szCs w:val="28"/>
        </w:rPr>
        <w:t xml:space="preserve">та рекомендувати винести його на </w:t>
      </w:r>
      <w:r w:rsidRPr="00C74D85">
        <w:rPr>
          <w:szCs w:val="28"/>
          <w:lang w:eastAsia="en-US"/>
        </w:rPr>
        <w:t>пленарне засідання сесії обласної ради.</w:t>
      </w:r>
    </w:p>
    <w:p w:rsidR="0020631F" w:rsidRDefault="0020631F" w:rsidP="0030180A">
      <w:pPr>
        <w:tabs>
          <w:tab w:val="left" w:pos="-567"/>
          <w:tab w:val="left" w:pos="284"/>
          <w:tab w:val="left" w:pos="993"/>
          <w:tab w:val="left" w:pos="1134"/>
        </w:tabs>
        <w:suppressAutoHyphens/>
        <w:ind w:firstLine="555"/>
        <w:jc w:val="both"/>
      </w:pPr>
      <w:r>
        <w:lastRenderedPageBreak/>
        <w:t>Депутати одноголосно підтримали пропозицію голови постійної комісії.</w:t>
      </w:r>
    </w:p>
    <w:p w:rsidR="0020631F" w:rsidRPr="00D2694B" w:rsidRDefault="0020631F" w:rsidP="0030180A">
      <w:pPr>
        <w:tabs>
          <w:tab w:val="left" w:pos="-142"/>
          <w:tab w:val="left" w:pos="870"/>
          <w:tab w:val="left" w:pos="1418"/>
        </w:tabs>
        <w:ind w:left="567"/>
        <w:contextualSpacing/>
        <w:jc w:val="both"/>
        <w:rPr>
          <w:b/>
          <w:bCs/>
          <w:iCs/>
          <w:sz w:val="16"/>
          <w:szCs w:val="16"/>
        </w:rPr>
      </w:pPr>
    </w:p>
    <w:p w:rsidR="0020631F" w:rsidRDefault="0020631F" w:rsidP="0030180A">
      <w:pPr>
        <w:tabs>
          <w:tab w:val="left" w:pos="-142"/>
          <w:tab w:val="left" w:pos="870"/>
          <w:tab w:val="left" w:pos="1418"/>
        </w:tabs>
        <w:ind w:left="567"/>
        <w:contextualSpacing/>
        <w:jc w:val="both"/>
        <w:rPr>
          <w:b/>
          <w:bCs/>
          <w:iCs/>
          <w:szCs w:val="28"/>
        </w:rPr>
      </w:pPr>
      <w:r w:rsidRPr="008F7898">
        <w:rPr>
          <w:b/>
          <w:bCs/>
          <w:iCs/>
          <w:szCs w:val="28"/>
        </w:rPr>
        <w:t>ВИРІШИЛИ:</w:t>
      </w:r>
    </w:p>
    <w:p w:rsidR="0020631F" w:rsidRPr="006E0007" w:rsidRDefault="0020631F" w:rsidP="0030180A">
      <w:pPr>
        <w:pStyle w:val="a8"/>
        <w:numPr>
          <w:ilvl w:val="0"/>
          <w:numId w:val="6"/>
        </w:numPr>
        <w:tabs>
          <w:tab w:val="left" w:pos="1134"/>
        </w:tabs>
        <w:jc w:val="both"/>
        <w:rPr>
          <w:bCs/>
          <w:color w:val="000000"/>
          <w:sz w:val="28"/>
          <w:szCs w:val="28"/>
        </w:rPr>
      </w:pPr>
      <w:r w:rsidRPr="006E0007">
        <w:rPr>
          <w:bCs/>
          <w:color w:val="000000"/>
          <w:sz w:val="28"/>
          <w:szCs w:val="28"/>
        </w:rPr>
        <w:t>Інформацію взяти до відома.</w:t>
      </w:r>
    </w:p>
    <w:p w:rsidR="0020631F" w:rsidRPr="009462F9" w:rsidRDefault="0020631F" w:rsidP="0030180A">
      <w:pPr>
        <w:pStyle w:val="a8"/>
        <w:numPr>
          <w:ilvl w:val="0"/>
          <w:numId w:val="6"/>
        </w:numPr>
        <w:tabs>
          <w:tab w:val="left" w:pos="567"/>
          <w:tab w:val="left" w:pos="993"/>
        </w:tabs>
        <w:ind w:left="0" w:firstLine="567"/>
        <w:jc w:val="both"/>
        <w:rPr>
          <w:b/>
          <w:bCs/>
          <w:color w:val="000000"/>
          <w:sz w:val="28"/>
          <w:szCs w:val="28"/>
        </w:rPr>
      </w:pPr>
      <w:r w:rsidRPr="00DE1EE5">
        <w:rPr>
          <w:bCs/>
          <w:color w:val="000000"/>
          <w:sz w:val="28"/>
          <w:szCs w:val="28"/>
        </w:rPr>
        <w:t xml:space="preserve">Погодити проєкт рішення обласної ради </w:t>
      </w:r>
      <w:r w:rsidRPr="009462F9">
        <w:rPr>
          <w:color w:val="000000"/>
          <w:sz w:val="28"/>
          <w:szCs w:val="28"/>
        </w:rPr>
        <w:t>«</w:t>
      </w:r>
      <w:r w:rsidRPr="009462F9">
        <w:rPr>
          <w:sz w:val="28"/>
          <w:szCs w:val="28"/>
        </w:rPr>
        <w:t>Про хід виконання у 2022 році регіональної Програми протидії терористичній діяльності на території Харківської області на 2021 – 2023 роки, затвердженої рішенням обласної ради від 24 грудня 2020 року № 14-VІІІ (зі змінами)</w:t>
      </w:r>
      <w:r w:rsidRPr="009462F9">
        <w:rPr>
          <w:color w:val="000000"/>
          <w:sz w:val="28"/>
          <w:szCs w:val="28"/>
        </w:rPr>
        <w:t>» та винести його на пленарне засідання сесії обласної ради.</w:t>
      </w:r>
    </w:p>
    <w:p w:rsidR="0020631F" w:rsidRPr="0013585D" w:rsidRDefault="0020631F" w:rsidP="0030180A">
      <w:pPr>
        <w:pStyle w:val="a8"/>
        <w:tabs>
          <w:tab w:val="left" w:pos="567"/>
          <w:tab w:val="left" w:pos="851"/>
          <w:tab w:val="left" w:pos="993"/>
          <w:tab w:val="left" w:pos="1276"/>
        </w:tabs>
        <w:autoSpaceDN w:val="0"/>
        <w:ind w:left="1701"/>
        <w:jc w:val="both"/>
        <w:rPr>
          <w:b/>
          <w:bCs/>
          <w:color w:val="000000"/>
          <w:sz w:val="16"/>
          <w:szCs w:val="16"/>
        </w:rPr>
      </w:pPr>
    </w:p>
    <w:tbl>
      <w:tblPr>
        <w:tblW w:w="7938" w:type="dxa"/>
        <w:jc w:val="right"/>
        <w:tblLook w:val="01E0" w:firstRow="1" w:lastRow="1" w:firstColumn="1" w:lastColumn="1" w:noHBand="0" w:noVBand="0"/>
      </w:tblPr>
      <w:tblGrid>
        <w:gridCol w:w="1793"/>
        <w:gridCol w:w="1296"/>
        <w:gridCol w:w="313"/>
        <w:gridCol w:w="567"/>
        <w:gridCol w:w="3969"/>
      </w:tblGrid>
      <w:tr w:rsidR="0020631F" w:rsidRPr="005A11AA" w:rsidTr="003E5C05">
        <w:trPr>
          <w:trHeight w:val="1065"/>
          <w:jc w:val="right"/>
        </w:trPr>
        <w:tc>
          <w:tcPr>
            <w:tcW w:w="1793" w:type="dxa"/>
          </w:tcPr>
          <w:p w:rsidR="0020631F" w:rsidRPr="005A11AA" w:rsidRDefault="0020631F" w:rsidP="003E5C05">
            <w:pPr>
              <w:tabs>
                <w:tab w:val="left" w:pos="0"/>
                <w:tab w:val="left" w:pos="1134"/>
              </w:tabs>
              <w:rPr>
                <w:szCs w:val="28"/>
              </w:rPr>
            </w:pPr>
            <w:r w:rsidRPr="005A11AA">
              <w:rPr>
                <w:szCs w:val="28"/>
              </w:rPr>
              <w:t>Голосували:</w:t>
            </w:r>
          </w:p>
        </w:tc>
        <w:tc>
          <w:tcPr>
            <w:tcW w:w="1296" w:type="dxa"/>
          </w:tcPr>
          <w:p w:rsidR="0020631F" w:rsidRPr="005A11AA" w:rsidRDefault="0020631F" w:rsidP="003E5C05">
            <w:pPr>
              <w:rPr>
                <w:szCs w:val="28"/>
              </w:rPr>
            </w:pPr>
            <w:r w:rsidRPr="005A11AA">
              <w:rPr>
                <w:szCs w:val="28"/>
              </w:rPr>
              <w:t>«за»</w:t>
            </w:r>
          </w:p>
        </w:tc>
        <w:tc>
          <w:tcPr>
            <w:tcW w:w="313" w:type="dxa"/>
          </w:tcPr>
          <w:p w:rsidR="0020631F" w:rsidRPr="005A11AA" w:rsidRDefault="0020631F" w:rsidP="003E5C05">
            <w:pPr>
              <w:tabs>
                <w:tab w:val="left" w:pos="0"/>
                <w:tab w:val="left" w:pos="1134"/>
              </w:tabs>
              <w:rPr>
                <w:szCs w:val="28"/>
              </w:rPr>
            </w:pPr>
            <w:r w:rsidRPr="005A11AA">
              <w:rPr>
                <w:szCs w:val="28"/>
              </w:rPr>
              <w:t>-</w:t>
            </w:r>
          </w:p>
        </w:tc>
        <w:tc>
          <w:tcPr>
            <w:tcW w:w="567" w:type="dxa"/>
          </w:tcPr>
          <w:p w:rsidR="0020631F" w:rsidRPr="005A11AA" w:rsidRDefault="0020631F" w:rsidP="003E5C05">
            <w:pPr>
              <w:tabs>
                <w:tab w:val="left" w:pos="0"/>
                <w:tab w:val="left" w:pos="1134"/>
              </w:tabs>
              <w:rPr>
                <w:szCs w:val="28"/>
              </w:rPr>
            </w:pPr>
            <w:r>
              <w:rPr>
                <w:szCs w:val="28"/>
              </w:rPr>
              <w:t>6;</w:t>
            </w:r>
          </w:p>
        </w:tc>
        <w:tc>
          <w:tcPr>
            <w:tcW w:w="3969" w:type="dxa"/>
            <w:tcMar>
              <w:left w:w="28" w:type="dxa"/>
              <w:right w:w="28" w:type="dxa"/>
            </w:tcMar>
          </w:tcPr>
          <w:p w:rsidR="0020631F" w:rsidRPr="00376358" w:rsidRDefault="0020631F" w:rsidP="002B33D8">
            <w:pPr>
              <w:tabs>
                <w:tab w:val="left" w:pos="0"/>
                <w:tab w:val="left" w:pos="1134"/>
              </w:tabs>
              <w:ind w:right="-246"/>
              <w:rPr>
                <w:i/>
                <w:szCs w:val="28"/>
              </w:rPr>
            </w:pPr>
            <w:r w:rsidRPr="005A11AA">
              <w:rPr>
                <w:i/>
                <w:szCs w:val="28"/>
              </w:rPr>
              <w:t>Каратуманов О.Ю., Горло Д.В., Козловський А.В., Оніщенко Д.С., Панов В.В.</w:t>
            </w:r>
            <w:r>
              <w:rPr>
                <w:i/>
                <w:szCs w:val="28"/>
              </w:rPr>
              <w:t>,</w:t>
            </w:r>
            <w:r w:rsidRPr="005A11AA">
              <w:rPr>
                <w:i/>
                <w:szCs w:val="28"/>
              </w:rPr>
              <w:t xml:space="preserve"> </w:t>
            </w:r>
            <w:r>
              <w:rPr>
                <w:i/>
                <w:szCs w:val="28"/>
              </w:rPr>
              <w:t>Чернов С.І.</w:t>
            </w:r>
          </w:p>
        </w:tc>
      </w:tr>
      <w:tr w:rsidR="0020631F" w:rsidRPr="005A11AA" w:rsidTr="003E5C05">
        <w:trPr>
          <w:trHeight w:val="340"/>
          <w:jc w:val="right"/>
        </w:trPr>
        <w:tc>
          <w:tcPr>
            <w:tcW w:w="1793" w:type="dxa"/>
            <w:vAlign w:val="center"/>
          </w:tcPr>
          <w:p w:rsidR="0020631F" w:rsidRPr="005A11AA" w:rsidRDefault="0020631F" w:rsidP="003E5C05">
            <w:pPr>
              <w:tabs>
                <w:tab w:val="left" w:pos="0"/>
                <w:tab w:val="left" w:pos="1134"/>
              </w:tabs>
              <w:jc w:val="center"/>
              <w:rPr>
                <w:szCs w:val="28"/>
              </w:rPr>
            </w:pPr>
          </w:p>
        </w:tc>
        <w:tc>
          <w:tcPr>
            <w:tcW w:w="1296" w:type="dxa"/>
          </w:tcPr>
          <w:p w:rsidR="0020631F" w:rsidRPr="005A11AA" w:rsidRDefault="0020631F" w:rsidP="003E5C05">
            <w:pPr>
              <w:rPr>
                <w:szCs w:val="28"/>
              </w:rPr>
            </w:pPr>
            <w:r w:rsidRPr="005A11AA">
              <w:rPr>
                <w:szCs w:val="28"/>
              </w:rPr>
              <w:t>«проти»</w:t>
            </w:r>
          </w:p>
        </w:tc>
        <w:tc>
          <w:tcPr>
            <w:tcW w:w="313" w:type="dxa"/>
            <w:vAlign w:val="center"/>
          </w:tcPr>
          <w:p w:rsidR="0020631F" w:rsidRPr="005A11AA" w:rsidRDefault="0020631F" w:rsidP="003E5C05">
            <w:pPr>
              <w:tabs>
                <w:tab w:val="left" w:pos="0"/>
                <w:tab w:val="left" w:pos="1134"/>
              </w:tabs>
              <w:jc w:val="center"/>
              <w:rPr>
                <w:szCs w:val="28"/>
              </w:rPr>
            </w:pPr>
            <w:r w:rsidRPr="005A11AA">
              <w:rPr>
                <w:szCs w:val="28"/>
              </w:rPr>
              <w:t>-</w:t>
            </w:r>
          </w:p>
        </w:tc>
        <w:tc>
          <w:tcPr>
            <w:tcW w:w="567" w:type="dxa"/>
            <w:vAlign w:val="center"/>
          </w:tcPr>
          <w:p w:rsidR="0020631F" w:rsidRPr="005A11AA" w:rsidRDefault="0020631F" w:rsidP="003E5C05">
            <w:pPr>
              <w:tabs>
                <w:tab w:val="left" w:pos="0"/>
                <w:tab w:val="left" w:pos="1134"/>
              </w:tabs>
              <w:jc w:val="center"/>
              <w:rPr>
                <w:szCs w:val="28"/>
              </w:rPr>
            </w:pPr>
            <w:r w:rsidRPr="005A11AA">
              <w:rPr>
                <w:szCs w:val="28"/>
              </w:rPr>
              <w:t>0;</w:t>
            </w:r>
          </w:p>
        </w:tc>
        <w:tc>
          <w:tcPr>
            <w:tcW w:w="3969" w:type="dxa"/>
          </w:tcPr>
          <w:p w:rsidR="0020631F" w:rsidRPr="005A11AA" w:rsidRDefault="0020631F" w:rsidP="003E5C05">
            <w:pPr>
              <w:tabs>
                <w:tab w:val="left" w:pos="0"/>
                <w:tab w:val="left" w:pos="1134"/>
              </w:tabs>
              <w:rPr>
                <w:i/>
                <w:szCs w:val="28"/>
              </w:rPr>
            </w:pPr>
          </w:p>
        </w:tc>
      </w:tr>
      <w:tr w:rsidR="0020631F" w:rsidRPr="005A11AA" w:rsidTr="003E5C05">
        <w:trPr>
          <w:trHeight w:val="340"/>
          <w:jc w:val="right"/>
        </w:trPr>
        <w:tc>
          <w:tcPr>
            <w:tcW w:w="1793" w:type="dxa"/>
            <w:vAlign w:val="center"/>
          </w:tcPr>
          <w:p w:rsidR="0020631F" w:rsidRPr="005A11AA" w:rsidRDefault="0020631F" w:rsidP="003E5C05">
            <w:pPr>
              <w:tabs>
                <w:tab w:val="left" w:pos="0"/>
                <w:tab w:val="left" w:pos="1134"/>
              </w:tabs>
              <w:jc w:val="center"/>
              <w:rPr>
                <w:szCs w:val="28"/>
              </w:rPr>
            </w:pPr>
          </w:p>
        </w:tc>
        <w:tc>
          <w:tcPr>
            <w:tcW w:w="1296" w:type="dxa"/>
          </w:tcPr>
          <w:p w:rsidR="0020631F" w:rsidRPr="005A11AA" w:rsidRDefault="0020631F" w:rsidP="003E5C05">
            <w:pPr>
              <w:rPr>
                <w:szCs w:val="28"/>
              </w:rPr>
            </w:pPr>
            <w:r w:rsidRPr="005A11AA">
              <w:rPr>
                <w:szCs w:val="28"/>
              </w:rPr>
              <w:t>«утрим.»</w:t>
            </w:r>
          </w:p>
        </w:tc>
        <w:tc>
          <w:tcPr>
            <w:tcW w:w="313" w:type="dxa"/>
            <w:vAlign w:val="center"/>
          </w:tcPr>
          <w:p w:rsidR="0020631F" w:rsidRPr="005A11AA" w:rsidRDefault="0020631F" w:rsidP="003E5C05">
            <w:pPr>
              <w:tabs>
                <w:tab w:val="left" w:pos="0"/>
                <w:tab w:val="left" w:pos="1134"/>
              </w:tabs>
              <w:jc w:val="center"/>
              <w:rPr>
                <w:szCs w:val="28"/>
              </w:rPr>
            </w:pPr>
            <w:r w:rsidRPr="005A11AA">
              <w:rPr>
                <w:szCs w:val="28"/>
              </w:rPr>
              <w:t>-</w:t>
            </w:r>
          </w:p>
        </w:tc>
        <w:tc>
          <w:tcPr>
            <w:tcW w:w="567" w:type="dxa"/>
            <w:vAlign w:val="center"/>
          </w:tcPr>
          <w:p w:rsidR="0020631F" w:rsidRPr="005A11AA" w:rsidRDefault="0020631F" w:rsidP="003E5C05">
            <w:pPr>
              <w:tabs>
                <w:tab w:val="left" w:pos="0"/>
                <w:tab w:val="left" w:pos="1134"/>
              </w:tabs>
              <w:jc w:val="center"/>
              <w:rPr>
                <w:szCs w:val="28"/>
              </w:rPr>
            </w:pPr>
            <w:r w:rsidRPr="005A11AA">
              <w:rPr>
                <w:szCs w:val="28"/>
              </w:rPr>
              <w:t>0.</w:t>
            </w:r>
          </w:p>
        </w:tc>
        <w:tc>
          <w:tcPr>
            <w:tcW w:w="3969" w:type="dxa"/>
          </w:tcPr>
          <w:p w:rsidR="0020631F" w:rsidRPr="005A11AA" w:rsidRDefault="0020631F" w:rsidP="003E5C05">
            <w:pPr>
              <w:tabs>
                <w:tab w:val="left" w:pos="0"/>
                <w:tab w:val="left" w:pos="1134"/>
              </w:tabs>
              <w:rPr>
                <w:i/>
                <w:szCs w:val="28"/>
              </w:rPr>
            </w:pPr>
          </w:p>
        </w:tc>
      </w:tr>
    </w:tbl>
    <w:p w:rsidR="0020631F" w:rsidRDefault="0020631F" w:rsidP="0030180A">
      <w:pPr>
        <w:tabs>
          <w:tab w:val="left" w:pos="-142"/>
          <w:tab w:val="left" w:pos="870"/>
          <w:tab w:val="left" w:pos="1418"/>
        </w:tabs>
        <w:ind w:left="567"/>
        <w:contextualSpacing/>
        <w:jc w:val="both"/>
        <w:rPr>
          <w:b/>
          <w:bCs/>
          <w:iCs/>
          <w:szCs w:val="28"/>
        </w:rPr>
      </w:pPr>
    </w:p>
    <w:p w:rsidR="0020631F" w:rsidRPr="006976AD" w:rsidRDefault="0020631F" w:rsidP="006976AD">
      <w:pPr>
        <w:pStyle w:val="a8"/>
        <w:numPr>
          <w:ilvl w:val="0"/>
          <w:numId w:val="3"/>
        </w:numPr>
        <w:tabs>
          <w:tab w:val="left" w:pos="720"/>
        </w:tabs>
        <w:ind w:left="0" w:firstLine="720"/>
        <w:jc w:val="both"/>
        <w:rPr>
          <w:b/>
          <w:bCs/>
          <w:iCs/>
          <w:sz w:val="28"/>
          <w:szCs w:val="28"/>
        </w:rPr>
      </w:pPr>
      <w:r w:rsidRPr="006976AD">
        <w:rPr>
          <w:b/>
          <w:bCs/>
          <w:iCs/>
          <w:sz w:val="28"/>
          <w:szCs w:val="28"/>
        </w:rPr>
        <w:t xml:space="preserve">СЛУХАЛИ: </w:t>
      </w:r>
      <w:r w:rsidRPr="006976AD">
        <w:rPr>
          <w:bCs/>
          <w:iCs/>
          <w:sz w:val="28"/>
          <w:szCs w:val="28"/>
        </w:rPr>
        <w:t>Про</w:t>
      </w:r>
      <w:r w:rsidRPr="006976AD">
        <w:rPr>
          <w:b/>
          <w:bCs/>
          <w:iCs/>
          <w:sz w:val="28"/>
          <w:szCs w:val="28"/>
        </w:rPr>
        <w:t xml:space="preserve"> </w:t>
      </w:r>
      <w:r w:rsidRPr="006976AD">
        <w:rPr>
          <w:sz w:val="28"/>
          <w:szCs w:val="28"/>
        </w:rPr>
        <w:t xml:space="preserve">проєкт рішення </w:t>
      </w:r>
      <w:r>
        <w:rPr>
          <w:sz w:val="28"/>
          <w:szCs w:val="28"/>
        </w:rPr>
        <w:t xml:space="preserve">обласної ради </w:t>
      </w:r>
      <w:r w:rsidRPr="006976AD">
        <w:rPr>
          <w:b/>
          <w:bCs/>
          <w:sz w:val="28"/>
          <w:szCs w:val="28"/>
        </w:rPr>
        <w:t>«</w:t>
      </w:r>
      <w:r w:rsidRPr="006976AD">
        <w:rPr>
          <w:b/>
          <w:sz w:val="28"/>
          <w:szCs w:val="28"/>
        </w:rPr>
        <w:t>Про звернення депутатів Харківської обласної ради до Президента України, Верховної Ради України, Кабінету Міністрів України щодо негайної заборони в Україні російської православної церкви, її структурних підрозділів і залежних від неї організацій</w:t>
      </w:r>
      <w:r w:rsidRPr="006976AD">
        <w:rPr>
          <w:b/>
          <w:bCs/>
          <w:sz w:val="28"/>
          <w:szCs w:val="28"/>
        </w:rPr>
        <w:t>».</w:t>
      </w:r>
    </w:p>
    <w:p w:rsidR="0020631F" w:rsidRPr="00BE6F6F" w:rsidRDefault="0020631F" w:rsidP="006976AD">
      <w:pPr>
        <w:pStyle w:val="a8"/>
        <w:tabs>
          <w:tab w:val="left" w:pos="-142"/>
          <w:tab w:val="left" w:pos="426"/>
          <w:tab w:val="left" w:pos="1418"/>
        </w:tabs>
        <w:ind w:left="1080"/>
        <w:jc w:val="both"/>
        <w:rPr>
          <w:sz w:val="28"/>
          <w:szCs w:val="28"/>
        </w:rPr>
      </w:pPr>
      <w:r w:rsidRPr="00DE1EE5">
        <w:rPr>
          <w:bCs/>
          <w:iCs/>
          <w:sz w:val="28"/>
          <w:szCs w:val="28"/>
          <w:u w:val="single"/>
          <w:bdr w:val="none" w:sz="0" w:space="0" w:color="auto" w:frame="1"/>
        </w:rPr>
        <w:t>Доповідає:</w:t>
      </w:r>
      <w:r w:rsidRPr="00DE1EE5">
        <w:rPr>
          <w:bCs/>
          <w:iCs/>
          <w:sz w:val="28"/>
          <w:szCs w:val="28"/>
          <w:bdr w:val="none" w:sz="0" w:space="0" w:color="auto" w:frame="1"/>
        </w:rPr>
        <w:t xml:space="preserve"> </w:t>
      </w:r>
      <w:r w:rsidRPr="00A2131B">
        <w:rPr>
          <w:b/>
          <w:i/>
          <w:sz w:val="28"/>
          <w:szCs w:val="28"/>
        </w:rPr>
        <w:t>Скорик Олександр Олексійович</w:t>
      </w:r>
      <w:r>
        <w:rPr>
          <w:sz w:val="28"/>
          <w:szCs w:val="28"/>
        </w:rPr>
        <w:t xml:space="preserve"> – депутат обласної ради.</w:t>
      </w:r>
    </w:p>
    <w:p w:rsidR="0020631F" w:rsidRPr="00A2131B" w:rsidRDefault="0020631F" w:rsidP="006976AD">
      <w:pPr>
        <w:tabs>
          <w:tab w:val="left" w:pos="567"/>
          <w:tab w:val="left" w:pos="720"/>
          <w:tab w:val="left" w:pos="1276"/>
        </w:tabs>
        <w:ind w:firstLine="720"/>
        <w:jc w:val="both"/>
        <w:rPr>
          <w:b/>
          <w:sz w:val="16"/>
          <w:szCs w:val="16"/>
        </w:rPr>
      </w:pPr>
    </w:p>
    <w:p w:rsidR="0020631F" w:rsidRDefault="0020631F" w:rsidP="00A2131B">
      <w:pPr>
        <w:tabs>
          <w:tab w:val="left" w:pos="426"/>
          <w:tab w:val="left" w:pos="459"/>
          <w:tab w:val="left" w:pos="851"/>
          <w:tab w:val="left" w:pos="1276"/>
        </w:tabs>
        <w:ind w:firstLine="426"/>
        <w:jc w:val="both"/>
      </w:pPr>
      <w:r w:rsidRPr="00A2131B">
        <w:rPr>
          <w:b/>
          <w:i/>
          <w:szCs w:val="28"/>
        </w:rPr>
        <w:t xml:space="preserve">Скорик </w:t>
      </w:r>
      <w:r>
        <w:rPr>
          <w:b/>
          <w:i/>
          <w:szCs w:val="28"/>
        </w:rPr>
        <w:t xml:space="preserve">О.О. </w:t>
      </w:r>
      <w:r>
        <w:rPr>
          <w:spacing w:val="5"/>
        </w:rPr>
        <w:t xml:space="preserve">ознайомив депутатів </w:t>
      </w:r>
      <w:r>
        <w:t xml:space="preserve">із проєктом рішення обласної ради та відповів на поставленні запитання. </w:t>
      </w:r>
    </w:p>
    <w:p w:rsidR="0020631F" w:rsidRPr="00EA7880" w:rsidRDefault="0020631F" w:rsidP="00EA7880">
      <w:pPr>
        <w:tabs>
          <w:tab w:val="left" w:pos="567"/>
          <w:tab w:val="left" w:pos="720"/>
          <w:tab w:val="left" w:pos="1276"/>
        </w:tabs>
        <w:ind w:firstLine="426"/>
        <w:jc w:val="both"/>
        <w:rPr>
          <w:b/>
          <w:bCs/>
          <w:iCs/>
          <w:sz w:val="16"/>
          <w:szCs w:val="16"/>
        </w:rPr>
      </w:pPr>
    </w:p>
    <w:p w:rsidR="0020631F" w:rsidRDefault="0020631F" w:rsidP="00EA7880">
      <w:pPr>
        <w:tabs>
          <w:tab w:val="left" w:pos="567"/>
          <w:tab w:val="left" w:pos="720"/>
          <w:tab w:val="left" w:pos="1276"/>
        </w:tabs>
        <w:ind w:firstLine="426"/>
        <w:jc w:val="both"/>
        <w:rPr>
          <w:b/>
          <w:bCs/>
          <w:iCs/>
          <w:szCs w:val="28"/>
        </w:rPr>
      </w:pPr>
      <w:r w:rsidRPr="009D6C16">
        <w:rPr>
          <w:b/>
          <w:bCs/>
          <w:i/>
          <w:iCs/>
          <w:szCs w:val="28"/>
        </w:rPr>
        <w:t>Крючков І.М.,</w:t>
      </w:r>
      <w:r>
        <w:rPr>
          <w:b/>
          <w:bCs/>
          <w:iCs/>
          <w:szCs w:val="28"/>
        </w:rPr>
        <w:t xml:space="preserve"> </w:t>
      </w:r>
      <w:r w:rsidRPr="00C8530D">
        <w:rPr>
          <w:szCs w:val="28"/>
        </w:rPr>
        <w:t>в.о. начальника управління правового забезпечення діяльності ради виконавчого апарату обласної ради</w:t>
      </w:r>
      <w:r>
        <w:rPr>
          <w:szCs w:val="28"/>
        </w:rPr>
        <w:t>, повідомив про наявність правового висновку до даного проєкту рішення та ознайомив присутніх з його змістом.</w:t>
      </w:r>
    </w:p>
    <w:p w:rsidR="0020631F" w:rsidRPr="00EE3395" w:rsidRDefault="0020631F" w:rsidP="00EA7880">
      <w:pPr>
        <w:tabs>
          <w:tab w:val="left" w:pos="567"/>
          <w:tab w:val="left" w:pos="720"/>
          <w:tab w:val="left" w:pos="1276"/>
        </w:tabs>
        <w:ind w:firstLine="426"/>
        <w:jc w:val="both"/>
        <w:rPr>
          <w:b/>
          <w:bCs/>
          <w:iCs/>
          <w:sz w:val="16"/>
          <w:szCs w:val="16"/>
        </w:rPr>
      </w:pPr>
    </w:p>
    <w:p w:rsidR="0020631F" w:rsidRDefault="0020631F" w:rsidP="00EA7880">
      <w:pPr>
        <w:tabs>
          <w:tab w:val="left" w:pos="567"/>
          <w:tab w:val="left" w:pos="720"/>
          <w:tab w:val="left" w:pos="1276"/>
        </w:tabs>
        <w:ind w:firstLine="426"/>
        <w:jc w:val="both"/>
        <w:rPr>
          <w:bCs/>
          <w:iCs/>
          <w:szCs w:val="28"/>
        </w:rPr>
      </w:pPr>
      <w:r w:rsidRPr="00C74D85">
        <w:rPr>
          <w:b/>
          <w:bCs/>
          <w:i/>
          <w:iCs/>
          <w:szCs w:val="28"/>
        </w:rPr>
        <w:t>Каратуманов О.Ю.</w:t>
      </w:r>
      <w:r>
        <w:rPr>
          <w:b/>
          <w:bCs/>
          <w:i/>
          <w:iCs/>
          <w:szCs w:val="28"/>
        </w:rPr>
        <w:t xml:space="preserve"> </w:t>
      </w:r>
      <w:r w:rsidRPr="000B6222">
        <w:rPr>
          <w:bCs/>
          <w:iCs/>
          <w:szCs w:val="28"/>
        </w:rPr>
        <w:t>з</w:t>
      </w:r>
      <w:r w:rsidRPr="001B2A3D">
        <w:rPr>
          <w:bCs/>
          <w:iCs/>
          <w:szCs w:val="28"/>
        </w:rPr>
        <w:t>апропонував</w:t>
      </w:r>
      <w:r>
        <w:rPr>
          <w:b/>
          <w:bCs/>
          <w:iCs/>
          <w:szCs w:val="28"/>
        </w:rPr>
        <w:t xml:space="preserve"> </w:t>
      </w:r>
      <w:r>
        <w:rPr>
          <w:bCs/>
          <w:iCs/>
          <w:szCs w:val="28"/>
        </w:rPr>
        <w:t>направити даний проєкт рішення на доопрацювання.</w:t>
      </w:r>
    </w:p>
    <w:p w:rsidR="0020631F" w:rsidRDefault="0020631F" w:rsidP="00EA7880">
      <w:pPr>
        <w:tabs>
          <w:tab w:val="left" w:pos="567"/>
          <w:tab w:val="left" w:pos="720"/>
          <w:tab w:val="left" w:pos="1276"/>
        </w:tabs>
        <w:ind w:firstLine="426"/>
        <w:jc w:val="both"/>
        <w:rPr>
          <w:bCs/>
          <w:iCs/>
          <w:szCs w:val="28"/>
        </w:rPr>
      </w:pPr>
    </w:p>
    <w:p w:rsidR="0020631F" w:rsidRDefault="0020631F" w:rsidP="00A0515A">
      <w:pPr>
        <w:tabs>
          <w:tab w:val="left" w:pos="-142"/>
          <w:tab w:val="left" w:pos="870"/>
          <w:tab w:val="left" w:pos="1418"/>
        </w:tabs>
        <w:ind w:left="567"/>
        <w:contextualSpacing/>
        <w:jc w:val="both"/>
        <w:rPr>
          <w:b/>
          <w:bCs/>
          <w:iCs/>
          <w:szCs w:val="28"/>
        </w:rPr>
      </w:pPr>
      <w:r w:rsidRPr="008F7898">
        <w:rPr>
          <w:b/>
          <w:bCs/>
          <w:iCs/>
          <w:szCs w:val="28"/>
        </w:rPr>
        <w:t>ВИРІШИЛИ:</w:t>
      </w:r>
    </w:p>
    <w:p w:rsidR="0020631F" w:rsidRPr="00A0515A" w:rsidRDefault="0020631F" w:rsidP="00A0515A">
      <w:pPr>
        <w:numPr>
          <w:ilvl w:val="3"/>
          <w:numId w:val="31"/>
        </w:numPr>
        <w:tabs>
          <w:tab w:val="left" w:pos="993"/>
        </w:tabs>
        <w:ind w:left="0" w:firstLine="567"/>
        <w:contextualSpacing/>
        <w:jc w:val="both"/>
        <w:rPr>
          <w:bCs/>
          <w:szCs w:val="28"/>
        </w:rPr>
      </w:pPr>
      <w:r w:rsidRPr="00A0515A">
        <w:rPr>
          <w:bCs/>
          <w:szCs w:val="28"/>
        </w:rPr>
        <w:t>Інформацію взяти до відома.</w:t>
      </w:r>
    </w:p>
    <w:p w:rsidR="0020631F" w:rsidRPr="00A0515A" w:rsidRDefault="0020631F" w:rsidP="00A0515A">
      <w:pPr>
        <w:numPr>
          <w:ilvl w:val="3"/>
          <w:numId w:val="31"/>
        </w:numPr>
        <w:tabs>
          <w:tab w:val="left" w:pos="993"/>
        </w:tabs>
        <w:ind w:left="0" w:firstLine="567"/>
        <w:jc w:val="both"/>
        <w:rPr>
          <w:bCs/>
          <w:szCs w:val="28"/>
        </w:rPr>
      </w:pPr>
      <w:r w:rsidRPr="00A0515A">
        <w:rPr>
          <w:bCs/>
          <w:szCs w:val="28"/>
        </w:rPr>
        <w:t>Направити проєкт рішення обласної ради «</w:t>
      </w:r>
      <w:r w:rsidRPr="00A0515A">
        <w:rPr>
          <w:szCs w:val="28"/>
        </w:rPr>
        <w:t>Про звернення депутатів Харківської обласної ради до Президента України, Верховної Ради України, Кабінету Міністрів України щодо негайної заборони в Україні російської православної церкви, її структурних підрозділів і залежних від неї організацій</w:t>
      </w:r>
      <w:r w:rsidRPr="00A0515A">
        <w:rPr>
          <w:bCs/>
          <w:szCs w:val="28"/>
        </w:rPr>
        <w:t xml:space="preserve">» </w:t>
      </w:r>
      <w:r>
        <w:rPr>
          <w:bCs/>
          <w:szCs w:val="28"/>
        </w:rPr>
        <w:t>на доопрацювання.</w:t>
      </w:r>
    </w:p>
    <w:tbl>
      <w:tblPr>
        <w:tblW w:w="8075" w:type="dxa"/>
        <w:jc w:val="right"/>
        <w:tblLook w:val="01E0" w:firstRow="1" w:lastRow="1" w:firstColumn="1" w:lastColumn="1" w:noHBand="0" w:noVBand="0"/>
      </w:tblPr>
      <w:tblGrid>
        <w:gridCol w:w="1793"/>
        <w:gridCol w:w="1296"/>
        <w:gridCol w:w="313"/>
        <w:gridCol w:w="567"/>
        <w:gridCol w:w="4106"/>
      </w:tblGrid>
      <w:tr w:rsidR="0020631F" w:rsidRPr="00A0515A" w:rsidTr="003E5C05">
        <w:trPr>
          <w:trHeight w:val="1214"/>
          <w:jc w:val="right"/>
        </w:trPr>
        <w:tc>
          <w:tcPr>
            <w:tcW w:w="1793" w:type="dxa"/>
          </w:tcPr>
          <w:p w:rsidR="0020631F" w:rsidRPr="00A0515A" w:rsidRDefault="0020631F" w:rsidP="00A0515A">
            <w:pPr>
              <w:tabs>
                <w:tab w:val="left" w:pos="0"/>
                <w:tab w:val="left" w:pos="1134"/>
              </w:tabs>
              <w:spacing w:line="254" w:lineRule="auto"/>
              <w:rPr>
                <w:szCs w:val="28"/>
              </w:rPr>
            </w:pPr>
            <w:r w:rsidRPr="00A0515A">
              <w:rPr>
                <w:szCs w:val="28"/>
              </w:rPr>
              <w:t>Голосували:</w:t>
            </w:r>
          </w:p>
        </w:tc>
        <w:tc>
          <w:tcPr>
            <w:tcW w:w="1296" w:type="dxa"/>
          </w:tcPr>
          <w:p w:rsidR="0020631F" w:rsidRPr="00A0515A" w:rsidRDefault="0020631F" w:rsidP="00A0515A">
            <w:pPr>
              <w:spacing w:line="254" w:lineRule="auto"/>
              <w:rPr>
                <w:szCs w:val="28"/>
              </w:rPr>
            </w:pPr>
            <w:r w:rsidRPr="00A0515A">
              <w:rPr>
                <w:szCs w:val="28"/>
              </w:rPr>
              <w:t>«за»</w:t>
            </w:r>
          </w:p>
        </w:tc>
        <w:tc>
          <w:tcPr>
            <w:tcW w:w="313" w:type="dxa"/>
          </w:tcPr>
          <w:p w:rsidR="0020631F" w:rsidRPr="00A0515A" w:rsidRDefault="0020631F" w:rsidP="00A0515A">
            <w:pPr>
              <w:tabs>
                <w:tab w:val="left" w:pos="0"/>
                <w:tab w:val="left" w:pos="1134"/>
              </w:tabs>
              <w:spacing w:line="254" w:lineRule="auto"/>
              <w:rPr>
                <w:szCs w:val="28"/>
              </w:rPr>
            </w:pPr>
            <w:r w:rsidRPr="00A0515A">
              <w:rPr>
                <w:szCs w:val="28"/>
              </w:rPr>
              <w:t>-</w:t>
            </w:r>
          </w:p>
        </w:tc>
        <w:tc>
          <w:tcPr>
            <w:tcW w:w="567" w:type="dxa"/>
          </w:tcPr>
          <w:p w:rsidR="0020631F" w:rsidRPr="00A0515A" w:rsidRDefault="0020631F" w:rsidP="00A0515A">
            <w:pPr>
              <w:tabs>
                <w:tab w:val="left" w:pos="0"/>
                <w:tab w:val="left" w:pos="1134"/>
              </w:tabs>
              <w:spacing w:line="254" w:lineRule="auto"/>
              <w:rPr>
                <w:szCs w:val="28"/>
              </w:rPr>
            </w:pPr>
            <w:r w:rsidRPr="00A0515A">
              <w:rPr>
                <w:szCs w:val="28"/>
              </w:rPr>
              <w:t>5;</w:t>
            </w:r>
          </w:p>
        </w:tc>
        <w:tc>
          <w:tcPr>
            <w:tcW w:w="4106" w:type="dxa"/>
            <w:tcMar>
              <w:top w:w="0" w:type="dxa"/>
              <w:left w:w="28" w:type="dxa"/>
              <w:bottom w:w="0" w:type="dxa"/>
              <w:right w:w="28" w:type="dxa"/>
            </w:tcMar>
          </w:tcPr>
          <w:p w:rsidR="0020631F" w:rsidRPr="00A0515A" w:rsidRDefault="0020631F" w:rsidP="00A0515A">
            <w:pPr>
              <w:tabs>
                <w:tab w:val="left" w:pos="0"/>
                <w:tab w:val="left" w:pos="1134"/>
              </w:tabs>
              <w:spacing w:line="276" w:lineRule="auto"/>
              <w:ind w:right="-244"/>
              <w:rPr>
                <w:i/>
                <w:szCs w:val="28"/>
              </w:rPr>
            </w:pPr>
            <w:r w:rsidRPr="00A0515A">
              <w:rPr>
                <w:i/>
                <w:szCs w:val="28"/>
              </w:rPr>
              <w:t xml:space="preserve">Каратуманов О.Ю., Чернов С.І., Горло Д.В., Оніщенко Д.С., </w:t>
            </w:r>
          </w:p>
          <w:p w:rsidR="0020631F" w:rsidRPr="00A0515A" w:rsidRDefault="0020631F" w:rsidP="00A0515A">
            <w:pPr>
              <w:tabs>
                <w:tab w:val="left" w:pos="0"/>
                <w:tab w:val="left" w:pos="1134"/>
              </w:tabs>
              <w:spacing w:line="276" w:lineRule="auto"/>
              <w:ind w:right="-244"/>
              <w:rPr>
                <w:i/>
                <w:szCs w:val="28"/>
              </w:rPr>
            </w:pPr>
            <w:r w:rsidRPr="00A0515A">
              <w:rPr>
                <w:i/>
                <w:szCs w:val="28"/>
              </w:rPr>
              <w:t xml:space="preserve">Панов В.В. </w:t>
            </w:r>
          </w:p>
        </w:tc>
      </w:tr>
      <w:tr w:rsidR="0020631F" w:rsidRPr="00A0515A" w:rsidTr="003E5C05">
        <w:trPr>
          <w:trHeight w:val="340"/>
          <w:jc w:val="right"/>
        </w:trPr>
        <w:tc>
          <w:tcPr>
            <w:tcW w:w="1793" w:type="dxa"/>
            <w:vAlign w:val="center"/>
          </w:tcPr>
          <w:p w:rsidR="0020631F" w:rsidRPr="00A0515A" w:rsidRDefault="0020631F" w:rsidP="00A0515A">
            <w:pPr>
              <w:tabs>
                <w:tab w:val="left" w:pos="0"/>
                <w:tab w:val="left" w:pos="1134"/>
              </w:tabs>
              <w:spacing w:line="254" w:lineRule="auto"/>
              <w:jc w:val="center"/>
              <w:rPr>
                <w:szCs w:val="28"/>
              </w:rPr>
            </w:pPr>
          </w:p>
        </w:tc>
        <w:tc>
          <w:tcPr>
            <w:tcW w:w="1296" w:type="dxa"/>
          </w:tcPr>
          <w:p w:rsidR="0020631F" w:rsidRPr="00A0515A" w:rsidRDefault="0020631F" w:rsidP="00A0515A">
            <w:pPr>
              <w:spacing w:line="254" w:lineRule="auto"/>
              <w:rPr>
                <w:szCs w:val="28"/>
              </w:rPr>
            </w:pPr>
            <w:r w:rsidRPr="00A0515A">
              <w:rPr>
                <w:szCs w:val="28"/>
              </w:rPr>
              <w:t>«проти»</w:t>
            </w:r>
          </w:p>
        </w:tc>
        <w:tc>
          <w:tcPr>
            <w:tcW w:w="313" w:type="dxa"/>
            <w:vAlign w:val="center"/>
          </w:tcPr>
          <w:p w:rsidR="0020631F" w:rsidRPr="00A0515A" w:rsidRDefault="0020631F" w:rsidP="00A0515A">
            <w:pPr>
              <w:tabs>
                <w:tab w:val="left" w:pos="0"/>
                <w:tab w:val="left" w:pos="1134"/>
              </w:tabs>
              <w:spacing w:line="254" w:lineRule="auto"/>
              <w:jc w:val="center"/>
              <w:rPr>
                <w:szCs w:val="28"/>
              </w:rPr>
            </w:pPr>
            <w:r w:rsidRPr="00A0515A">
              <w:rPr>
                <w:szCs w:val="28"/>
              </w:rPr>
              <w:t>-</w:t>
            </w:r>
          </w:p>
        </w:tc>
        <w:tc>
          <w:tcPr>
            <w:tcW w:w="567" w:type="dxa"/>
            <w:vAlign w:val="center"/>
          </w:tcPr>
          <w:p w:rsidR="0020631F" w:rsidRPr="00A0515A" w:rsidRDefault="0020631F" w:rsidP="00A0515A">
            <w:pPr>
              <w:tabs>
                <w:tab w:val="left" w:pos="0"/>
                <w:tab w:val="left" w:pos="1134"/>
              </w:tabs>
              <w:spacing w:line="254" w:lineRule="auto"/>
              <w:jc w:val="center"/>
              <w:rPr>
                <w:szCs w:val="28"/>
              </w:rPr>
            </w:pPr>
            <w:r w:rsidRPr="00A0515A">
              <w:rPr>
                <w:szCs w:val="28"/>
              </w:rPr>
              <w:t>0;</w:t>
            </w:r>
          </w:p>
        </w:tc>
        <w:tc>
          <w:tcPr>
            <w:tcW w:w="4106" w:type="dxa"/>
          </w:tcPr>
          <w:p w:rsidR="0020631F" w:rsidRPr="00A0515A" w:rsidRDefault="0020631F" w:rsidP="00A0515A">
            <w:pPr>
              <w:tabs>
                <w:tab w:val="left" w:pos="0"/>
                <w:tab w:val="left" w:pos="1134"/>
              </w:tabs>
              <w:spacing w:line="254" w:lineRule="auto"/>
              <w:rPr>
                <w:i/>
                <w:szCs w:val="28"/>
              </w:rPr>
            </w:pPr>
          </w:p>
        </w:tc>
      </w:tr>
      <w:tr w:rsidR="0020631F" w:rsidRPr="00A0515A" w:rsidTr="003E5C05">
        <w:trPr>
          <w:trHeight w:val="340"/>
          <w:jc w:val="right"/>
        </w:trPr>
        <w:tc>
          <w:tcPr>
            <w:tcW w:w="1793" w:type="dxa"/>
            <w:vAlign w:val="center"/>
          </w:tcPr>
          <w:p w:rsidR="0020631F" w:rsidRPr="00A0515A" w:rsidRDefault="0020631F" w:rsidP="00A0515A">
            <w:pPr>
              <w:tabs>
                <w:tab w:val="left" w:pos="0"/>
                <w:tab w:val="left" w:pos="1134"/>
              </w:tabs>
              <w:spacing w:line="254" w:lineRule="auto"/>
              <w:jc w:val="center"/>
              <w:rPr>
                <w:szCs w:val="28"/>
              </w:rPr>
            </w:pPr>
          </w:p>
        </w:tc>
        <w:tc>
          <w:tcPr>
            <w:tcW w:w="1296" w:type="dxa"/>
          </w:tcPr>
          <w:p w:rsidR="0020631F" w:rsidRPr="00A0515A" w:rsidRDefault="0020631F" w:rsidP="00A0515A">
            <w:pPr>
              <w:spacing w:line="254" w:lineRule="auto"/>
              <w:rPr>
                <w:szCs w:val="28"/>
              </w:rPr>
            </w:pPr>
            <w:r w:rsidRPr="00A0515A">
              <w:rPr>
                <w:szCs w:val="28"/>
              </w:rPr>
              <w:t>«утрим.»</w:t>
            </w:r>
          </w:p>
        </w:tc>
        <w:tc>
          <w:tcPr>
            <w:tcW w:w="313" w:type="dxa"/>
            <w:vAlign w:val="center"/>
          </w:tcPr>
          <w:p w:rsidR="0020631F" w:rsidRPr="00A0515A" w:rsidRDefault="0020631F" w:rsidP="00A0515A">
            <w:pPr>
              <w:tabs>
                <w:tab w:val="left" w:pos="0"/>
                <w:tab w:val="left" w:pos="1134"/>
              </w:tabs>
              <w:spacing w:line="254" w:lineRule="auto"/>
              <w:jc w:val="center"/>
              <w:rPr>
                <w:szCs w:val="28"/>
              </w:rPr>
            </w:pPr>
            <w:r w:rsidRPr="00A0515A">
              <w:rPr>
                <w:szCs w:val="28"/>
              </w:rPr>
              <w:t>-</w:t>
            </w:r>
          </w:p>
        </w:tc>
        <w:tc>
          <w:tcPr>
            <w:tcW w:w="567" w:type="dxa"/>
            <w:vAlign w:val="center"/>
          </w:tcPr>
          <w:p w:rsidR="0020631F" w:rsidRPr="00A0515A" w:rsidRDefault="0020631F" w:rsidP="00A0515A">
            <w:pPr>
              <w:tabs>
                <w:tab w:val="left" w:pos="0"/>
                <w:tab w:val="left" w:pos="1134"/>
              </w:tabs>
              <w:spacing w:line="254" w:lineRule="auto"/>
              <w:jc w:val="center"/>
              <w:rPr>
                <w:szCs w:val="28"/>
              </w:rPr>
            </w:pPr>
            <w:r w:rsidRPr="00A0515A">
              <w:rPr>
                <w:szCs w:val="28"/>
              </w:rPr>
              <w:t>1;</w:t>
            </w:r>
          </w:p>
        </w:tc>
        <w:tc>
          <w:tcPr>
            <w:tcW w:w="4106" w:type="dxa"/>
          </w:tcPr>
          <w:p w:rsidR="0020631F" w:rsidRPr="00A0515A" w:rsidRDefault="0020631F" w:rsidP="00A0515A">
            <w:pPr>
              <w:tabs>
                <w:tab w:val="left" w:pos="0"/>
                <w:tab w:val="left" w:pos="1134"/>
              </w:tabs>
              <w:spacing w:line="254" w:lineRule="auto"/>
              <w:rPr>
                <w:i/>
                <w:szCs w:val="28"/>
              </w:rPr>
            </w:pPr>
            <w:r w:rsidRPr="00A0515A">
              <w:rPr>
                <w:i/>
                <w:szCs w:val="28"/>
              </w:rPr>
              <w:t>Козловський А.В.</w:t>
            </w:r>
          </w:p>
        </w:tc>
      </w:tr>
    </w:tbl>
    <w:p w:rsidR="0020631F" w:rsidRPr="00EA7880" w:rsidRDefault="0020631F" w:rsidP="00EA7880">
      <w:pPr>
        <w:tabs>
          <w:tab w:val="left" w:pos="567"/>
          <w:tab w:val="left" w:pos="720"/>
          <w:tab w:val="left" w:pos="1276"/>
        </w:tabs>
        <w:ind w:firstLine="426"/>
        <w:jc w:val="both"/>
        <w:rPr>
          <w:b/>
          <w:bCs/>
          <w:iCs/>
          <w:szCs w:val="28"/>
        </w:rPr>
      </w:pPr>
    </w:p>
    <w:p w:rsidR="0020631F" w:rsidRDefault="0020631F" w:rsidP="00EA7880">
      <w:pPr>
        <w:tabs>
          <w:tab w:val="left" w:pos="567"/>
          <w:tab w:val="left" w:pos="720"/>
          <w:tab w:val="left" w:pos="1276"/>
        </w:tabs>
        <w:ind w:firstLine="426"/>
        <w:jc w:val="both"/>
        <w:rPr>
          <w:b/>
          <w:szCs w:val="28"/>
        </w:rPr>
      </w:pPr>
    </w:p>
    <w:p w:rsidR="0020631F" w:rsidRPr="00A2131B" w:rsidRDefault="0020631F" w:rsidP="00EA7880">
      <w:pPr>
        <w:tabs>
          <w:tab w:val="left" w:pos="567"/>
          <w:tab w:val="left" w:pos="720"/>
          <w:tab w:val="left" w:pos="1276"/>
        </w:tabs>
        <w:ind w:firstLine="426"/>
        <w:jc w:val="both"/>
        <w:rPr>
          <w:b/>
          <w:szCs w:val="28"/>
        </w:rPr>
      </w:pPr>
    </w:p>
    <w:p w:rsidR="0020631F" w:rsidRPr="008F4E95" w:rsidRDefault="0020631F" w:rsidP="008F4E95">
      <w:pPr>
        <w:pStyle w:val="a8"/>
        <w:numPr>
          <w:ilvl w:val="0"/>
          <w:numId w:val="3"/>
        </w:numPr>
        <w:tabs>
          <w:tab w:val="left" w:pos="567"/>
          <w:tab w:val="left" w:pos="720"/>
          <w:tab w:val="left" w:pos="1276"/>
        </w:tabs>
        <w:ind w:left="0" w:firstLine="720"/>
        <w:jc w:val="both"/>
        <w:rPr>
          <w:b/>
          <w:sz w:val="28"/>
          <w:szCs w:val="28"/>
        </w:rPr>
      </w:pPr>
      <w:r w:rsidRPr="008F4E95">
        <w:rPr>
          <w:b/>
          <w:bCs/>
          <w:iCs/>
          <w:sz w:val="28"/>
          <w:szCs w:val="28"/>
        </w:rPr>
        <w:lastRenderedPageBreak/>
        <w:t xml:space="preserve">СЛУХАЛИ: </w:t>
      </w:r>
      <w:r w:rsidRPr="008F4E95">
        <w:rPr>
          <w:iCs/>
          <w:sz w:val="28"/>
          <w:szCs w:val="28"/>
        </w:rPr>
        <w:t xml:space="preserve">Про </w:t>
      </w:r>
      <w:r>
        <w:rPr>
          <w:iCs/>
          <w:sz w:val="28"/>
          <w:szCs w:val="28"/>
        </w:rPr>
        <w:t xml:space="preserve">проєкт </w:t>
      </w:r>
      <w:r w:rsidRPr="008F4E95">
        <w:rPr>
          <w:bCs/>
          <w:sz w:val="28"/>
          <w:szCs w:val="28"/>
        </w:rPr>
        <w:t xml:space="preserve">рішення обласної ради </w:t>
      </w:r>
      <w:r w:rsidRPr="008F4E95">
        <w:rPr>
          <w:b/>
          <w:sz w:val="28"/>
          <w:szCs w:val="28"/>
        </w:rPr>
        <w:t>«</w:t>
      </w:r>
      <w:r w:rsidRPr="008F4E95">
        <w:rPr>
          <w:b/>
          <w:bCs/>
          <w:iCs/>
          <w:sz w:val="28"/>
          <w:szCs w:val="28"/>
          <w:bdr w:val="none" w:sz="0" w:space="0" w:color="auto" w:frame="1"/>
        </w:rPr>
        <w:t>Про перейменування села Ватутіне Харківського району Харківської області</w:t>
      </w:r>
      <w:r w:rsidRPr="008F4E95">
        <w:rPr>
          <w:b/>
          <w:sz w:val="28"/>
          <w:szCs w:val="28"/>
        </w:rPr>
        <w:t>».</w:t>
      </w:r>
    </w:p>
    <w:p w:rsidR="0020631F" w:rsidRPr="00DE1EE5" w:rsidRDefault="0020631F" w:rsidP="008F4E95">
      <w:pPr>
        <w:pStyle w:val="a8"/>
        <w:tabs>
          <w:tab w:val="left" w:pos="567"/>
          <w:tab w:val="left" w:pos="1498"/>
        </w:tabs>
        <w:ind w:left="2410" w:hanging="1330"/>
        <w:jc w:val="both"/>
        <w:rPr>
          <w:sz w:val="28"/>
          <w:szCs w:val="28"/>
        </w:rPr>
      </w:pPr>
      <w:r w:rsidRPr="00DE1EE5">
        <w:rPr>
          <w:bCs/>
          <w:iCs/>
          <w:sz w:val="28"/>
          <w:szCs w:val="28"/>
          <w:u w:val="single"/>
          <w:bdr w:val="none" w:sz="0" w:space="0" w:color="auto" w:frame="1"/>
        </w:rPr>
        <w:t>Доповідає:</w:t>
      </w:r>
      <w:r w:rsidRPr="00DE1EE5">
        <w:rPr>
          <w:bCs/>
          <w:iCs/>
          <w:sz w:val="28"/>
          <w:szCs w:val="28"/>
          <w:bdr w:val="none" w:sz="0" w:space="0" w:color="auto" w:frame="1"/>
        </w:rPr>
        <w:t xml:space="preserve"> </w:t>
      </w:r>
      <w:r w:rsidRPr="0051389B">
        <w:rPr>
          <w:b/>
          <w:i/>
          <w:sz w:val="28"/>
          <w:szCs w:val="28"/>
        </w:rPr>
        <w:t>Крючков Ілля Миколайович</w:t>
      </w:r>
      <w:r>
        <w:rPr>
          <w:sz w:val="28"/>
          <w:szCs w:val="28"/>
        </w:rPr>
        <w:t xml:space="preserve"> – в.о. начальника управління правового забезпечення діяльності ради виконавчого апарату обласної ради</w:t>
      </w:r>
      <w:r w:rsidRPr="00DE1EE5">
        <w:rPr>
          <w:bCs/>
          <w:iCs/>
          <w:sz w:val="28"/>
          <w:szCs w:val="28"/>
          <w:bdr w:val="none" w:sz="0" w:space="0" w:color="auto" w:frame="1"/>
        </w:rPr>
        <w:t>.</w:t>
      </w:r>
    </w:p>
    <w:p w:rsidR="0020631F" w:rsidRPr="008F4E95" w:rsidRDefault="0020631F" w:rsidP="008F4E95">
      <w:pPr>
        <w:tabs>
          <w:tab w:val="left" w:pos="426"/>
          <w:tab w:val="left" w:pos="459"/>
          <w:tab w:val="left" w:pos="851"/>
          <w:tab w:val="left" w:pos="1276"/>
        </w:tabs>
        <w:ind w:firstLine="426"/>
        <w:jc w:val="both"/>
        <w:rPr>
          <w:b/>
          <w:i/>
          <w:spacing w:val="5"/>
          <w:sz w:val="16"/>
          <w:szCs w:val="16"/>
        </w:rPr>
      </w:pPr>
    </w:p>
    <w:p w:rsidR="0020631F" w:rsidRDefault="0020631F" w:rsidP="008F4E95">
      <w:pPr>
        <w:tabs>
          <w:tab w:val="left" w:pos="426"/>
          <w:tab w:val="left" w:pos="459"/>
          <w:tab w:val="left" w:pos="851"/>
          <w:tab w:val="left" w:pos="1276"/>
        </w:tabs>
        <w:ind w:firstLine="426"/>
        <w:jc w:val="both"/>
      </w:pPr>
      <w:r>
        <w:rPr>
          <w:b/>
          <w:i/>
          <w:spacing w:val="5"/>
        </w:rPr>
        <w:t>Крючков І.М.</w:t>
      </w:r>
      <w:r>
        <w:rPr>
          <w:spacing w:val="5"/>
        </w:rPr>
        <w:t xml:space="preserve"> ознайомив депутатів </w:t>
      </w:r>
      <w:r>
        <w:t xml:space="preserve">із проєктом рішення обласної ради та відповів на поставленні запитання. </w:t>
      </w:r>
    </w:p>
    <w:p w:rsidR="0020631F" w:rsidRPr="003E5C05" w:rsidRDefault="0020631F" w:rsidP="008F4E95">
      <w:pPr>
        <w:pStyle w:val="a8"/>
        <w:tabs>
          <w:tab w:val="left" w:pos="-142"/>
          <w:tab w:val="left" w:pos="870"/>
          <w:tab w:val="left" w:pos="1418"/>
        </w:tabs>
        <w:ind w:left="567"/>
        <w:jc w:val="both"/>
        <w:rPr>
          <w:bCs/>
          <w:iCs/>
          <w:sz w:val="16"/>
          <w:szCs w:val="16"/>
        </w:rPr>
      </w:pPr>
    </w:p>
    <w:p w:rsidR="0020631F" w:rsidRPr="00C74D85" w:rsidRDefault="0020631F" w:rsidP="008F4E95">
      <w:pPr>
        <w:ind w:firstLine="567"/>
        <w:jc w:val="both"/>
        <w:rPr>
          <w:szCs w:val="28"/>
          <w:lang w:eastAsia="en-US"/>
        </w:rPr>
      </w:pPr>
      <w:r w:rsidRPr="00C74D85">
        <w:rPr>
          <w:b/>
          <w:bCs/>
          <w:iCs/>
          <w:szCs w:val="28"/>
        </w:rPr>
        <w:t xml:space="preserve">ВИСТУПИЛИ: </w:t>
      </w:r>
      <w:r w:rsidRPr="00C74D85">
        <w:rPr>
          <w:b/>
          <w:bCs/>
          <w:i/>
          <w:iCs/>
          <w:szCs w:val="28"/>
        </w:rPr>
        <w:t>Каратуманов О.Ю.</w:t>
      </w:r>
      <w:r w:rsidRPr="00C74D85">
        <w:rPr>
          <w:b/>
          <w:bCs/>
          <w:iCs/>
          <w:szCs w:val="28"/>
        </w:rPr>
        <w:t xml:space="preserve"> </w:t>
      </w:r>
      <w:r w:rsidRPr="00C74D85">
        <w:rPr>
          <w:bCs/>
          <w:iCs/>
          <w:szCs w:val="28"/>
        </w:rPr>
        <w:t xml:space="preserve">запропонував погодити даний проєкт рішення </w:t>
      </w:r>
      <w:r w:rsidRPr="00C74D85">
        <w:rPr>
          <w:szCs w:val="28"/>
        </w:rPr>
        <w:t xml:space="preserve">та рекомендувати винести його на </w:t>
      </w:r>
      <w:r w:rsidRPr="00C74D85">
        <w:rPr>
          <w:szCs w:val="28"/>
          <w:lang w:eastAsia="en-US"/>
        </w:rPr>
        <w:t>пленарне засідання сесії обласної ради.</w:t>
      </w:r>
    </w:p>
    <w:p w:rsidR="0020631F" w:rsidRPr="003E5C05" w:rsidRDefault="0020631F" w:rsidP="008F4E95">
      <w:pPr>
        <w:tabs>
          <w:tab w:val="left" w:pos="-567"/>
          <w:tab w:val="left" w:pos="284"/>
          <w:tab w:val="left" w:pos="993"/>
          <w:tab w:val="left" w:pos="1134"/>
        </w:tabs>
        <w:suppressAutoHyphens/>
        <w:ind w:firstLine="555"/>
        <w:jc w:val="both"/>
        <w:rPr>
          <w:sz w:val="16"/>
          <w:szCs w:val="16"/>
        </w:rPr>
      </w:pPr>
    </w:p>
    <w:p w:rsidR="0020631F" w:rsidRDefault="0020631F" w:rsidP="008F4E95">
      <w:pPr>
        <w:tabs>
          <w:tab w:val="left" w:pos="-567"/>
          <w:tab w:val="left" w:pos="284"/>
          <w:tab w:val="left" w:pos="993"/>
          <w:tab w:val="left" w:pos="1134"/>
        </w:tabs>
        <w:suppressAutoHyphens/>
        <w:ind w:firstLine="555"/>
        <w:jc w:val="both"/>
      </w:pPr>
      <w:r>
        <w:t>Депутати одноголосно підтримали пропозицію голови постійної комісії.</w:t>
      </w:r>
    </w:p>
    <w:p w:rsidR="0020631F" w:rsidRPr="003E5C05" w:rsidRDefault="0020631F" w:rsidP="008F4E95">
      <w:pPr>
        <w:tabs>
          <w:tab w:val="left" w:pos="-142"/>
          <w:tab w:val="left" w:pos="870"/>
          <w:tab w:val="left" w:pos="1418"/>
        </w:tabs>
        <w:ind w:left="567"/>
        <w:contextualSpacing/>
        <w:jc w:val="both"/>
        <w:rPr>
          <w:b/>
          <w:bCs/>
          <w:iCs/>
          <w:sz w:val="16"/>
          <w:szCs w:val="16"/>
        </w:rPr>
      </w:pPr>
    </w:p>
    <w:p w:rsidR="0020631F" w:rsidRDefault="0020631F" w:rsidP="008F4E95">
      <w:pPr>
        <w:tabs>
          <w:tab w:val="left" w:pos="-142"/>
          <w:tab w:val="left" w:pos="870"/>
          <w:tab w:val="left" w:pos="1418"/>
        </w:tabs>
        <w:ind w:left="567"/>
        <w:contextualSpacing/>
        <w:jc w:val="both"/>
        <w:rPr>
          <w:b/>
          <w:bCs/>
          <w:iCs/>
          <w:szCs w:val="28"/>
        </w:rPr>
      </w:pPr>
      <w:r w:rsidRPr="008F7898">
        <w:rPr>
          <w:b/>
          <w:bCs/>
          <w:iCs/>
          <w:szCs w:val="28"/>
        </w:rPr>
        <w:t>ВИРІШИЛИ:</w:t>
      </w:r>
    </w:p>
    <w:p w:rsidR="0020631F" w:rsidRPr="006E0007" w:rsidRDefault="0020631F" w:rsidP="008F4E95">
      <w:pPr>
        <w:pStyle w:val="a8"/>
        <w:numPr>
          <w:ilvl w:val="0"/>
          <w:numId w:val="25"/>
        </w:numPr>
        <w:tabs>
          <w:tab w:val="left" w:pos="1134"/>
        </w:tabs>
        <w:jc w:val="both"/>
        <w:rPr>
          <w:bCs/>
          <w:color w:val="000000"/>
          <w:sz w:val="28"/>
          <w:szCs w:val="28"/>
        </w:rPr>
      </w:pPr>
      <w:r w:rsidRPr="006E0007">
        <w:rPr>
          <w:bCs/>
          <w:color w:val="000000"/>
          <w:sz w:val="28"/>
          <w:szCs w:val="28"/>
        </w:rPr>
        <w:t>Інформацію взяти до відома.</w:t>
      </w:r>
    </w:p>
    <w:p w:rsidR="0020631F" w:rsidRPr="009462F9" w:rsidRDefault="0020631F" w:rsidP="008F4E95">
      <w:pPr>
        <w:pStyle w:val="a8"/>
        <w:numPr>
          <w:ilvl w:val="0"/>
          <w:numId w:val="25"/>
        </w:numPr>
        <w:tabs>
          <w:tab w:val="left" w:pos="567"/>
          <w:tab w:val="left" w:pos="993"/>
        </w:tabs>
        <w:jc w:val="both"/>
        <w:rPr>
          <w:b/>
          <w:bCs/>
          <w:color w:val="000000"/>
          <w:sz w:val="28"/>
          <w:szCs w:val="28"/>
        </w:rPr>
      </w:pPr>
      <w:r w:rsidRPr="00DE1EE5">
        <w:rPr>
          <w:bCs/>
          <w:color w:val="000000"/>
          <w:sz w:val="28"/>
          <w:szCs w:val="28"/>
        </w:rPr>
        <w:t xml:space="preserve">Погодити проєкт рішення обласної ради </w:t>
      </w:r>
      <w:r w:rsidRPr="009462F9">
        <w:rPr>
          <w:color w:val="000000"/>
          <w:sz w:val="28"/>
          <w:szCs w:val="28"/>
        </w:rPr>
        <w:t>«</w:t>
      </w:r>
      <w:r w:rsidRPr="008F4E95">
        <w:rPr>
          <w:sz w:val="28"/>
          <w:szCs w:val="28"/>
        </w:rPr>
        <w:t>Про перейменування села Ватутіне Харківського району Харківської області</w:t>
      </w:r>
      <w:r w:rsidRPr="009462F9">
        <w:rPr>
          <w:color w:val="000000"/>
          <w:sz w:val="28"/>
          <w:szCs w:val="28"/>
        </w:rPr>
        <w:t>» та винести його на пленарне засідання сесії обласної ради.</w:t>
      </w:r>
    </w:p>
    <w:p w:rsidR="0020631F" w:rsidRPr="0013585D" w:rsidRDefault="0020631F" w:rsidP="008F4E95">
      <w:pPr>
        <w:pStyle w:val="a8"/>
        <w:tabs>
          <w:tab w:val="left" w:pos="567"/>
          <w:tab w:val="left" w:pos="851"/>
          <w:tab w:val="left" w:pos="993"/>
          <w:tab w:val="left" w:pos="1276"/>
        </w:tabs>
        <w:autoSpaceDN w:val="0"/>
        <w:ind w:left="1701"/>
        <w:jc w:val="both"/>
        <w:rPr>
          <w:b/>
          <w:bCs/>
          <w:color w:val="000000"/>
          <w:sz w:val="16"/>
          <w:szCs w:val="16"/>
        </w:rPr>
      </w:pPr>
    </w:p>
    <w:tbl>
      <w:tblPr>
        <w:tblW w:w="7938" w:type="dxa"/>
        <w:jc w:val="right"/>
        <w:tblLook w:val="01E0" w:firstRow="1" w:lastRow="1" w:firstColumn="1" w:lastColumn="1" w:noHBand="0" w:noVBand="0"/>
      </w:tblPr>
      <w:tblGrid>
        <w:gridCol w:w="1793"/>
        <w:gridCol w:w="1296"/>
        <w:gridCol w:w="313"/>
        <w:gridCol w:w="567"/>
        <w:gridCol w:w="3969"/>
      </w:tblGrid>
      <w:tr w:rsidR="0020631F" w:rsidRPr="005A11AA" w:rsidTr="003E5C05">
        <w:trPr>
          <w:trHeight w:val="1065"/>
          <w:jc w:val="right"/>
        </w:trPr>
        <w:tc>
          <w:tcPr>
            <w:tcW w:w="1793" w:type="dxa"/>
          </w:tcPr>
          <w:p w:rsidR="0020631F" w:rsidRPr="005A11AA" w:rsidRDefault="0020631F" w:rsidP="003E5C05">
            <w:pPr>
              <w:tabs>
                <w:tab w:val="left" w:pos="0"/>
                <w:tab w:val="left" w:pos="1134"/>
              </w:tabs>
              <w:rPr>
                <w:szCs w:val="28"/>
              </w:rPr>
            </w:pPr>
            <w:r w:rsidRPr="005A11AA">
              <w:rPr>
                <w:szCs w:val="28"/>
              </w:rPr>
              <w:t>Голосували:</w:t>
            </w:r>
          </w:p>
        </w:tc>
        <w:tc>
          <w:tcPr>
            <w:tcW w:w="1296" w:type="dxa"/>
          </w:tcPr>
          <w:p w:rsidR="0020631F" w:rsidRPr="005A11AA" w:rsidRDefault="0020631F" w:rsidP="003E5C05">
            <w:pPr>
              <w:rPr>
                <w:szCs w:val="28"/>
              </w:rPr>
            </w:pPr>
            <w:r w:rsidRPr="005A11AA">
              <w:rPr>
                <w:szCs w:val="28"/>
              </w:rPr>
              <w:t>«за»</w:t>
            </w:r>
          </w:p>
        </w:tc>
        <w:tc>
          <w:tcPr>
            <w:tcW w:w="313" w:type="dxa"/>
          </w:tcPr>
          <w:p w:rsidR="0020631F" w:rsidRPr="005A11AA" w:rsidRDefault="0020631F" w:rsidP="003E5C05">
            <w:pPr>
              <w:tabs>
                <w:tab w:val="left" w:pos="0"/>
                <w:tab w:val="left" w:pos="1134"/>
              </w:tabs>
              <w:rPr>
                <w:szCs w:val="28"/>
              </w:rPr>
            </w:pPr>
            <w:r w:rsidRPr="005A11AA">
              <w:rPr>
                <w:szCs w:val="28"/>
              </w:rPr>
              <w:t>-</w:t>
            </w:r>
          </w:p>
        </w:tc>
        <w:tc>
          <w:tcPr>
            <w:tcW w:w="567" w:type="dxa"/>
          </w:tcPr>
          <w:p w:rsidR="0020631F" w:rsidRPr="005A11AA" w:rsidRDefault="0020631F" w:rsidP="003E5C05">
            <w:pPr>
              <w:tabs>
                <w:tab w:val="left" w:pos="0"/>
                <w:tab w:val="left" w:pos="1134"/>
              </w:tabs>
              <w:rPr>
                <w:szCs w:val="28"/>
              </w:rPr>
            </w:pPr>
            <w:r>
              <w:rPr>
                <w:szCs w:val="28"/>
              </w:rPr>
              <w:t>6;</w:t>
            </w:r>
          </w:p>
        </w:tc>
        <w:tc>
          <w:tcPr>
            <w:tcW w:w="3969" w:type="dxa"/>
            <w:tcMar>
              <w:left w:w="28" w:type="dxa"/>
              <w:right w:w="28" w:type="dxa"/>
            </w:tcMar>
          </w:tcPr>
          <w:p w:rsidR="0020631F" w:rsidRPr="00376358" w:rsidRDefault="0020631F" w:rsidP="003E5C05">
            <w:pPr>
              <w:tabs>
                <w:tab w:val="left" w:pos="0"/>
                <w:tab w:val="left" w:pos="1134"/>
              </w:tabs>
              <w:ind w:right="-246"/>
              <w:rPr>
                <w:i/>
                <w:szCs w:val="28"/>
              </w:rPr>
            </w:pPr>
            <w:r w:rsidRPr="005A11AA">
              <w:rPr>
                <w:i/>
                <w:szCs w:val="28"/>
              </w:rPr>
              <w:t>Каратуманов О.Ю., Горло Д.В., Козловський А.В., Оніщенко Д.С., Панов В.В.</w:t>
            </w:r>
            <w:r>
              <w:rPr>
                <w:i/>
                <w:szCs w:val="28"/>
              </w:rPr>
              <w:t>,</w:t>
            </w:r>
            <w:r w:rsidRPr="005A11AA">
              <w:rPr>
                <w:i/>
                <w:szCs w:val="28"/>
              </w:rPr>
              <w:t xml:space="preserve"> </w:t>
            </w:r>
            <w:r>
              <w:rPr>
                <w:i/>
                <w:szCs w:val="28"/>
              </w:rPr>
              <w:t>Чернов С.І.</w:t>
            </w:r>
          </w:p>
        </w:tc>
      </w:tr>
      <w:tr w:rsidR="0020631F" w:rsidRPr="005A11AA" w:rsidTr="003E5C05">
        <w:trPr>
          <w:trHeight w:val="340"/>
          <w:jc w:val="right"/>
        </w:trPr>
        <w:tc>
          <w:tcPr>
            <w:tcW w:w="1793" w:type="dxa"/>
            <w:vAlign w:val="center"/>
          </w:tcPr>
          <w:p w:rsidR="0020631F" w:rsidRPr="005A11AA" w:rsidRDefault="0020631F" w:rsidP="003E5C05">
            <w:pPr>
              <w:tabs>
                <w:tab w:val="left" w:pos="0"/>
                <w:tab w:val="left" w:pos="1134"/>
              </w:tabs>
              <w:jc w:val="center"/>
              <w:rPr>
                <w:szCs w:val="28"/>
              </w:rPr>
            </w:pPr>
          </w:p>
        </w:tc>
        <w:tc>
          <w:tcPr>
            <w:tcW w:w="1296" w:type="dxa"/>
          </w:tcPr>
          <w:p w:rsidR="0020631F" w:rsidRPr="005A11AA" w:rsidRDefault="0020631F" w:rsidP="003E5C05">
            <w:pPr>
              <w:rPr>
                <w:szCs w:val="28"/>
              </w:rPr>
            </w:pPr>
            <w:r w:rsidRPr="005A11AA">
              <w:rPr>
                <w:szCs w:val="28"/>
              </w:rPr>
              <w:t>«проти»</w:t>
            </w:r>
          </w:p>
        </w:tc>
        <w:tc>
          <w:tcPr>
            <w:tcW w:w="313" w:type="dxa"/>
            <w:vAlign w:val="center"/>
          </w:tcPr>
          <w:p w:rsidR="0020631F" w:rsidRPr="005A11AA" w:rsidRDefault="0020631F" w:rsidP="003E5C05">
            <w:pPr>
              <w:tabs>
                <w:tab w:val="left" w:pos="0"/>
                <w:tab w:val="left" w:pos="1134"/>
              </w:tabs>
              <w:jc w:val="center"/>
              <w:rPr>
                <w:szCs w:val="28"/>
              </w:rPr>
            </w:pPr>
            <w:r w:rsidRPr="005A11AA">
              <w:rPr>
                <w:szCs w:val="28"/>
              </w:rPr>
              <w:t>-</w:t>
            </w:r>
          </w:p>
        </w:tc>
        <w:tc>
          <w:tcPr>
            <w:tcW w:w="567" w:type="dxa"/>
            <w:vAlign w:val="center"/>
          </w:tcPr>
          <w:p w:rsidR="0020631F" w:rsidRPr="005A11AA" w:rsidRDefault="0020631F" w:rsidP="003E5C05">
            <w:pPr>
              <w:tabs>
                <w:tab w:val="left" w:pos="0"/>
                <w:tab w:val="left" w:pos="1134"/>
              </w:tabs>
              <w:jc w:val="center"/>
              <w:rPr>
                <w:szCs w:val="28"/>
              </w:rPr>
            </w:pPr>
            <w:r w:rsidRPr="005A11AA">
              <w:rPr>
                <w:szCs w:val="28"/>
              </w:rPr>
              <w:t>0;</w:t>
            </w:r>
          </w:p>
        </w:tc>
        <w:tc>
          <w:tcPr>
            <w:tcW w:w="3969" w:type="dxa"/>
          </w:tcPr>
          <w:p w:rsidR="0020631F" w:rsidRPr="005A11AA" w:rsidRDefault="0020631F" w:rsidP="003E5C05">
            <w:pPr>
              <w:tabs>
                <w:tab w:val="left" w:pos="0"/>
                <w:tab w:val="left" w:pos="1134"/>
              </w:tabs>
              <w:rPr>
                <w:i/>
                <w:szCs w:val="28"/>
              </w:rPr>
            </w:pPr>
          </w:p>
        </w:tc>
      </w:tr>
      <w:tr w:rsidR="0020631F" w:rsidRPr="005A11AA" w:rsidTr="003E5C05">
        <w:trPr>
          <w:trHeight w:val="340"/>
          <w:jc w:val="right"/>
        </w:trPr>
        <w:tc>
          <w:tcPr>
            <w:tcW w:w="1793" w:type="dxa"/>
            <w:vAlign w:val="center"/>
          </w:tcPr>
          <w:p w:rsidR="0020631F" w:rsidRPr="005A11AA" w:rsidRDefault="0020631F" w:rsidP="003E5C05">
            <w:pPr>
              <w:tabs>
                <w:tab w:val="left" w:pos="0"/>
                <w:tab w:val="left" w:pos="1134"/>
              </w:tabs>
              <w:jc w:val="center"/>
              <w:rPr>
                <w:szCs w:val="28"/>
              </w:rPr>
            </w:pPr>
          </w:p>
        </w:tc>
        <w:tc>
          <w:tcPr>
            <w:tcW w:w="1296" w:type="dxa"/>
          </w:tcPr>
          <w:p w:rsidR="0020631F" w:rsidRPr="005A11AA" w:rsidRDefault="0020631F" w:rsidP="003E5C05">
            <w:pPr>
              <w:rPr>
                <w:szCs w:val="28"/>
              </w:rPr>
            </w:pPr>
            <w:r w:rsidRPr="005A11AA">
              <w:rPr>
                <w:szCs w:val="28"/>
              </w:rPr>
              <w:t>«утрим.»</w:t>
            </w:r>
          </w:p>
        </w:tc>
        <w:tc>
          <w:tcPr>
            <w:tcW w:w="313" w:type="dxa"/>
            <w:vAlign w:val="center"/>
          </w:tcPr>
          <w:p w:rsidR="0020631F" w:rsidRPr="005A11AA" w:rsidRDefault="0020631F" w:rsidP="003E5C05">
            <w:pPr>
              <w:tabs>
                <w:tab w:val="left" w:pos="0"/>
                <w:tab w:val="left" w:pos="1134"/>
              </w:tabs>
              <w:jc w:val="center"/>
              <w:rPr>
                <w:szCs w:val="28"/>
              </w:rPr>
            </w:pPr>
            <w:r w:rsidRPr="005A11AA">
              <w:rPr>
                <w:szCs w:val="28"/>
              </w:rPr>
              <w:t>-</w:t>
            </w:r>
          </w:p>
        </w:tc>
        <w:tc>
          <w:tcPr>
            <w:tcW w:w="567" w:type="dxa"/>
            <w:vAlign w:val="center"/>
          </w:tcPr>
          <w:p w:rsidR="0020631F" w:rsidRPr="005A11AA" w:rsidRDefault="0020631F" w:rsidP="003E5C05">
            <w:pPr>
              <w:tabs>
                <w:tab w:val="left" w:pos="0"/>
                <w:tab w:val="left" w:pos="1134"/>
              </w:tabs>
              <w:jc w:val="center"/>
              <w:rPr>
                <w:szCs w:val="28"/>
              </w:rPr>
            </w:pPr>
            <w:r w:rsidRPr="005A11AA">
              <w:rPr>
                <w:szCs w:val="28"/>
              </w:rPr>
              <w:t>0.</w:t>
            </w:r>
          </w:p>
        </w:tc>
        <w:tc>
          <w:tcPr>
            <w:tcW w:w="3969" w:type="dxa"/>
          </w:tcPr>
          <w:p w:rsidR="0020631F" w:rsidRPr="005A11AA" w:rsidRDefault="0020631F" w:rsidP="003E5C05">
            <w:pPr>
              <w:tabs>
                <w:tab w:val="left" w:pos="0"/>
                <w:tab w:val="left" w:pos="1134"/>
              </w:tabs>
              <w:rPr>
                <w:i/>
                <w:szCs w:val="28"/>
              </w:rPr>
            </w:pPr>
          </w:p>
        </w:tc>
      </w:tr>
    </w:tbl>
    <w:p w:rsidR="0020631F" w:rsidRDefault="0020631F" w:rsidP="008F4E95">
      <w:pPr>
        <w:tabs>
          <w:tab w:val="left" w:pos="-142"/>
          <w:tab w:val="left" w:pos="870"/>
          <w:tab w:val="left" w:pos="1418"/>
        </w:tabs>
        <w:ind w:left="567"/>
        <w:contextualSpacing/>
        <w:jc w:val="both"/>
        <w:rPr>
          <w:b/>
          <w:bCs/>
          <w:iCs/>
          <w:szCs w:val="28"/>
        </w:rPr>
      </w:pPr>
    </w:p>
    <w:p w:rsidR="0020631F" w:rsidRPr="008F4E95" w:rsidRDefault="0020631F" w:rsidP="008F4E95">
      <w:pPr>
        <w:pStyle w:val="a8"/>
        <w:numPr>
          <w:ilvl w:val="0"/>
          <w:numId w:val="3"/>
        </w:numPr>
        <w:tabs>
          <w:tab w:val="left" w:pos="567"/>
          <w:tab w:val="left" w:pos="720"/>
          <w:tab w:val="left" w:pos="1276"/>
        </w:tabs>
        <w:ind w:left="0" w:firstLine="720"/>
        <w:jc w:val="both"/>
        <w:rPr>
          <w:b/>
          <w:sz w:val="28"/>
          <w:szCs w:val="28"/>
        </w:rPr>
      </w:pPr>
      <w:r w:rsidRPr="008F4E95">
        <w:rPr>
          <w:b/>
          <w:bCs/>
          <w:iCs/>
          <w:sz w:val="28"/>
          <w:szCs w:val="28"/>
        </w:rPr>
        <w:t xml:space="preserve">СЛУХАЛИ: </w:t>
      </w:r>
      <w:r w:rsidRPr="008F4E95">
        <w:rPr>
          <w:iCs/>
          <w:sz w:val="28"/>
          <w:szCs w:val="28"/>
        </w:rPr>
        <w:t xml:space="preserve">Про </w:t>
      </w:r>
      <w:r>
        <w:rPr>
          <w:iCs/>
          <w:sz w:val="28"/>
          <w:szCs w:val="28"/>
        </w:rPr>
        <w:t xml:space="preserve">проєкт </w:t>
      </w:r>
      <w:r w:rsidRPr="008F4E95">
        <w:rPr>
          <w:bCs/>
          <w:sz w:val="28"/>
          <w:szCs w:val="28"/>
        </w:rPr>
        <w:t xml:space="preserve">рішення обласної ради </w:t>
      </w:r>
      <w:r w:rsidRPr="008F4E95">
        <w:rPr>
          <w:b/>
          <w:sz w:val="28"/>
          <w:szCs w:val="28"/>
        </w:rPr>
        <w:t>«</w:t>
      </w:r>
      <w:r w:rsidRPr="008F4E95">
        <w:rPr>
          <w:b/>
          <w:bCs/>
          <w:iCs/>
          <w:sz w:val="28"/>
          <w:szCs w:val="28"/>
          <w:bdr w:val="none" w:sz="0" w:space="0" w:color="auto" w:frame="1"/>
        </w:rPr>
        <w:t>Про наявність обставин непереборної сили та затвердження переліку суб'єктів господарювання - юридичних осіб сільськогосподарських товаровиробників, що постраждали внаслідок обставин непереборної сили</w:t>
      </w:r>
      <w:r w:rsidRPr="008F4E95">
        <w:rPr>
          <w:b/>
          <w:sz w:val="28"/>
          <w:szCs w:val="28"/>
        </w:rPr>
        <w:t>».</w:t>
      </w:r>
    </w:p>
    <w:p w:rsidR="0020631F" w:rsidRPr="00DE1EE5" w:rsidRDefault="0020631F" w:rsidP="008F4E95">
      <w:pPr>
        <w:pStyle w:val="a8"/>
        <w:tabs>
          <w:tab w:val="left" w:pos="567"/>
          <w:tab w:val="left" w:pos="1498"/>
        </w:tabs>
        <w:ind w:left="2410" w:hanging="1330"/>
        <w:jc w:val="both"/>
        <w:rPr>
          <w:sz w:val="28"/>
          <w:szCs w:val="28"/>
        </w:rPr>
      </w:pPr>
      <w:r w:rsidRPr="00DE1EE5">
        <w:rPr>
          <w:bCs/>
          <w:iCs/>
          <w:sz w:val="28"/>
          <w:szCs w:val="28"/>
          <w:u w:val="single"/>
          <w:bdr w:val="none" w:sz="0" w:space="0" w:color="auto" w:frame="1"/>
        </w:rPr>
        <w:t>Доповідає:</w:t>
      </w:r>
      <w:r w:rsidRPr="00DE1EE5">
        <w:rPr>
          <w:bCs/>
          <w:iCs/>
          <w:sz w:val="28"/>
          <w:szCs w:val="28"/>
          <w:bdr w:val="none" w:sz="0" w:space="0" w:color="auto" w:frame="1"/>
        </w:rPr>
        <w:t xml:space="preserve"> </w:t>
      </w:r>
      <w:r w:rsidRPr="0051389B">
        <w:rPr>
          <w:b/>
          <w:i/>
          <w:sz w:val="28"/>
          <w:szCs w:val="28"/>
        </w:rPr>
        <w:t>Крючков Ілля Миколайович</w:t>
      </w:r>
      <w:r>
        <w:rPr>
          <w:sz w:val="28"/>
          <w:szCs w:val="28"/>
        </w:rPr>
        <w:t xml:space="preserve"> – в.о. начальника управління правового забезпечення діяльності ради виконавчого апарату обласної ради</w:t>
      </w:r>
      <w:r w:rsidRPr="00DE1EE5">
        <w:rPr>
          <w:bCs/>
          <w:iCs/>
          <w:sz w:val="28"/>
          <w:szCs w:val="28"/>
          <w:bdr w:val="none" w:sz="0" w:space="0" w:color="auto" w:frame="1"/>
        </w:rPr>
        <w:t>.</w:t>
      </w:r>
    </w:p>
    <w:p w:rsidR="0020631F" w:rsidRPr="008F4E95" w:rsidRDefault="0020631F" w:rsidP="008F4E95">
      <w:pPr>
        <w:tabs>
          <w:tab w:val="left" w:pos="426"/>
          <w:tab w:val="left" w:pos="459"/>
          <w:tab w:val="left" w:pos="851"/>
          <w:tab w:val="left" w:pos="1276"/>
        </w:tabs>
        <w:ind w:firstLine="426"/>
        <w:jc w:val="both"/>
        <w:rPr>
          <w:b/>
          <w:i/>
          <w:spacing w:val="5"/>
          <w:sz w:val="16"/>
          <w:szCs w:val="16"/>
        </w:rPr>
      </w:pPr>
    </w:p>
    <w:p w:rsidR="0020631F" w:rsidRDefault="0020631F" w:rsidP="008F4E95">
      <w:pPr>
        <w:tabs>
          <w:tab w:val="left" w:pos="426"/>
          <w:tab w:val="left" w:pos="459"/>
          <w:tab w:val="left" w:pos="851"/>
          <w:tab w:val="left" w:pos="1276"/>
        </w:tabs>
        <w:ind w:firstLine="426"/>
        <w:jc w:val="both"/>
      </w:pPr>
      <w:r>
        <w:rPr>
          <w:b/>
          <w:i/>
          <w:spacing w:val="5"/>
        </w:rPr>
        <w:t>Крючков І.М.</w:t>
      </w:r>
      <w:r>
        <w:rPr>
          <w:spacing w:val="5"/>
        </w:rPr>
        <w:t xml:space="preserve"> ознайомив депутатів </w:t>
      </w:r>
      <w:r>
        <w:t xml:space="preserve">із проєктом рішення обласної ради та відповів на поставленні запитання. </w:t>
      </w:r>
    </w:p>
    <w:p w:rsidR="0020631F" w:rsidRDefault="0020631F" w:rsidP="008F4E95">
      <w:pPr>
        <w:pStyle w:val="a8"/>
        <w:tabs>
          <w:tab w:val="left" w:pos="-142"/>
          <w:tab w:val="left" w:pos="870"/>
          <w:tab w:val="left" w:pos="1418"/>
        </w:tabs>
        <w:ind w:left="567"/>
        <w:jc w:val="both"/>
        <w:rPr>
          <w:bCs/>
          <w:iCs/>
          <w:sz w:val="28"/>
          <w:szCs w:val="28"/>
        </w:rPr>
      </w:pPr>
    </w:p>
    <w:p w:rsidR="0020631F" w:rsidRPr="00C74D85" w:rsidRDefault="0020631F" w:rsidP="008F4E95">
      <w:pPr>
        <w:ind w:firstLine="567"/>
        <w:jc w:val="both"/>
        <w:rPr>
          <w:szCs w:val="28"/>
          <w:lang w:eastAsia="en-US"/>
        </w:rPr>
      </w:pPr>
      <w:r w:rsidRPr="00C74D85">
        <w:rPr>
          <w:b/>
          <w:bCs/>
          <w:iCs/>
          <w:szCs w:val="28"/>
        </w:rPr>
        <w:t xml:space="preserve">ВИСТУПИЛИ: </w:t>
      </w:r>
      <w:r w:rsidRPr="00C74D85">
        <w:rPr>
          <w:b/>
          <w:bCs/>
          <w:i/>
          <w:iCs/>
          <w:szCs w:val="28"/>
        </w:rPr>
        <w:t>Каратуманов О.Ю.</w:t>
      </w:r>
      <w:r w:rsidRPr="00C74D85">
        <w:rPr>
          <w:b/>
          <w:bCs/>
          <w:iCs/>
          <w:szCs w:val="28"/>
        </w:rPr>
        <w:t xml:space="preserve"> </w:t>
      </w:r>
      <w:r w:rsidRPr="00C74D85">
        <w:rPr>
          <w:bCs/>
          <w:iCs/>
          <w:szCs w:val="28"/>
        </w:rPr>
        <w:t xml:space="preserve">запропонував погодити даний проєкт рішення </w:t>
      </w:r>
      <w:r w:rsidRPr="00C74D85">
        <w:rPr>
          <w:szCs w:val="28"/>
        </w:rPr>
        <w:t xml:space="preserve">та рекомендувати винести його на </w:t>
      </w:r>
      <w:r w:rsidRPr="00C74D85">
        <w:rPr>
          <w:szCs w:val="28"/>
          <w:lang w:eastAsia="en-US"/>
        </w:rPr>
        <w:t>пленарне засідання сесії обласної ради.</w:t>
      </w:r>
    </w:p>
    <w:p w:rsidR="0020631F" w:rsidRPr="00D2694B" w:rsidRDefault="0020631F" w:rsidP="008F4E95">
      <w:pPr>
        <w:tabs>
          <w:tab w:val="left" w:pos="-567"/>
          <w:tab w:val="left" w:pos="284"/>
          <w:tab w:val="left" w:pos="993"/>
          <w:tab w:val="left" w:pos="1134"/>
        </w:tabs>
        <w:suppressAutoHyphens/>
        <w:ind w:firstLine="555"/>
        <w:jc w:val="both"/>
        <w:rPr>
          <w:sz w:val="16"/>
          <w:szCs w:val="16"/>
        </w:rPr>
      </w:pPr>
    </w:p>
    <w:p w:rsidR="0020631F" w:rsidRDefault="0020631F" w:rsidP="008F4E95">
      <w:pPr>
        <w:tabs>
          <w:tab w:val="left" w:pos="-567"/>
          <w:tab w:val="left" w:pos="284"/>
          <w:tab w:val="left" w:pos="993"/>
          <w:tab w:val="left" w:pos="1134"/>
        </w:tabs>
        <w:suppressAutoHyphens/>
        <w:ind w:firstLine="555"/>
        <w:jc w:val="both"/>
      </w:pPr>
      <w:r>
        <w:t>Депутати одноголосно підтримали пропозицію голови постійної комісії.</w:t>
      </w:r>
    </w:p>
    <w:p w:rsidR="0020631F" w:rsidRPr="00D2694B" w:rsidRDefault="0020631F" w:rsidP="008F4E95">
      <w:pPr>
        <w:tabs>
          <w:tab w:val="left" w:pos="-142"/>
          <w:tab w:val="left" w:pos="870"/>
          <w:tab w:val="left" w:pos="1418"/>
        </w:tabs>
        <w:ind w:left="567"/>
        <w:contextualSpacing/>
        <w:jc w:val="both"/>
        <w:rPr>
          <w:b/>
          <w:bCs/>
          <w:iCs/>
          <w:sz w:val="16"/>
          <w:szCs w:val="16"/>
        </w:rPr>
      </w:pPr>
    </w:p>
    <w:p w:rsidR="0020631F" w:rsidRDefault="0020631F" w:rsidP="008F4E95">
      <w:pPr>
        <w:tabs>
          <w:tab w:val="left" w:pos="-142"/>
          <w:tab w:val="left" w:pos="870"/>
          <w:tab w:val="left" w:pos="1418"/>
        </w:tabs>
        <w:ind w:left="567"/>
        <w:contextualSpacing/>
        <w:jc w:val="both"/>
        <w:rPr>
          <w:b/>
          <w:bCs/>
          <w:iCs/>
          <w:szCs w:val="28"/>
        </w:rPr>
      </w:pPr>
      <w:r w:rsidRPr="008F7898">
        <w:rPr>
          <w:b/>
          <w:bCs/>
          <w:iCs/>
          <w:szCs w:val="28"/>
        </w:rPr>
        <w:t>ВИРІШИЛИ:</w:t>
      </w:r>
    </w:p>
    <w:p w:rsidR="0020631F" w:rsidRPr="006E0007" w:rsidRDefault="0020631F" w:rsidP="008F4E95">
      <w:pPr>
        <w:pStyle w:val="a8"/>
        <w:numPr>
          <w:ilvl w:val="0"/>
          <w:numId w:val="26"/>
        </w:numPr>
        <w:tabs>
          <w:tab w:val="left" w:pos="1134"/>
        </w:tabs>
        <w:jc w:val="both"/>
        <w:rPr>
          <w:bCs/>
          <w:color w:val="000000"/>
          <w:sz w:val="28"/>
          <w:szCs w:val="28"/>
        </w:rPr>
      </w:pPr>
      <w:r w:rsidRPr="006E0007">
        <w:rPr>
          <w:bCs/>
          <w:color w:val="000000"/>
          <w:sz w:val="28"/>
          <w:szCs w:val="28"/>
        </w:rPr>
        <w:t>Інформацію взяти до відома.</w:t>
      </w:r>
    </w:p>
    <w:p w:rsidR="0020631F" w:rsidRPr="009462F9" w:rsidRDefault="0020631F" w:rsidP="008F4E95">
      <w:pPr>
        <w:pStyle w:val="a8"/>
        <w:numPr>
          <w:ilvl w:val="0"/>
          <w:numId w:val="26"/>
        </w:numPr>
        <w:tabs>
          <w:tab w:val="left" w:pos="0"/>
          <w:tab w:val="left" w:pos="567"/>
          <w:tab w:val="left" w:pos="993"/>
        </w:tabs>
        <w:ind w:left="0" w:firstLine="567"/>
        <w:jc w:val="both"/>
        <w:rPr>
          <w:b/>
          <w:bCs/>
          <w:color w:val="000000"/>
          <w:sz w:val="28"/>
          <w:szCs w:val="28"/>
        </w:rPr>
      </w:pPr>
      <w:r w:rsidRPr="00DE1EE5">
        <w:rPr>
          <w:bCs/>
          <w:color w:val="000000"/>
          <w:sz w:val="28"/>
          <w:szCs w:val="28"/>
        </w:rPr>
        <w:t xml:space="preserve">Погодити проєкт рішення обласної ради </w:t>
      </w:r>
      <w:r w:rsidRPr="009462F9">
        <w:rPr>
          <w:color w:val="000000"/>
          <w:sz w:val="28"/>
          <w:szCs w:val="28"/>
        </w:rPr>
        <w:t>«</w:t>
      </w:r>
      <w:r w:rsidRPr="008F4E95">
        <w:rPr>
          <w:sz w:val="28"/>
          <w:szCs w:val="28"/>
        </w:rPr>
        <w:t>Про наявність обставин непереборної сили та затвердження переліку суб'єктів господарювання - юридичних осіб сільськогосподарських товаровиробників, що постраждали внаслідок обставин непереборної сили</w:t>
      </w:r>
      <w:r w:rsidRPr="009462F9">
        <w:rPr>
          <w:color w:val="000000"/>
          <w:sz w:val="28"/>
          <w:szCs w:val="28"/>
        </w:rPr>
        <w:t>» та винести його на пленарне засідання сесії обласної ради.</w:t>
      </w:r>
    </w:p>
    <w:p w:rsidR="0020631F" w:rsidRPr="0013585D" w:rsidRDefault="0020631F" w:rsidP="008F4E95">
      <w:pPr>
        <w:pStyle w:val="a8"/>
        <w:tabs>
          <w:tab w:val="left" w:pos="567"/>
          <w:tab w:val="left" w:pos="851"/>
          <w:tab w:val="left" w:pos="993"/>
          <w:tab w:val="left" w:pos="1276"/>
        </w:tabs>
        <w:autoSpaceDN w:val="0"/>
        <w:ind w:left="1701"/>
        <w:jc w:val="both"/>
        <w:rPr>
          <w:b/>
          <w:bCs/>
          <w:color w:val="000000"/>
          <w:sz w:val="16"/>
          <w:szCs w:val="16"/>
        </w:rPr>
      </w:pPr>
    </w:p>
    <w:tbl>
      <w:tblPr>
        <w:tblW w:w="7938" w:type="dxa"/>
        <w:jc w:val="right"/>
        <w:tblLook w:val="01E0" w:firstRow="1" w:lastRow="1" w:firstColumn="1" w:lastColumn="1" w:noHBand="0" w:noVBand="0"/>
      </w:tblPr>
      <w:tblGrid>
        <w:gridCol w:w="1793"/>
        <w:gridCol w:w="1296"/>
        <w:gridCol w:w="313"/>
        <w:gridCol w:w="567"/>
        <w:gridCol w:w="3969"/>
      </w:tblGrid>
      <w:tr w:rsidR="0020631F" w:rsidRPr="005A11AA" w:rsidTr="003E5C05">
        <w:trPr>
          <w:trHeight w:val="1065"/>
          <w:jc w:val="right"/>
        </w:trPr>
        <w:tc>
          <w:tcPr>
            <w:tcW w:w="1793" w:type="dxa"/>
          </w:tcPr>
          <w:p w:rsidR="0020631F" w:rsidRPr="005A11AA" w:rsidRDefault="0020631F" w:rsidP="003E5C05">
            <w:pPr>
              <w:tabs>
                <w:tab w:val="left" w:pos="0"/>
                <w:tab w:val="left" w:pos="1134"/>
              </w:tabs>
              <w:rPr>
                <w:szCs w:val="28"/>
              </w:rPr>
            </w:pPr>
            <w:r w:rsidRPr="005A11AA">
              <w:rPr>
                <w:szCs w:val="28"/>
              </w:rPr>
              <w:t>Голосували:</w:t>
            </w:r>
          </w:p>
        </w:tc>
        <w:tc>
          <w:tcPr>
            <w:tcW w:w="1296" w:type="dxa"/>
          </w:tcPr>
          <w:p w:rsidR="0020631F" w:rsidRPr="005A11AA" w:rsidRDefault="0020631F" w:rsidP="003E5C05">
            <w:pPr>
              <w:rPr>
                <w:szCs w:val="28"/>
              </w:rPr>
            </w:pPr>
            <w:r w:rsidRPr="005A11AA">
              <w:rPr>
                <w:szCs w:val="28"/>
              </w:rPr>
              <w:t>«за»</w:t>
            </w:r>
          </w:p>
        </w:tc>
        <w:tc>
          <w:tcPr>
            <w:tcW w:w="313" w:type="dxa"/>
          </w:tcPr>
          <w:p w:rsidR="0020631F" w:rsidRPr="005A11AA" w:rsidRDefault="0020631F" w:rsidP="003E5C05">
            <w:pPr>
              <w:tabs>
                <w:tab w:val="left" w:pos="0"/>
                <w:tab w:val="left" w:pos="1134"/>
              </w:tabs>
              <w:rPr>
                <w:szCs w:val="28"/>
              </w:rPr>
            </w:pPr>
            <w:r w:rsidRPr="005A11AA">
              <w:rPr>
                <w:szCs w:val="28"/>
              </w:rPr>
              <w:t>-</w:t>
            </w:r>
          </w:p>
        </w:tc>
        <w:tc>
          <w:tcPr>
            <w:tcW w:w="567" w:type="dxa"/>
          </w:tcPr>
          <w:p w:rsidR="0020631F" w:rsidRPr="005A11AA" w:rsidRDefault="0020631F" w:rsidP="003E5C05">
            <w:pPr>
              <w:tabs>
                <w:tab w:val="left" w:pos="0"/>
                <w:tab w:val="left" w:pos="1134"/>
              </w:tabs>
              <w:rPr>
                <w:szCs w:val="28"/>
              </w:rPr>
            </w:pPr>
            <w:r>
              <w:rPr>
                <w:szCs w:val="28"/>
              </w:rPr>
              <w:t>6;</w:t>
            </w:r>
          </w:p>
        </w:tc>
        <w:tc>
          <w:tcPr>
            <w:tcW w:w="3969" w:type="dxa"/>
            <w:tcMar>
              <w:left w:w="28" w:type="dxa"/>
              <w:right w:w="28" w:type="dxa"/>
            </w:tcMar>
          </w:tcPr>
          <w:p w:rsidR="0020631F" w:rsidRPr="00376358" w:rsidRDefault="0020631F" w:rsidP="00D2694B">
            <w:pPr>
              <w:tabs>
                <w:tab w:val="left" w:pos="0"/>
                <w:tab w:val="left" w:pos="1134"/>
              </w:tabs>
              <w:ind w:right="-246"/>
              <w:rPr>
                <w:i/>
                <w:szCs w:val="28"/>
              </w:rPr>
            </w:pPr>
            <w:r w:rsidRPr="005A11AA">
              <w:rPr>
                <w:i/>
                <w:szCs w:val="28"/>
              </w:rPr>
              <w:t>Каратуманов О.Ю., Горло Д.В., Козловський А.В., Оніщенко Д.С., Панов В.В.</w:t>
            </w:r>
            <w:r>
              <w:rPr>
                <w:i/>
                <w:szCs w:val="28"/>
              </w:rPr>
              <w:t>,</w:t>
            </w:r>
            <w:r w:rsidRPr="005A11AA">
              <w:rPr>
                <w:i/>
                <w:szCs w:val="28"/>
              </w:rPr>
              <w:t xml:space="preserve"> </w:t>
            </w:r>
            <w:r>
              <w:rPr>
                <w:i/>
                <w:szCs w:val="28"/>
              </w:rPr>
              <w:t>Чернов С.І.</w:t>
            </w:r>
          </w:p>
        </w:tc>
      </w:tr>
      <w:tr w:rsidR="0020631F" w:rsidRPr="005A11AA" w:rsidTr="003E5C05">
        <w:trPr>
          <w:trHeight w:val="340"/>
          <w:jc w:val="right"/>
        </w:trPr>
        <w:tc>
          <w:tcPr>
            <w:tcW w:w="1793" w:type="dxa"/>
            <w:vAlign w:val="center"/>
          </w:tcPr>
          <w:p w:rsidR="0020631F" w:rsidRPr="005A11AA" w:rsidRDefault="0020631F" w:rsidP="003E5C05">
            <w:pPr>
              <w:tabs>
                <w:tab w:val="left" w:pos="0"/>
                <w:tab w:val="left" w:pos="1134"/>
              </w:tabs>
              <w:jc w:val="center"/>
              <w:rPr>
                <w:szCs w:val="28"/>
              </w:rPr>
            </w:pPr>
          </w:p>
        </w:tc>
        <w:tc>
          <w:tcPr>
            <w:tcW w:w="1296" w:type="dxa"/>
          </w:tcPr>
          <w:p w:rsidR="0020631F" w:rsidRPr="005A11AA" w:rsidRDefault="0020631F" w:rsidP="003E5C05">
            <w:pPr>
              <w:rPr>
                <w:szCs w:val="28"/>
              </w:rPr>
            </w:pPr>
            <w:r w:rsidRPr="005A11AA">
              <w:rPr>
                <w:szCs w:val="28"/>
              </w:rPr>
              <w:t>«проти»</w:t>
            </w:r>
          </w:p>
        </w:tc>
        <w:tc>
          <w:tcPr>
            <w:tcW w:w="313" w:type="dxa"/>
            <w:vAlign w:val="center"/>
          </w:tcPr>
          <w:p w:rsidR="0020631F" w:rsidRPr="005A11AA" w:rsidRDefault="0020631F" w:rsidP="003E5C05">
            <w:pPr>
              <w:tabs>
                <w:tab w:val="left" w:pos="0"/>
                <w:tab w:val="left" w:pos="1134"/>
              </w:tabs>
              <w:jc w:val="center"/>
              <w:rPr>
                <w:szCs w:val="28"/>
              </w:rPr>
            </w:pPr>
            <w:r w:rsidRPr="005A11AA">
              <w:rPr>
                <w:szCs w:val="28"/>
              </w:rPr>
              <w:t>-</w:t>
            </w:r>
          </w:p>
        </w:tc>
        <w:tc>
          <w:tcPr>
            <w:tcW w:w="567" w:type="dxa"/>
            <w:vAlign w:val="center"/>
          </w:tcPr>
          <w:p w:rsidR="0020631F" w:rsidRPr="005A11AA" w:rsidRDefault="0020631F" w:rsidP="003E5C05">
            <w:pPr>
              <w:tabs>
                <w:tab w:val="left" w:pos="0"/>
                <w:tab w:val="left" w:pos="1134"/>
              </w:tabs>
              <w:jc w:val="center"/>
              <w:rPr>
                <w:szCs w:val="28"/>
              </w:rPr>
            </w:pPr>
            <w:r w:rsidRPr="005A11AA">
              <w:rPr>
                <w:szCs w:val="28"/>
              </w:rPr>
              <w:t>0;</w:t>
            </w:r>
          </w:p>
        </w:tc>
        <w:tc>
          <w:tcPr>
            <w:tcW w:w="3969" w:type="dxa"/>
          </w:tcPr>
          <w:p w:rsidR="0020631F" w:rsidRPr="005A11AA" w:rsidRDefault="0020631F" w:rsidP="003E5C05">
            <w:pPr>
              <w:tabs>
                <w:tab w:val="left" w:pos="0"/>
                <w:tab w:val="left" w:pos="1134"/>
              </w:tabs>
              <w:rPr>
                <w:i/>
                <w:szCs w:val="28"/>
              </w:rPr>
            </w:pPr>
          </w:p>
        </w:tc>
      </w:tr>
      <w:tr w:rsidR="0020631F" w:rsidRPr="005A11AA" w:rsidTr="003E5C05">
        <w:trPr>
          <w:trHeight w:val="340"/>
          <w:jc w:val="right"/>
        </w:trPr>
        <w:tc>
          <w:tcPr>
            <w:tcW w:w="1793" w:type="dxa"/>
            <w:vAlign w:val="center"/>
          </w:tcPr>
          <w:p w:rsidR="0020631F" w:rsidRPr="005A11AA" w:rsidRDefault="0020631F" w:rsidP="003E5C05">
            <w:pPr>
              <w:tabs>
                <w:tab w:val="left" w:pos="0"/>
                <w:tab w:val="left" w:pos="1134"/>
              </w:tabs>
              <w:jc w:val="center"/>
              <w:rPr>
                <w:szCs w:val="28"/>
              </w:rPr>
            </w:pPr>
          </w:p>
        </w:tc>
        <w:tc>
          <w:tcPr>
            <w:tcW w:w="1296" w:type="dxa"/>
          </w:tcPr>
          <w:p w:rsidR="0020631F" w:rsidRPr="005A11AA" w:rsidRDefault="0020631F" w:rsidP="003E5C05">
            <w:pPr>
              <w:rPr>
                <w:szCs w:val="28"/>
              </w:rPr>
            </w:pPr>
            <w:r w:rsidRPr="005A11AA">
              <w:rPr>
                <w:szCs w:val="28"/>
              </w:rPr>
              <w:t>«утрим.»</w:t>
            </w:r>
          </w:p>
        </w:tc>
        <w:tc>
          <w:tcPr>
            <w:tcW w:w="313" w:type="dxa"/>
            <w:vAlign w:val="center"/>
          </w:tcPr>
          <w:p w:rsidR="0020631F" w:rsidRPr="005A11AA" w:rsidRDefault="0020631F" w:rsidP="003E5C05">
            <w:pPr>
              <w:tabs>
                <w:tab w:val="left" w:pos="0"/>
                <w:tab w:val="left" w:pos="1134"/>
              </w:tabs>
              <w:jc w:val="center"/>
              <w:rPr>
                <w:szCs w:val="28"/>
              </w:rPr>
            </w:pPr>
            <w:r w:rsidRPr="005A11AA">
              <w:rPr>
                <w:szCs w:val="28"/>
              </w:rPr>
              <w:t>-</w:t>
            </w:r>
          </w:p>
        </w:tc>
        <w:tc>
          <w:tcPr>
            <w:tcW w:w="567" w:type="dxa"/>
            <w:vAlign w:val="center"/>
          </w:tcPr>
          <w:p w:rsidR="0020631F" w:rsidRPr="005A11AA" w:rsidRDefault="0020631F" w:rsidP="003E5C05">
            <w:pPr>
              <w:tabs>
                <w:tab w:val="left" w:pos="0"/>
                <w:tab w:val="left" w:pos="1134"/>
              </w:tabs>
              <w:jc w:val="center"/>
              <w:rPr>
                <w:szCs w:val="28"/>
              </w:rPr>
            </w:pPr>
            <w:r w:rsidRPr="005A11AA">
              <w:rPr>
                <w:szCs w:val="28"/>
              </w:rPr>
              <w:t>0.</w:t>
            </w:r>
          </w:p>
        </w:tc>
        <w:tc>
          <w:tcPr>
            <w:tcW w:w="3969" w:type="dxa"/>
          </w:tcPr>
          <w:p w:rsidR="0020631F" w:rsidRPr="005A11AA" w:rsidRDefault="0020631F" w:rsidP="003E5C05">
            <w:pPr>
              <w:tabs>
                <w:tab w:val="left" w:pos="0"/>
                <w:tab w:val="left" w:pos="1134"/>
              </w:tabs>
              <w:rPr>
                <w:i/>
                <w:szCs w:val="28"/>
              </w:rPr>
            </w:pPr>
          </w:p>
        </w:tc>
      </w:tr>
    </w:tbl>
    <w:p w:rsidR="0020631F" w:rsidRDefault="0020631F" w:rsidP="00DE1EE5">
      <w:pPr>
        <w:tabs>
          <w:tab w:val="left" w:pos="-142"/>
          <w:tab w:val="left" w:pos="870"/>
          <w:tab w:val="left" w:pos="1418"/>
        </w:tabs>
        <w:ind w:left="567"/>
        <w:contextualSpacing/>
        <w:jc w:val="both"/>
        <w:rPr>
          <w:b/>
          <w:bCs/>
          <w:iCs/>
          <w:szCs w:val="28"/>
        </w:rPr>
      </w:pPr>
    </w:p>
    <w:p w:rsidR="0020631F" w:rsidRPr="008F4E95" w:rsidRDefault="0020631F" w:rsidP="008B0FA4">
      <w:pPr>
        <w:pStyle w:val="a8"/>
        <w:numPr>
          <w:ilvl w:val="0"/>
          <w:numId w:val="3"/>
        </w:numPr>
        <w:tabs>
          <w:tab w:val="left" w:pos="567"/>
          <w:tab w:val="left" w:pos="720"/>
          <w:tab w:val="left" w:pos="1276"/>
        </w:tabs>
        <w:ind w:left="0" w:firstLine="720"/>
        <w:jc w:val="both"/>
        <w:rPr>
          <w:b/>
          <w:sz w:val="28"/>
          <w:szCs w:val="28"/>
        </w:rPr>
      </w:pPr>
      <w:r w:rsidRPr="008F4E95">
        <w:rPr>
          <w:b/>
          <w:bCs/>
          <w:iCs/>
          <w:sz w:val="28"/>
          <w:szCs w:val="28"/>
        </w:rPr>
        <w:t xml:space="preserve">СЛУХАЛИ: </w:t>
      </w:r>
      <w:r w:rsidRPr="008F4E95">
        <w:rPr>
          <w:iCs/>
          <w:sz w:val="28"/>
          <w:szCs w:val="28"/>
        </w:rPr>
        <w:t xml:space="preserve">Про </w:t>
      </w:r>
      <w:r>
        <w:rPr>
          <w:iCs/>
          <w:sz w:val="28"/>
          <w:szCs w:val="28"/>
        </w:rPr>
        <w:t xml:space="preserve">проєкт </w:t>
      </w:r>
      <w:r w:rsidRPr="008F4E95">
        <w:rPr>
          <w:bCs/>
          <w:sz w:val="28"/>
          <w:szCs w:val="28"/>
        </w:rPr>
        <w:t xml:space="preserve">рішення обласної ради </w:t>
      </w:r>
      <w:r w:rsidRPr="008F4E95">
        <w:rPr>
          <w:b/>
          <w:sz w:val="28"/>
          <w:szCs w:val="28"/>
        </w:rPr>
        <w:t>«</w:t>
      </w:r>
      <w:r w:rsidRPr="008B0FA4">
        <w:rPr>
          <w:b/>
          <w:bCs/>
          <w:iCs/>
          <w:sz w:val="28"/>
          <w:szCs w:val="28"/>
          <w:bdr w:val="none" w:sz="0" w:space="0" w:color="auto" w:frame="1"/>
        </w:rPr>
        <w:t xml:space="preserve">Про визнання такими, що втратили чинність, деяких пунктів рішення обласної ради </w:t>
      </w:r>
      <w:r>
        <w:rPr>
          <w:b/>
          <w:bCs/>
          <w:iCs/>
          <w:sz w:val="28"/>
          <w:szCs w:val="28"/>
          <w:bdr w:val="none" w:sz="0" w:space="0" w:color="auto" w:frame="1"/>
        </w:rPr>
        <w:br/>
      </w:r>
      <w:r w:rsidRPr="008B0FA4">
        <w:rPr>
          <w:b/>
          <w:bCs/>
          <w:iCs/>
          <w:sz w:val="28"/>
          <w:szCs w:val="28"/>
          <w:bdr w:val="none" w:sz="0" w:space="0" w:color="auto" w:frame="1"/>
        </w:rPr>
        <w:t>від 10 червня 2021 року № 181-VIII «Про розроблення Антикорупційної програми Харківської обласної ради на 2021-2023 роки»</w:t>
      </w:r>
      <w:r w:rsidRPr="008F4E95">
        <w:rPr>
          <w:b/>
          <w:sz w:val="28"/>
          <w:szCs w:val="28"/>
        </w:rPr>
        <w:t>».</w:t>
      </w:r>
    </w:p>
    <w:p w:rsidR="0020631F" w:rsidRPr="00DE1EE5" w:rsidRDefault="0020631F" w:rsidP="008B0FA4">
      <w:pPr>
        <w:pStyle w:val="a8"/>
        <w:tabs>
          <w:tab w:val="left" w:pos="567"/>
          <w:tab w:val="left" w:pos="1498"/>
        </w:tabs>
        <w:ind w:left="2410" w:hanging="1330"/>
        <w:jc w:val="both"/>
        <w:rPr>
          <w:sz w:val="28"/>
          <w:szCs w:val="28"/>
        </w:rPr>
      </w:pPr>
      <w:r w:rsidRPr="00DE1EE5">
        <w:rPr>
          <w:bCs/>
          <w:iCs/>
          <w:sz w:val="28"/>
          <w:szCs w:val="28"/>
          <w:u w:val="single"/>
          <w:bdr w:val="none" w:sz="0" w:space="0" w:color="auto" w:frame="1"/>
        </w:rPr>
        <w:t>Доповідає:</w:t>
      </w:r>
      <w:r w:rsidRPr="00DE1EE5">
        <w:rPr>
          <w:bCs/>
          <w:iCs/>
          <w:sz w:val="28"/>
          <w:szCs w:val="28"/>
          <w:bdr w:val="none" w:sz="0" w:space="0" w:color="auto" w:frame="1"/>
        </w:rPr>
        <w:t xml:space="preserve"> </w:t>
      </w:r>
      <w:r w:rsidRPr="007A031D">
        <w:rPr>
          <w:b/>
          <w:bCs/>
          <w:i/>
          <w:iCs/>
          <w:sz w:val="28"/>
          <w:szCs w:val="28"/>
          <w:bdr w:val="none" w:sz="0" w:space="0" w:color="auto" w:frame="1"/>
        </w:rPr>
        <w:t>Ю</w:t>
      </w:r>
      <w:r>
        <w:rPr>
          <w:b/>
          <w:bCs/>
          <w:i/>
          <w:iCs/>
          <w:sz w:val="28"/>
          <w:szCs w:val="28"/>
          <w:bdr w:val="none" w:sz="0" w:space="0" w:color="auto" w:frame="1"/>
        </w:rPr>
        <w:t>діна Олена Миколаївна</w:t>
      </w:r>
      <w:r w:rsidRPr="00D664C3">
        <w:rPr>
          <w:bCs/>
          <w:iCs/>
          <w:sz w:val="28"/>
          <w:szCs w:val="28"/>
          <w:bdr w:val="none" w:sz="0" w:space="0" w:color="auto" w:frame="1"/>
        </w:rPr>
        <w:t xml:space="preserve"> – </w:t>
      </w:r>
      <w:r>
        <w:rPr>
          <w:bCs/>
          <w:iCs/>
          <w:sz w:val="28"/>
          <w:szCs w:val="28"/>
          <w:bdr w:val="none" w:sz="0" w:space="0" w:color="auto" w:frame="1"/>
        </w:rPr>
        <w:t xml:space="preserve">начальник відділу з питань запобігання та виявлення корупції управління правового забезпечення діяльності ради </w:t>
      </w:r>
      <w:r w:rsidRPr="00D664C3">
        <w:rPr>
          <w:bCs/>
          <w:iCs/>
          <w:sz w:val="28"/>
          <w:szCs w:val="28"/>
          <w:bdr w:val="none" w:sz="0" w:space="0" w:color="auto" w:frame="1"/>
        </w:rPr>
        <w:t>виконавчого апара</w:t>
      </w:r>
      <w:r>
        <w:rPr>
          <w:bCs/>
          <w:iCs/>
          <w:sz w:val="28"/>
          <w:szCs w:val="28"/>
          <w:bdr w:val="none" w:sz="0" w:space="0" w:color="auto" w:frame="1"/>
        </w:rPr>
        <w:t>ту обласної ради</w:t>
      </w:r>
      <w:r w:rsidRPr="00DE1EE5">
        <w:rPr>
          <w:bCs/>
          <w:iCs/>
          <w:sz w:val="28"/>
          <w:szCs w:val="28"/>
          <w:bdr w:val="none" w:sz="0" w:space="0" w:color="auto" w:frame="1"/>
        </w:rPr>
        <w:t>.</w:t>
      </w:r>
    </w:p>
    <w:p w:rsidR="0020631F" w:rsidRPr="008F4E95" w:rsidRDefault="0020631F" w:rsidP="008B0FA4">
      <w:pPr>
        <w:tabs>
          <w:tab w:val="left" w:pos="426"/>
          <w:tab w:val="left" w:pos="459"/>
          <w:tab w:val="left" w:pos="851"/>
          <w:tab w:val="left" w:pos="1276"/>
        </w:tabs>
        <w:ind w:firstLine="426"/>
        <w:jc w:val="both"/>
        <w:rPr>
          <w:b/>
          <w:i/>
          <w:spacing w:val="5"/>
          <w:sz w:val="16"/>
          <w:szCs w:val="16"/>
        </w:rPr>
      </w:pPr>
    </w:p>
    <w:p w:rsidR="0020631F" w:rsidRDefault="0020631F" w:rsidP="008B0FA4">
      <w:pPr>
        <w:tabs>
          <w:tab w:val="left" w:pos="426"/>
          <w:tab w:val="left" w:pos="459"/>
          <w:tab w:val="left" w:pos="851"/>
          <w:tab w:val="left" w:pos="1276"/>
        </w:tabs>
        <w:ind w:firstLine="426"/>
        <w:jc w:val="both"/>
      </w:pPr>
      <w:r>
        <w:rPr>
          <w:b/>
          <w:i/>
          <w:spacing w:val="5"/>
        </w:rPr>
        <w:t>Юдіна О.М.</w:t>
      </w:r>
      <w:r>
        <w:rPr>
          <w:spacing w:val="5"/>
        </w:rPr>
        <w:t xml:space="preserve"> ознайомила депутатів </w:t>
      </w:r>
      <w:r>
        <w:t xml:space="preserve">із проєктом рішення обласної ради та відповіла на поставленні запитання. </w:t>
      </w:r>
    </w:p>
    <w:p w:rsidR="0020631F" w:rsidRPr="00D2694B" w:rsidRDefault="0020631F" w:rsidP="008B0FA4">
      <w:pPr>
        <w:pStyle w:val="a8"/>
        <w:tabs>
          <w:tab w:val="left" w:pos="-142"/>
          <w:tab w:val="left" w:pos="870"/>
          <w:tab w:val="left" w:pos="1418"/>
        </w:tabs>
        <w:ind w:left="567"/>
        <w:jc w:val="both"/>
        <w:rPr>
          <w:bCs/>
          <w:iCs/>
          <w:sz w:val="16"/>
          <w:szCs w:val="16"/>
        </w:rPr>
      </w:pPr>
    </w:p>
    <w:p w:rsidR="0020631F" w:rsidRPr="00C74D85" w:rsidRDefault="0020631F" w:rsidP="008B0FA4">
      <w:pPr>
        <w:ind w:firstLine="567"/>
        <w:jc w:val="both"/>
        <w:rPr>
          <w:szCs w:val="28"/>
          <w:lang w:eastAsia="en-US"/>
        </w:rPr>
      </w:pPr>
      <w:r w:rsidRPr="00C74D85">
        <w:rPr>
          <w:b/>
          <w:bCs/>
          <w:iCs/>
          <w:szCs w:val="28"/>
        </w:rPr>
        <w:t xml:space="preserve">ВИСТУПИЛИ: </w:t>
      </w:r>
      <w:r w:rsidRPr="00C74D85">
        <w:rPr>
          <w:b/>
          <w:bCs/>
          <w:i/>
          <w:iCs/>
          <w:szCs w:val="28"/>
        </w:rPr>
        <w:t>Каратуманов О.Ю.</w:t>
      </w:r>
      <w:r w:rsidRPr="00C74D85">
        <w:rPr>
          <w:b/>
          <w:bCs/>
          <w:iCs/>
          <w:szCs w:val="28"/>
        </w:rPr>
        <w:t xml:space="preserve"> </w:t>
      </w:r>
      <w:r w:rsidRPr="00C74D85">
        <w:rPr>
          <w:bCs/>
          <w:iCs/>
          <w:szCs w:val="28"/>
        </w:rPr>
        <w:t xml:space="preserve">запропонував погодити даний проєкт рішення </w:t>
      </w:r>
      <w:r w:rsidRPr="00C74D85">
        <w:rPr>
          <w:szCs w:val="28"/>
        </w:rPr>
        <w:t xml:space="preserve">та рекомендувати винести його на </w:t>
      </w:r>
      <w:r w:rsidRPr="00C74D85">
        <w:rPr>
          <w:szCs w:val="28"/>
          <w:lang w:eastAsia="en-US"/>
        </w:rPr>
        <w:t>пленарне засідання сесії обласної ради.</w:t>
      </w:r>
    </w:p>
    <w:p w:rsidR="0020631F" w:rsidRPr="00D2694B" w:rsidRDefault="0020631F" w:rsidP="008B0FA4">
      <w:pPr>
        <w:tabs>
          <w:tab w:val="left" w:pos="-567"/>
          <w:tab w:val="left" w:pos="284"/>
          <w:tab w:val="left" w:pos="993"/>
          <w:tab w:val="left" w:pos="1134"/>
        </w:tabs>
        <w:suppressAutoHyphens/>
        <w:ind w:firstLine="555"/>
        <w:jc w:val="both"/>
        <w:rPr>
          <w:sz w:val="16"/>
          <w:szCs w:val="16"/>
        </w:rPr>
      </w:pPr>
    </w:p>
    <w:p w:rsidR="0020631F" w:rsidRDefault="0020631F" w:rsidP="008B0FA4">
      <w:pPr>
        <w:tabs>
          <w:tab w:val="left" w:pos="-567"/>
          <w:tab w:val="left" w:pos="284"/>
          <w:tab w:val="left" w:pos="993"/>
          <w:tab w:val="left" w:pos="1134"/>
        </w:tabs>
        <w:suppressAutoHyphens/>
        <w:ind w:firstLine="555"/>
        <w:jc w:val="both"/>
      </w:pPr>
      <w:r>
        <w:t>Депутати одноголосно підтримали пропозицію голови постійної комісії.</w:t>
      </w:r>
    </w:p>
    <w:p w:rsidR="0020631F" w:rsidRPr="00D2694B" w:rsidRDefault="0020631F" w:rsidP="008B0FA4">
      <w:pPr>
        <w:tabs>
          <w:tab w:val="left" w:pos="-142"/>
          <w:tab w:val="left" w:pos="870"/>
          <w:tab w:val="left" w:pos="1418"/>
        </w:tabs>
        <w:ind w:left="567"/>
        <w:contextualSpacing/>
        <w:jc w:val="both"/>
        <w:rPr>
          <w:b/>
          <w:bCs/>
          <w:iCs/>
          <w:sz w:val="16"/>
          <w:szCs w:val="16"/>
        </w:rPr>
      </w:pPr>
    </w:p>
    <w:p w:rsidR="0020631F" w:rsidRDefault="0020631F" w:rsidP="008B0FA4">
      <w:pPr>
        <w:tabs>
          <w:tab w:val="left" w:pos="-142"/>
          <w:tab w:val="left" w:pos="870"/>
          <w:tab w:val="left" w:pos="1418"/>
        </w:tabs>
        <w:ind w:left="567"/>
        <w:contextualSpacing/>
        <w:jc w:val="both"/>
        <w:rPr>
          <w:b/>
          <w:bCs/>
          <w:iCs/>
          <w:szCs w:val="28"/>
        </w:rPr>
      </w:pPr>
      <w:r w:rsidRPr="008F7898">
        <w:rPr>
          <w:b/>
          <w:bCs/>
          <w:iCs/>
          <w:szCs w:val="28"/>
        </w:rPr>
        <w:t>ВИРІШИЛИ:</w:t>
      </w:r>
    </w:p>
    <w:p w:rsidR="0020631F" w:rsidRPr="006E0007" w:rsidRDefault="0020631F" w:rsidP="008B0FA4">
      <w:pPr>
        <w:pStyle w:val="a8"/>
        <w:numPr>
          <w:ilvl w:val="0"/>
          <w:numId w:val="28"/>
        </w:numPr>
        <w:tabs>
          <w:tab w:val="left" w:pos="1134"/>
        </w:tabs>
        <w:jc w:val="both"/>
        <w:rPr>
          <w:bCs/>
          <w:color w:val="000000"/>
          <w:sz w:val="28"/>
          <w:szCs w:val="28"/>
        </w:rPr>
      </w:pPr>
      <w:r w:rsidRPr="006E0007">
        <w:rPr>
          <w:bCs/>
          <w:color w:val="000000"/>
          <w:sz w:val="28"/>
          <w:szCs w:val="28"/>
        </w:rPr>
        <w:t>Інформацію взяти до відома.</w:t>
      </w:r>
    </w:p>
    <w:p w:rsidR="0020631F" w:rsidRPr="009462F9" w:rsidRDefault="0020631F" w:rsidP="008B0FA4">
      <w:pPr>
        <w:pStyle w:val="a8"/>
        <w:numPr>
          <w:ilvl w:val="0"/>
          <w:numId w:val="28"/>
        </w:numPr>
        <w:tabs>
          <w:tab w:val="left" w:pos="0"/>
          <w:tab w:val="left" w:pos="567"/>
          <w:tab w:val="left" w:pos="993"/>
        </w:tabs>
        <w:ind w:left="0" w:firstLine="567"/>
        <w:jc w:val="both"/>
        <w:rPr>
          <w:b/>
          <w:bCs/>
          <w:color w:val="000000"/>
          <w:sz w:val="28"/>
          <w:szCs w:val="28"/>
        </w:rPr>
      </w:pPr>
      <w:r w:rsidRPr="00DE1EE5">
        <w:rPr>
          <w:bCs/>
          <w:color w:val="000000"/>
          <w:sz w:val="28"/>
          <w:szCs w:val="28"/>
        </w:rPr>
        <w:t xml:space="preserve">Погодити проєкт рішення обласної ради </w:t>
      </w:r>
      <w:r w:rsidRPr="009462F9">
        <w:rPr>
          <w:color w:val="000000"/>
          <w:sz w:val="28"/>
          <w:szCs w:val="28"/>
        </w:rPr>
        <w:t>«</w:t>
      </w:r>
      <w:r w:rsidRPr="008B0FA4">
        <w:rPr>
          <w:sz w:val="28"/>
          <w:szCs w:val="28"/>
        </w:rPr>
        <w:t>Про визнання такими, що втратили чинність, деяких пунктів рішення обласної ради від 10 червня 2021 року № 181-VIII «Про розроблення Антикорупційної програми Харківської обласної ради на 2021-2023 роки»</w:t>
      </w:r>
      <w:r w:rsidRPr="009462F9">
        <w:rPr>
          <w:color w:val="000000"/>
          <w:sz w:val="28"/>
          <w:szCs w:val="28"/>
        </w:rPr>
        <w:t>» та винести його на пленарне засідання сесії обласної ради.</w:t>
      </w:r>
    </w:p>
    <w:tbl>
      <w:tblPr>
        <w:tblW w:w="7938" w:type="dxa"/>
        <w:jc w:val="right"/>
        <w:tblLook w:val="01E0" w:firstRow="1" w:lastRow="1" w:firstColumn="1" w:lastColumn="1" w:noHBand="0" w:noVBand="0"/>
      </w:tblPr>
      <w:tblGrid>
        <w:gridCol w:w="1793"/>
        <w:gridCol w:w="1296"/>
        <w:gridCol w:w="313"/>
        <w:gridCol w:w="567"/>
        <w:gridCol w:w="3969"/>
      </w:tblGrid>
      <w:tr w:rsidR="0020631F" w:rsidRPr="005A11AA" w:rsidTr="003E5C05">
        <w:trPr>
          <w:trHeight w:val="1065"/>
          <w:jc w:val="right"/>
        </w:trPr>
        <w:tc>
          <w:tcPr>
            <w:tcW w:w="1793" w:type="dxa"/>
          </w:tcPr>
          <w:p w:rsidR="0020631F" w:rsidRPr="005A11AA" w:rsidRDefault="0020631F" w:rsidP="003E5C05">
            <w:pPr>
              <w:tabs>
                <w:tab w:val="left" w:pos="0"/>
                <w:tab w:val="left" w:pos="1134"/>
              </w:tabs>
              <w:rPr>
                <w:szCs w:val="28"/>
              </w:rPr>
            </w:pPr>
            <w:r w:rsidRPr="005A11AA">
              <w:rPr>
                <w:szCs w:val="28"/>
              </w:rPr>
              <w:t>Голосували:</w:t>
            </w:r>
          </w:p>
        </w:tc>
        <w:tc>
          <w:tcPr>
            <w:tcW w:w="1296" w:type="dxa"/>
          </w:tcPr>
          <w:p w:rsidR="0020631F" w:rsidRPr="005A11AA" w:rsidRDefault="0020631F" w:rsidP="003E5C05">
            <w:pPr>
              <w:rPr>
                <w:szCs w:val="28"/>
              </w:rPr>
            </w:pPr>
            <w:r w:rsidRPr="005A11AA">
              <w:rPr>
                <w:szCs w:val="28"/>
              </w:rPr>
              <w:t>«за»</w:t>
            </w:r>
          </w:p>
        </w:tc>
        <w:tc>
          <w:tcPr>
            <w:tcW w:w="313" w:type="dxa"/>
          </w:tcPr>
          <w:p w:rsidR="0020631F" w:rsidRPr="005A11AA" w:rsidRDefault="0020631F" w:rsidP="003E5C05">
            <w:pPr>
              <w:tabs>
                <w:tab w:val="left" w:pos="0"/>
                <w:tab w:val="left" w:pos="1134"/>
              </w:tabs>
              <w:rPr>
                <w:szCs w:val="28"/>
              </w:rPr>
            </w:pPr>
            <w:r w:rsidRPr="005A11AA">
              <w:rPr>
                <w:szCs w:val="28"/>
              </w:rPr>
              <w:t>-</w:t>
            </w:r>
          </w:p>
        </w:tc>
        <w:tc>
          <w:tcPr>
            <w:tcW w:w="567" w:type="dxa"/>
          </w:tcPr>
          <w:p w:rsidR="0020631F" w:rsidRPr="005A11AA" w:rsidRDefault="0020631F" w:rsidP="003E5C05">
            <w:pPr>
              <w:tabs>
                <w:tab w:val="left" w:pos="0"/>
                <w:tab w:val="left" w:pos="1134"/>
              </w:tabs>
              <w:rPr>
                <w:szCs w:val="28"/>
              </w:rPr>
            </w:pPr>
            <w:r>
              <w:rPr>
                <w:szCs w:val="28"/>
              </w:rPr>
              <w:t>6;</w:t>
            </w:r>
          </w:p>
        </w:tc>
        <w:tc>
          <w:tcPr>
            <w:tcW w:w="3969" w:type="dxa"/>
            <w:tcMar>
              <w:left w:w="28" w:type="dxa"/>
              <w:right w:w="28" w:type="dxa"/>
            </w:tcMar>
          </w:tcPr>
          <w:p w:rsidR="0020631F" w:rsidRPr="00376358" w:rsidRDefault="0020631F" w:rsidP="003E5C05">
            <w:pPr>
              <w:tabs>
                <w:tab w:val="left" w:pos="0"/>
                <w:tab w:val="left" w:pos="1134"/>
              </w:tabs>
              <w:ind w:right="-246"/>
              <w:rPr>
                <w:i/>
                <w:szCs w:val="28"/>
              </w:rPr>
            </w:pPr>
            <w:r w:rsidRPr="005A11AA">
              <w:rPr>
                <w:i/>
                <w:szCs w:val="28"/>
              </w:rPr>
              <w:t>Каратуманов О.Ю., Горло Д.В., Козловський А.В., Оніщенко Д.С., Панов В.В.</w:t>
            </w:r>
            <w:r>
              <w:rPr>
                <w:i/>
                <w:szCs w:val="28"/>
              </w:rPr>
              <w:t>,</w:t>
            </w:r>
            <w:r w:rsidRPr="005A11AA">
              <w:rPr>
                <w:i/>
                <w:szCs w:val="28"/>
              </w:rPr>
              <w:t xml:space="preserve"> </w:t>
            </w:r>
            <w:r>
              <w:rPr>
                <w:i/>
                <w:szCs w:val="28"/>
              </w:rPr>
              <w:t>Чернов С.І.</w:t>
            </w:r>
          </w:p>
        </w:tc>
      </w:tr>
      <w:tr w:rsidR="0020631F" w:rsidRPr="005A11AA" w:rsidTr="003E5C05">
        <w:trPr>
          <w:trHeight w:val="340"/>
          <w:jc w:val="right"/>
        </w:trPr>
        <w:tc>
          <w:tcPr>
            <w:tcW w:w="1793" w:type="dxa"/>
            <w:vAlign w:val="center"/>
          </w:tcPr>
          <w:p w:rsidR="0020631F" w:rsidRPr="005A11AA" w:rsidRDefault="0020631F" w:rsidP="003E5C05">
            <w:pPr>
              <w:tabs>
                <w:tab w:val="left" w:pos="0"/>
                <w:tab w:val="left" w:pos="1134"/>
              </w:tabs>
              <w:jc w:val="center"/>
              <w:rPr>
                <w:szCs w:val="28"/>
              </w:rPr>
            </w:pPr>
          </w:p>
        </w:tc>
        <w:tc>
          <w:tcPr>
            <w:tcW w:w="1296" w:type="dxa"/>
          </w:tcPr>
          <w:p w:rsidR="0020631F" w:rsidRPr="005A11AA" w:rsidRDefault="0020631F" w:rsidP="003E5C05">
            <w:pPr>
              <w:rPr>
                <w:szCs w:val="28"/>
              </w:rPr>
            </w:pPr>
            <w:r w:rsidRPr="005A11AA">
              <w:rPr>
                <w:szCs w:val="28"/>
              </w:rPr>
              <w:t>«проти»</w:t>
            </w:r>
          </w:p>
        </w:tc>
        <w:tc>
          <w:tcPr>
            <w:tcW w:w="313" w:type="dxa"/>
            <w:vAlign w:val="center"/>
          </w:tcPr>
          <w:p w:rsidR="0020631F" w:rsidRPr="005A11AA" w:rsidRDefault="0020631F" w:rsidP="003E5C05">
            <w:pPr>
              <w:tabs>
                <w:tab w:val="left" w:pos="0"/>
                <w:tab w:val="left" w:pos="1134"/>
              </w:tabs>
              <w:jc w:val="center"/>
              <w:rPr>
                <w:szCs w:val="28"/>
              </w:rPr>
            </w:pPr>
            <w:r w:rsidRPr="005A11AA">
              <w:rPr>
                <w:szCs w:val="28"/>
              </w:rPr>
              <w:t>-</w:t>
            </w:r>
          </w:p>
        </w:tc>
        <w:tc>
          <w:tcPr>
            <w:tcW w:w="567" w:type="dxa"/>
            <w:vAlign w:val="center"/>
          </w:tcPr>
          <w:p w:rsidR="0020631F" w:rsidRPr="005A11AA" w:rsidRDefault="0020631F" w:rsidP="003E5C05">
            <w:pPr>
              <w:tabs>
                <w:tab w:val="left" w:pos="0"/>
                <w:tab w:val="left" w:pos="1134"/>
              </w:tabs>
              <w:jc w:val="center"/>
              <w:rPr>
                <w:szCs w:val="28"/>
              </w:rPr>
            </w:pPr>
            <w:r w:rsidRPr="005A11AA">
              <w:rPr>
                <w:szCs w:val="28"/>
              </w:rPr>
              <w:t>0;</w:t>
            </w:r>
          </w:p>
        </w:tc>
        <w:tc>
          <w:tcPr>
            <w:tcW w:w="3969" w:type="dxa"/>
          </w:tcPr>
          <w:p w:rsidR="0020631F" w:rsidRPr="005A11AA" w:rsidRDefault="0020631F" w:rsidP="003E5C05">
            <w:pPr>
              <w:tabs>
                <w:tab w:val="left" w:pos="0"/>
                <w:tab w:val="left" w:pos="1134"/>
              </w:tabs>
              <w:rPr>
                <w:i/>
                <w:szCs w:val="28"/>
              </w:rPr>
            </w:pPr>
          </w:p>
        </w:tc>
      </w:tr>
      <w:tr w:rsidR="0020631F" w:rsidRPr="005A11AA" w:rsidTr="003E5C05">
        <w:trPr>
          <w:trHeight w:val="340"/>
          <w:jc w:val="right"/>
        </w:trPr>
        <w:tc>
          <w:tcPr>
            <w:tcW w:w="1793" w:type="dxa"/>
            <w:vAlign w:val="center"/>
          </w:tcPr>
          <w:p w:rsidR="0020631F" w:rsidRPr="005A11AA" w:rsidRDefault="0020631F" w:rsidP="003E5C05">
            <w:pPr>
              <w:tabs>
                <w:tab w:val="left" w:pos="0"/>
                <w:tab w:val="left" w:pos="1134"/>
              </w:tabs>
              <w:jc w:val="center"/>
              <w:rPr>
                <w:szCs w:val="28"/>
              </w:rPr>
            </w:pPr>
          </w:p>
        </w:tc>
        <w:tc>
          <w:tcPr>
            <w:tcW w:w="1296" w:type="dxa"/>
          </w:tcPr>
          <w:p w:rsidR="0020631F" w:rsidRPr="005A11AA" w:rsidRDefault="0020631F" w:rsidP="003E5C05">
            <w:pPr>
              <w:rPr>
                <w:szCs w:val="28"/>
              </w:rPr>
            </w:pPr>
            <w:r w:rsidRPr="005A11AA">
              <w:rPr>
                <w:szCs w:val="28"/>
              </w:rPr>
              <w:t>«утрим.»</w:t>
            </w:r>
          </w:p>
        </w:tc>
        <w:tc>
          <w:tcPr>
            <w:tcW w:w="313" w:type="dxa"/>
            <w:vAlign w:val="center"/>
          </w:tcPr>
          <w:p w:rsidR="0020631F" w:rsidRPr="005A11AA" w:rsidRDefault="0020631F" w:rsidP="003E5C05">
            <w:pPr>
              <w:tabs>
                <w:tab w:val="left" w:pos="0"/>
                <w:tab w:val="left" w:pos="1134"/>
              </w:tabs>
              <w:jc w:val="center"/>
              <w:rPr>
                <w:szCs w:val="28"/>
              </w:rPr>
            </w:pPr>
            <w:r w:rsidRPr="005A11AA">
              <w:rPr>
                <w:szCs w:val="28"/>
              </w:rPr>
              <w:t>-</w:t>
            </w:r>
          </w:p>
        </w:tc>
        <w:tc>
          <w:tcPr>
            <w:tcW w:w="567" w:type="dxa"/>
            <w:vAlign w:val="center"/>
          </w:tcPr>
          <w:p w:rsidR="0020631F" w:rsidRPr="005A11AA" w:rsidRDefault="0020631F" w:rsidP="003E5C05">
            <w:pPr>
              <w:tabs>
                <w:tab w:val="left" w:pos="0"/>
                <w:tab w:val="left" w:pos="1134"/>
              </w:tabs>
              <w:jc w:val="center"/>
              <w:rPr>
                <w:szCs w:val="28"/>
              </w:rPr>
            </w:pPr>
            <w:r w:rsidRPr="005A11AA">
              <w:rPr>
                <w:szCs w:val="28"/>
              </w:rPr>
              <w:t>0.</w:t>
            </w:r>
          </w:p>
        </w:tc>
        <w:tc>
          <w:tcPr>
            <w:tcW w:w="3969" w:type="dxa"/>
          </w:tcPr>
          <w:p w:rsidR="0020631F" w:rsidRPr="005A11AA" w:rsidRDefault="0020631F" w:rsidP="003E5C05">
            <w:pPr>
              <w:tabs>
                <w:tab w:val="left" w:pos="0"/>
                <w:tab w:val="left" w:pos="1134"/>
              </w:tabs>
              <w:rPr>
                <w:i/>
                <w:szCs w:val="28"/>
              </w:rPr>
            </w:pPr>
          </w:p>
        </w:tc>
      </w:tr>
    </w:tbl>
    <w:p w:rsidR="0020631F" w:rsidRDefault="0020631F" w:rsidP="003E5C05">
      <w:pPr>
        <w:tabs>
          <w:tab w:val="left" w:pos="567"/>
          <w:tab w:val="left" w:pos="720"/>
          <w:tab w:val="left" w:pos="1276"/>
        </w:tabs>
        <w:ind w:left="720"/>
        <w:jc w:val="both"/>
        <w:rPr>
          <w:b/>
          <w:bCs/>
          <w:iCs/>
          <w:szCs w:val="28"/>
        </w:rPr>
      </w:pPr>
    </w:p>
    <w:p w:rsidR="0020631F" w:rsidRPr="003E5C05" w:rsidRDefault="0020631F" w:rsidP="003E5C05">
      <w:pPr>
        <w:pStyle w:val="a8"/>
        <w:numPr>
          <w:ilvl w:val="0"/>
          <w:numId w:val="3"/>
        </w:numPr>
        <w:tabs>
          <w:tab w:val="left" w:pos="567"/>
          <w:tab w:val="left" w:pos="720"/>
          <w:tab w:val="left" w:pos="1276"/>
        </w:tabs>
        <w:ind w:left="0" w:firstLine="720"/>
        <w:jc w:val="both"/>
        <w:rPr>
          <w:b/>
          <w:sz w:val="28"/>
          <w:szCs w:val="28"/>
        </w:rPr>
      </w:pPr>
      <w:r w:rsidRPr="003E5C05">
        <w:rPr>
          <w:b/>
          <w:bCs/>
          <w:iCs/>
          <w:sz w:val="28"/>
          <w:szCs w:val="28"/>
        </w:rPr>
        <w:t xml:space="preserve">СЛУХАЛИ: </w:t>
      </w:r>
      <w:r w:rsidRPr="003E5C05">
        <w:rPr>
          <w:iCs/>
          <w:sz w:val="28"/>
          <w:szCs w:val="28"/>
        </w:rPr>
        <w:t xml:space="preserve">Про </w:t>
      </w:r>
      <w:r>
        <w:rPr>
          <w:iCs/>
          <w:sz w:val="28"/>
          <w:szCs w:val="28"/>
        </w:rPr>
        <w:t xml:space="preserve">проєкт </w:t>
      </w:r>
      <w:r w:rsidRPr="003E5C05">
        <w:rPr>
          <w:bCs/>
          <w:sz w:val="28"/>
          <w:szCs w:val="28"/>
        </w:rPr>
        <w:t xml:space="preserve">рішення обласної ради </w:t>
      </w:r>
      <w:r w:rsidRPr="003E5C05">
        <w:rPr>
          <w:b/>
          <w:sz w:val="28"/>
          <w:szCs w:val="28"/>
        </w:rPr>
        <w:t>«</w:t>
      </w:r>
      <w:r w:rsidRPr="003E5C05">
        <w:rPr>
          <w:b/>
          <w:bCs/>
          <w:iCs/>
          <w:sz w:val="28"/>
          <w:szCs w:val="28"/>
          <w:bdr w:val="none" w:sz="0" w:space="0" w:color="auto" w:frame="1"/>
        </w:rPr>
        <w:t xml:space="preserve">Про дострокове припинення повноважень депутата обласної ради VІІІ скликання </w:t>
      </w:r>
      <w:r w:rsidRPr="003E5C05">
        <w:rPr>
          <w:b/>
          <w:bCs/>
          <w:iCs/>
          <w:sz w:val="28"/>
          <w:szCs w:val="28"/>
          <w:bdr w:val="none" w:sz="0" w:space="0" w:color="auto" w:frame="1"/>
        </w:rPr>
        <w:br/>
        <w:t>Власова В.О.</w:t>
      </w:r>
      <w:r w:rsidRPr="003E5C05">
        <w:rPr>
          <w:b/>
          <w:sz w:val="28"/>
          <w:szCs w:val="28"/>
        </w:rPr>
        <w:t>».</w:t>
      </w:r>
    </w:p>
    <w:p w:rsidR="0020631F" w:rsidRPr="00DE1EE5" w:rsidRDefault="0020631F" w:rsidP="008B0FA4">
      <w:pPr>
        <w:pStyle w:val="a8"/>
        <w:tabs>
          <w:tab w:val="left" w:pos="567"/>
          <w:tab w:val="left" w:pos="1498"/>
        </w:tabs>
        <w:ind w:left="2410" w:hanging="1330"/>
        <w:jc w:val="both"/>
        <w:rPr>
          <w:sz w:val="28"/>
          <w:szCs w:val="28"/>
        </w:rPr>
      </w:pPr>
      <w:r w:rsidRPr="00DE1EE5">
        <w:rPr>
          <w:bCs/>
          <w:iCs/>
          <w:sz w:val="28"/>
          <w:szCs w:val="28"/>
          <w:u w:val="single"/>
          <w:bdr w:val="none" w:sz="0" w:space="0" w:color="auto" w:frame="1"/>
        </w:rPr>
        <w:t>Доповідає:</w:t>
      </w:r>
      <w:r w:rsidRPr="00DE1EE5">
        <w:rPr>
          <w:bCs/>
          <w:iCs/>
          <w:sz w:val="28"/>
          <w:szCs w:val="28"/>
          <w:bdr w:val="none" w:sz="0" w:space="0" w:color="auto" w:frame="1"/>
        </w:rPr>
        <w:t xml:space="preserve"> </w:t>
      </w:r>
      <w:r w:rsidRPr="00D664C3">
        <w:rPr>
          <w:b/>
          <w:bCs/>
          <w:i/>
          <w:iCs/>
          <w:sz w:val="28"/>
          <w:szCs w:val="28"/>
          <w:bdr w:val="none" w:sz="0" w:space="0" w:color="auto" w:frame="1"/>
        </w:rPr>
        <w:t>Малишева Оксана Василівна</w:t>
      </w:r>
      <w:r w:rsidRPr="00D664C3">
        <w:rPr>
          <w:bCs/>
          <w:iCs/>
          <w:sz w:val="28"/>
          <w:szCs w:val="28"/>
          <w:bdr w:val="none" w:sz="0" w:space="0" w:color="auto" w:frame="1"/>
        </w:rPr>
        <w:t xml:space="preserve"> – керуючий </w:t>
      </w:r>
      <w:r>
        <w:rPr>
          <w:bCs/>
          <w:iCs/>
          <w:sz w:val="28"/>
          <w:szCs w:val="28"/>
          <w:bdr w:val="none" w:sz="0" w:space="0" w:color="auto" w:frame="1"/>
        </w:rPr>
        <w:t>с</w:t>
      </w:r>
      <w:r w:rsidRPr="00D664C3">
        <w:rPr>
          <w:bCs/>
          <w:iCs/>
          <w:sz w:val="28"/>
          <w:szCs w:val="28"/>
          <w:bdr w:val="none" w:sz="0" w:space="0" w:color="auto" w:frame="1"/>
        </w:rPr>
        <w:t>правами виконавчого апарату обласної ради</w:t>
      </w:r>
      <w:r w:rsidRPr="00DE1EE5">
        <w:rPr>
          <w:bCs/>
          <w:iCs/>
          <w:sz w:val="28"/>
          <w:szCs w:val="28"/>
          <w:bdr w:val="none" w:sz="0" w:space="0" w:color="auto" w:frame="1"/>
        </w:rPr>
        <w:t>.</w:t>
      </w:r>
    </w:p>
    <w:p w:rsidR="0020631F" w:rsidRPr="008F4E95" w:rsidRDefault="0020631F" w:rsidP="008B0FA4">
      <w:pPr>
        <w:tabs>
          <w:tab w:val="left" w:pos="426"/>
          <w:tab w:val="left" w:pos="459"/>
          <w:tab w:val="left" w:pos="851"/>
          <w:tab w:val="left" w:pos="1276"/>
        </w:tabs>
        <w:ind w:firstLine="426"/>
        <w:jc w:val="both"/>
        <w:rPr>
          <w:b/>
          <w:i/>
          <w:spacing w:val="5"/>
          <w:sz w:val="16"/>
          <w:szCs w:val="16"/>
        </w:rPr>
      </w:pPr>
    </w:p>
    <w:p w:rsidR="0020631F" w:rsidRDefault="0020631F" w:rsidP="008B0FA4">
      <w:pPr>
        <w:tabs>
          <w:tab w:val="left" w:pos="426"/>
          <w:tab w:val="left" w:pos="459"/>
          <w:tab w:val="left" w:pos="851"/>
          <w:tab w:val="left" w:pos="1276"/>
        </w:tabs>
        <w:ind w:firstLine="426"/>
        <w:jc w:val="both"/>
      </w:pPr>
      <w:r>
        <w:rPr>
          <w:b/>
          <w:i/>
          <w:spacing w:val="5"/>
        </w:rPr>
        <w:t>Малишева О.В.</w:t>
      </w:r>
      <w:r>
        <w:rPr>
          <w:spacing w:val="5"/>
        </w:rPr>
        <w:t xml:space="preserve"> ознайомила депутатів </w:t>
      </w:r>
      <w:r>
        <w:t>із проєктом рішення обласної ради.</w:t>
      </w:r>
    </w:p>
    <w:p w:rsidR="0020631F" w:rsidRPr="00650637" w:rsidRDefault="0020631F" w:rsidP="008B0FA4">
      <w:pPr>
        <w:pStyle w:val="a8"/>
        <w:tabs>
          <w:tab w:val="left" w:pos="-142"/>
          <w:tab w:val="left" w:pos="870"/>
          <w:tab w:val="left" w:pos="1418"/>
        </w:tabs>
        <w:ind w:left="567"/>
        <w:jc w:val="both"/>
        <w:rPr>
          <w:bCs/>
          <w:iCs/>
          <w:sz w:val="16"/>
          <w:szCs w:val="16"/>
        </w:rPr>
      </w:pPr>
    </w:p>
    <w:p w:rsidR="0020631F" w:rsidRPr="00C74D85" w:rsidRDefault="0020631F" w:rsidP="00ED7672">
      <w:pPr>
        <w:ind w:firstLine="360"/>
        <w:jc w:val="both"/>
        <w:rPr>
          <w:szCs w:val="28"/>
          <w:lang w:eastAsia="en-US"/>
        </w:rPr>
      </w:pPr>
      <w:r w:rsidRPr="00C74D85">
        <w:rPr>
          <w:b/>
          <w:bCs/>
          <w:iCs/>
          <w:szCs w:val="28"/>
        </w:rPr>
        <w:t xml:space="preserve">ВИСТУПИЛИ: </w:t>
      </w:r>
      <w:r w:rsidRPr="00C74D85">
        <w:rPr>
          <w:b/>
          <w:bCs/>
          <w:i/>
          <w:iCs/>
          <w:szCs w:val="28"/>
        </w:rPr>
        <w:t>Каратуманов О.Ю.</w:t>
      </w:r>
      <w:r w:rsidRPr="00C74D85">
        <w:rPr>
          <w:b/>
          <w:bCs/>
          <w:iCs/>
          <w:szCs w:val="28"/>
        </w:rPr>
        <w:t xml:space="preserve"> </w:t>
      </w:r>
      <w:r w:rsidRPr="00C74D85">
        <w:rPr>
          <w:bCs/>
          <w:iCs/>
          <w:szCs w:val="28"/>
        </w:rPr>
        <w:t xml:space="preserve">запропонував погодити даний проєкт рішення </w:t>
      </w:r>
      <w:r w:rsidRPr="00C74D85">
        <w:rPr>
          <w:szCs w:val="28"/>
        </w:rPr>
        <w:t xml:space="preserve">та рекомендувати винести його на </w:t>
      </w:r>
      <w:r w:rsidRPr="00C74D85">
        <w:rPr>
          <w:szCs w:val="28"/>
          <w:lang w:eastAsia="en-US"/>
        </w:rPr>
        <w:t>пленарне засідання сесії обласної ради.</w:t>
      </w:r>
    </w:p>
    <w:p w:rsidR="0020631F" w:rsidRPr="00650637" w:rsidRDefault="0020631F" w:rsidP="008B0FA4">
      <w:pPr>
        <w:tabs>
          <w:tab w:val="left" w:pos="-567"/>
          <w:tab w:val="left" w:pos="284"/>
          <w:tab w:val="left" w:pos="993"/>
          <w:tab w:val="left" w:pos="1134"/>
        </w:tabs>
        <w:suppressAutoHyphens/>
        <w:ind w:firstLine="555"/>
        <w:jc w:val="both"/>
        <w:rPr>
          <w:sz w:val="16"/>
          <w:szCs w:val="16"/>
        </w:rPr>
      </w:pPr>
    </w:p>
    <w:p w:rsidR="0020631F" w:rsidRDefault="0020631F" w:rsidP="008B0FA4">
      <w:pPr>
        <w:tabs>
          <w:tab w:val="left" w:pos="-567"/>
          <w:tab w:val="left" w:pos="284"/>
          <w:tab w:val="left" w:pos="993"/>
          <w:tab w:val="left" w:pos="1134"/>
        </w:tabs>
        <w:suppressAutoHyphens/>
        <w:ind w:firstLine="555"/>
        <w:jc w:val="both"/>
      </w:pPr>
      <w:r>
        <w:t>Депутати одноголосно підтримали пропозицію голови постійної комісії.</w:t>
      </w:r>
    </w:p>
    <w:p w:rsidR="0020631F" w:rsidRDefault="0020631F" w:rsidP="008B0FA4">
      <w:pPr>
        <w:tabs>
          <w:tab w:val="left" w:pos="-142"/>
          <w:tab w:val="left" w:pos="870"/>
          <w:tab w:val="left" w:pos="1418"/>
        </w:tabs>
        <w:ind w:left="567"/>
        <w:contextualSpacing/>
        <w:jc w:val="both"/>
        <w:rPr>
          <w:b/>
          <w:bCs/>
          <w:iCs/>
          <w:szCs w:val="28"/>
        </w:rPr>
      </w:pPr>
      <w:r w:rsidRPr="008F7898">
        <w:rPr>
          <w:b/>
          <w:bCs/>
          <w:iCs/>
          <w:szCs w:val="28"/>
        </w:rPr>
        <w:lastRenderedPageBreak/>
        <w:t>ВИРІШИЛИ:</w:t>
      </w:r>
    </w:p>
    <w:p w:rsidR="0020631F" w:rsidRPr="006E0007" w:rsidRDefault="0020631F" w:rsidP="008B0FA4">
      <w:pPr>
        <w:pStyle w:val="a8"/>
        <w:numPr>
          <w:ilvl w:val="0"/>
          <w:numId w:val="29"/>
        </w:numPr>
        <w:tabs>
          <w:tab w:val="left" w:pos="1134"/>
        </w:tabs>
        <w:jc w:val="both"/>
        <w:rPr>
          <w:bCs/>
          <w:color w:val="000000"/>
          <w:sz w:val="28"/>
          <w:szCs w:val="28"/>
        </w:rPr>
      </w:pPr>
      <w:r w:rsidRPr="006E0007">
        <w:rPr>
          <w:bCs/>
          <w:color w:val="000000"/>
          <w:sz w:val="28"/>
          <w:szCs w:val="28"/>
        </w:rPr>
        <w:t>Інформацію взяти до відома.</w:t>
      </w:r>
    </w:p>
    <w:p w:rsidR="0020631F" w:rsidRPr="009462F9" w:rsidRDefault="0020631F" w:rsidP="008B0FA4">
      <w:pPr>
        <w:pStyle w:val="a8"/>
        <w:numPr>
          <w:ilvl w:val="0"/>
          <w:numId w:val="29"/>
        </w:numPr>
        <w:tabs>
          <w:tab w:val="left" w:pos="0"/>
          <w:tab w:val="left" w:pos="567"/>
          <w:tab w:val="left" w:pos="993"/>
        </w:tabs>
        <w:ind w:left="0" w:firstLine="567"/>
        <w:jc w:val="both"/>
        <w:rPr>
          <w:b/>
          <w:bCs/>
          <w:color w:val="000000"/>
          <w:sz w:val="28"/>
          <w:szCs w:val="28"/>
        </w:rPr>
      </w:pPr>
      <w:r w:rsidRPr="00DE1EE5">
        <w:rPr>
          <w:bCs/>
          <w:color w:val="000000"/>
          <w:sz w:val="28"/>
          <w:szCs w:val="28"/>
        </w:rPr>
        <w:t xml:space="preserve">Погодити проєкт рішення обласної ради </w:t>
      </w:r>
      <w:r w:rsidRPr="009462F9">
        <w:rPr>
          <w:color w:val="000000"/>
          <w:sz w:val="28"/>
          <w:szCs w:val="28"/>
        </w:rPr>
        <w:t>«</w:t>
      </w:r>
      <w:r w:rsidRPr="00AB21DB">
        <w:rPr>
          <w:bCs/>
          <w:iCs/>
          <w:sz w:val="28"/>
          <w:szCs w:val="28"/>
          <w:bdr w:val="none" w:sz="0" w:space="0" w:color="auto" w:frame="1"/>
        </w:rPr>
        <w:t xml:space="preserve">Про дострокове припинення повноважень депутата обласної ради VІІІ скликання </w:t>
      </w:r>
      <w:r w:rsidRPr="00AB21DB">
        <w:rPr>
          <w:bCs/>
          <w:iCs/>
          <w:sz w:val="28"/>
          <w:szCs w:val="28"/>
          <w:bdr w:val="none" w:sz="0" w:space="0" w:color="auto" w:frame="1"/>
        </w:rPr>
        <w:br/>
        <w:t>Власова В.О.</w:t>
      </w:r>
      <w:r w:rsidRPr="009462F9">
        <w:rPr>
          <w:color w:val="000000"/>
          <w:sz w:val="28"/>
          <w:szCs w:val="28"/>
        </w:rPr>
        <w:t>» та винести його на пленарне засідання сесії обласної ради.</w:t>
      </w:r>
    </w:p>
    <w:p w:rsidR="0020631F" w:rsidRPr="0013585D" w:rsidRDefault="0020631F" w:rsidP="008B0FA4">
      <w:pPr>
        <w:pStyle w:val="a8"/>
        <w:tabs>
          <w:tab w:val="left" w:pos="567"/>
          <w:tab w:val="left" w:pos="851"/>
          <w:tab w:val="left" w:pos="993"/>
          <w:tab w:val="left" w:pos="1276"/>
        </w:tabs>
        <w:autoSpaceDN w:val="0"/>
        <w:ind w:left="1701"/>
        <w:jc w:val="both"/>
        <w:rPr>
          <w:b/>
          <w:bCs/>
          <w:color w:val="000000"/>
          <w:sz w:val="16"/>
          <w:szCs w:val="16"/>
        </w:rPr>
      </w:pPr>
    </w:p>
    <w:tbl>
      <w:tblPr>
        <w:tblW w:w="7938" w:type="dxa"/>
        <w:jc w:val="right"/>
        <w:tblLook w:val="01E0" w:firstRow="1" w:lastRow="1" w:firstColumn="1" w:lastColumn="1" w:noHBand="0" w:noVBand="0"/>
      </w:tblPr>
      <w:tblGrid>
        <w:gridCol w:w="1793"/>
        <w:gridCol w:w="1296"/>
        <w:gridCol w:w="313"/>
        <w:gridCol w:w="567"/>
        <w:gridCol w:w="3969"/>
      </w:tblGrid>
      <w:tr w:rsidR="0020631F" w:rsidRPr="005A11AA" w:rsidTr="003E5C05">
        <w:trPr>
          <w:trHeight w:val="1065"/>
          <w:jc w:val="right"/>
        </w:trPr>
        <w:tc>
          <w:tcPr>
            <w:tcW w:w="1793" w:type="dxa"/>
          </w:tcPr>
          <w:p w:rsidR="0020631F" w:rsidRPr="005A11AA" w:rsidRDefault="0020631F" w:rsidP="003E5C05">
            <w:pPr>
              <w:tabs>
                <w:tab w:val="left" w:pos="0"/>
                <w:tab w:val="left" w:pos="1134"/>
              </w:tabs>
              <w:rPr>
                <w:szCs w:val="28"/>
              </w:rPr>
            </w:pPr>
            <w:r w:rsidRPr="005A11AA">
              <w:rPr>
                <w:szCs w:val="28"/>
              </w:rPr>
              <w:t>Голосували:</w:t>
            </w:r>
          </w:p>
        </w:tc>
        <w:tc>
          <w:tcPr>
            <w:tcW w:w="1296" w:type="dxa"/>
          </w:tcPr>
          <w:p w:rsidR="0020631F" w:rsidRPr="005A11AA" w:rsidRDefault="0020631F" w:rsidP="003E5C05">
            <w:pPr>
              <w:rPr>
                <w:szCs w:val="28"/>
              </w:rPr>
            </w:pPr>
            <w:r w:rsidRPr="005A11AA">
              <w:rPr>
                <w:szCs w:val="28"/>
              </w:rPr>
              <w:t>«за»</w:t>
            </w:r>
          </w:p>
        </w:tc>
        <w:tc>
          <w:tcPr>
            <w:tcW w:w="313" w:type="dxa"/>
          </w:tcPr>
          <w:p w:rsidR="0020631F" w:rsidRPr="005A11AA" w:rsidRDefault="0020631F" w:rsidP="003E5C05">
            <w:pPr>
              <w:tabs>
                <w:tab w:val="left" w:pos="0"/>
                <w:tab w:val="left" w:pos="1134"/>
              </w:tabs>
              <w:rPr>
                <w:szCs w:val="28"/>
              </w:rPr>
            </w:pPr>
            <w:r w:rsidRPr="005A11AA">
              <w:rPr>
                <w:szCs w:val="28"/>
              </w:rPr>
              <w:t>-</w:t>
            </w:r>
          </w:p>
        </w:tc>
        <w:tc>
          <w:tcPr>
            <w:tcW w:w="567" w:type="dxa"/>
          </w:tcPr>
          <w:p w:rsidR="0020631F" w:rsidRPr="005A11AA" w:rsidRDefault="0020631F" w:rsidP="003E5C05">
            <w:pPr>
              <w:tabs>
                <w:tab w:val="left" w:pos="0"/>
                <w:tab w:val="left" w:pos="1134"/>
              </w:tabs>
              <w:rPr>
                <w:szCs w:val="28"/>
              </w:rPr>
            </w:pPr>
            <w:r>
              <w:rPr>
                <w:szCs w:val="28"/>
              </w:rPr>
              <w:t>6;</w:t>
            </w:r>
          </w:p>
        </w:tc>
        <w:tc>
          <w:tcPr>
            <w:tcW w:w="3969" w:type="dxa"/>
            <w:tcMar>
              <w:left w:w="28" w:type="dxa"/>
              <w:right w:w="28" w:type="dxa"/>
            </w:tcMar>
          </w:tcPr>
          <w:p w:rsidR="0020631F" w:rsidRPr="00376358" w:rsidRDefault="0020631F" w:rsidP="00650637">
            <w:pPr>
              <w:tabs>
                <w:tab w:val="left" w:pos="0"/>
                <w:tab w:val="left" w:pos="1134"/>
              </w:tabs>
              <w:ind w:right="-246"/>
              <w:rPr>
                <w:i/>
                <w:szCs w:val="28"/>
              </w:rPr>
            </w:pPr>
            <w:r w:rsidRPr="005A11AA">
              <w:rPr>
                <w:i/>
                <w:szCs w:val="28"/>
              </w:rPr>
              <w:t>Каратуманов О.Ю., Горло Д.В., Козловський А.В., Оніщенко Д.С., Панов В.В.</w:t>
            </w:r>
            <w:r>
              <w:rPr>
                <w:i/>
                <w:szCs w:val="28"/>
              </w:rPr>
              <w:t>,</w:t>
            </w:r>
            <w:r w:rsidRPr="005A11AA">
              <w:rPr>
                <w:i/>
                <w:szCs w:val="28"/>
              </w:rPr>
              <w:t xml:space="preserve"> </w:t>
            </w:r>
            <w:r>
              <w:rPr>
                <w:i/>
                <w:szCs w:val="28"/>
              </w:rPr>
              <w:t>Чернов С.І.</w:t>
            </w:r>
          </w:p>
        </w:tc>
      </w:tr>
      <w:tr w:rsidR="0020631F" w:rsidRPr="005A11AA" w:rsidTr="003E5C05">
        <w:trPr>
          <w:trHeight w:val="340"/>
          <w:jc w:val="right"/>
        </w:trPr>
        <w:tc>
          <w:tcPr>
            <w:tcW w:w="1793" w:type="dxa"/>
            <w:vAlign w:val="center"/>
          </w:tcPr>
          <w:p w:rsidR="0020631F" w:rsidRPr="005A11AA" w:rsidRDefault="0020631F" w:rsidP="003E5C05">
            <w:pPr>
              <w:tabs>
                <w:tab w:val="left" w:pos="0"/>
                <w:tab w:val="left" w:pos="1134"/>
              </w:tabs>
              <w:jc w:val="center"/>
              <w:rPr>
                <w:szCs w:val="28"/>
              </w:rPr>
            </w:pPr>
          </w:p>
        </w:tc>
        <w:tc>
          <w:tcPr>
            <w:tcW w:w="1296" w:type="dxa"/>
          </w:tcPr>
          <w:p w:rsidR="0020631F" w:rsidRPr="005A11AA" w:rsidRDefault="0020631F" w:rsidP="003E5C05">
            <w:pPr>
              <w:rPr>
                <w:szCs w:val="28"/>
              </w:rPr>
            </w:pPr>
            <w:r w:rsidRPr="005A11AA">
              <w:rPr>
                <w:szCs w:val="28"/>
              </w:rPr>
              <w:t>«проти»</w:t>
            </w:r>
          </w:p>
        </w:tc>
        <w:tc>
          <w:tcPr>
            <w:tcW w:w="313" w:type="dxa"/>
            <w:vAlign w:val="center"/>
          </w:tcPr>
          <w:p w:rsidR="0020631F" w:rsidRPr="005A11AA" w:rsidRDefault="0020631F" w:rsidP="003E5C05">
            <w:pPr>
              <w:tabs>
                <w:tab w:val="left" w:pos="0"/>
                <w:tab w:val="left" w:pos="1134"/>
              </w:tabs>
              <w:jc w:val="center"/>
              <w:rPr>
                <w:szCs w:val="28"/>
              </w:rPr>
            </w:pPr>
            <w:r w:rsidRPr="005A11AA">
              <w:rPr>
                <w:szCs w:val="28"/>
              </w:rPr>
              <w:t>-</w:t>
            </w:r>
          </w:p>
        </w:tc>
        <w:tc>
          <w:tcPr>
            <w:tcW w:w="567" w:type="dxa"/>
            <w:vAlign w:val="center"/>
          </w:tcPr>
          <w:p w:rsidR="0020631F" w:rsidRPr="005A11AA" w:rsidRDefault="0020631F" w:rsidP="003E5C05">
            <w:pPr>
              <w:tabs>
                <w:tab w:val="left" w:pos="0"/>
                <w:tab w:val="left" w:pos="1134"/>
              </w:tabs>
              <w:jc w:val="center"/>
              <w:rPr>
                <w:szCs w:val="28"/>
              </w:rPr>
            </w:pPr>
            <w:r w:rsidRPr="005A11AA">
              <w:rPr>
                <w:szCs w:val="28"/>
              </w:rPr>
              <w:t>0;</w:t>
            </w:r>
          </w:p>
        </w:tc>
        <w:tc>
          <w:tcPr>
            <w:tcW w:w="3969" w:type="dxa"/>
          </w:tcPr>
          <w:p w:rsidR="0020631F" w:rsidRPr="005A11AA" w:rsidRDefault="0020631F" w:rsidP="003E5C05">
            <w:pPr>
              <w:tabs>
                <w:tab w:val="left" w:pos="0"/>
                <w:tab w:val="left" w:pos="1134"/>
              </w:tabs>
              <w:rPr>
                <w:i/>
                <w:szCs w:val="28"/>
              </w:rPr>
            </w:pPr>
          </w:p>
        </w:tc>
      </w:tr>
      <w:tr w:rsidR="0020631F" w:rsidRPr="005A11AA" w:rsidTr="003E5C05">
        <w:trPr>
          <w:trHeight w:val="340"/>
          <w:jc w:val="right"/>
        </w:trPr>
        <w:tc>
          <w:tcPr>
            <w:tcW w:w="1793" w:type="dxa"/>
            <w:vAlign w:val="center"/>
          </w:tcPr>
          <w:p w:rsidR="0020631F" w:rsidRPr="005A11AA" w:rsidRDefault="0020631F" w:rsidP="003E5C05">
            <w:pPr>
              <w:tabs>
                <w:tab w:val="left" w:pos="0"/>
                <w:tab w:val="left" w:pos="1134"/>
              </w:tabs>
              <w:jc w:val="center"/>
              <w:rPr>
                <w:szCs w:val="28"/>
              </w:rPr>
            </w:pPr>
          </w:p>
        </w:tc>
        <w:tc>
          <w:tcPr>
            <w:tcW w:w="1296" w:type="dxa"/>
          </w:tcPr>
          <w:p w:rsidR="0020631F" w:rsidRPr="005A11AA" w:rsidRDefault="0020631F" w:rsidP="003E5C05">
            <w:pPr>
              <w:rPr>
                <w:szCs w:val="28"/>
              </w:rPr>
            </w:pPr>
            <w:r w:rsidRPr="005A11AA">
              <w:rPr>
                <w:szCs w:val="28"/>
              </w:rPr>
              <w:t>«утрим.»</w:t>
            </w:r>
          </w:p>
        </w:tc>
        <w:tc>
          <w:tcPr>
            <w:tcW w:w="313" w:type="dxa"/>
            <w:vAlign w:val="center"/>
          </w:tcPr>
          <w:p w:rsidR="0020631F" w:rsidRPr="005A11AA" w:rsidRDefault="0020631F" w:rsidP="003E5C05">
            <w:pPr>
              <w:tabs>
                <w:tab w:val="left" w:pos="0"/>
                <w:tab w:val="left" w:pos="1134"/>
              </w:tabs>
              <w:jc w:val="center"/>
              <w:rPr>
                <w:szCs w:val="28"/>
              </w:rPr>
            </w:pPr>
            <w:r w:rsidRPr="005A11AA">
              <w:rPr>
                <w:szCs w:val="28"/>
              </w:rPr>
              <w:t>-</w:t>
            </w:r>
          </w:p>
        </w:tc>
        <w:tc>
          <w:tcPr>
            <w:tcW w:w="567" w:type="dxa"/>
            <w:vAlign w:val="center"/>
          </w:tcPr>
          <w:p w:rsidR="0020631F" w:rsidRPr="005A11AA" w:rsidRDefault="0020631F" w:rsidP="003E5C05">
            <w:pPr>
              <w:tabs>
                <w:tab w:val="left" w:pos="0"/>
                <w:tab w:val="left" w:pos="1134"/>
              </w:tabs>
              <w:jc w:val="center"/>
              <w:rPr>
                <w:szCs w:val="28"/>
              </w:rPr>
            </w:pPr>
            <w:r w:rsidRPr="005A11AA">
              <w:rPr>
                <w:szCs w:val="28"/>
              </w:rPr>
              <w:t>0.</w:t>
            </w:r>
          </w:p>
        </w:tc>
        <w:tc>
          <w:tcPr>
            <w:tcW w:w="3969" w:type="dxa"/>
          </w:tcPr>
          <w:p w:rsidR="0020631F" w:rsidRPr="005A11AA" w:rsidRDefault="0020631F" w:rsidP="003E5C05">
            <w:pPr>
              <w:tabs>
                <w:tab w:val="left" w:pos="0"/>
                <w:tab w:val="left" w:pos="1134"/>
              </w:tabs>
              <w:rPr>
                <w:i/>
                <w:szCs w:val="28"/>
              </w:rPr>
            </w:pPr>
          </w:p>
        </w:tc>
      </w:tr>
    </w:tbl>
    <w:p w:rsidR="0020631F" w:rsidRDefault="0020631F" w:rsidP="00DE1EE5">
      <w:pPr>
        <w:tabs>
          <w:tab w:val="left" w:pos="-142"/>
          <w:tab w:val="left" w:pos="870"/>
          <w:tab w:val="left" w:pos="1418"/>
        </w:tabs>
        <w:ind w:left="567"/>
        <w:contextualSpacing/>
        <w:jc w:val="both"/>
        <w:rPr>
          <w:b/>
          <w:bCs/>
          <w:iCs/>
          <w:szCs w:val="28"/>
        </w:rPr>
      </w:pPr>
    </w:p>
    <w:p w:rsidR="0020631F" w:rsidRPr="008F4E95" w:rsidRDefault="0020631F" w:rsidP="00AB21DB">
      <w:pPr>
        <w:pStyle w:val="a8"/>
        <w:numPr>
          <w:ilvl w:val="0"/>
          <w:numId w:val="3"/>
        </w:numPr>
        <w:tabs>
          <w:tab w:val="left" w:pos="567"/>
          <w:tab w:val="left" w:pos="720"/>
          <w:tab w:val="left" w:pos="1276"/>
        </w:tabs>
        <w:ind w:left="0" w:firstLine="720"/>
        <w:jc w:val="both"/>
        <w:rPr>
          <w:b/>
          <w:sz w:val="28"/>
          <w:szCs w:val="28"/>
        </w:rPr>
      </w:pPr>
      <w:r w:rsidRPr="008F4E95">
        <w:rPr>
          <w:b/>
          <w:bCs/>
          <w:iCs/>
          <w:sz w:val="28"/>
          <w:szCs w:val="28"/>
        </w:rPr>
        <w:t xml:space="preserve">СЛУХАЛИ: </w:t>
      </w:r>
      <w:r w:rsidRPr="008F4E95">
        <w:rPr>
          <w:iCs/>
          <w:sz w:val="28"/>
          <w:szCs w:val="28"/>
        </w:rPr>
        <w:t xml:space="preserve">Про </w:t>
      </w:r>
      <w:r>
        <w:rPr>
          <w:iCs/>
          <w:sz w:val="28"/>
          <w:szCs w:val="28"/>
        </w:rPr>
        <w:t xml:space="preserve">проєкт </w:t>
      </w:r>
      <w:r w:rsidRPr="008F4E95">
        <w:rPr>
          <w:bCs/>
          <w:sz w:val="28"/>
          <w:szCs w:val="28"/>
        </w:rPr>
        <w:t xml:space="preserve">рішення обласної ради </w:t>
      </w:r>
      <w:r w:rsidRPr="008F4E95">
        <w:rPr>
          <w:b/>
          <w:sz w:val="28"/>
          <w:szCs w:val="28"/>
        </w:rPr>
        <w:t>«</w:t>
      </w:r>
      <w:r w:rsidRPr="008B0FA4">
        <w:rPr>
          <w:b/>
          <w:bCs/>
          <w:iCs/>
          <w:sz w:val="28"/>
          <w:szCs w:val="28"/>
          <w:bdr w:val="none" w:sz="0" w:space="0" w:color="auto" w:frame="1"/>
        </w:rPr>
        <w:t xml:space="preserve">Про дострокове припинення повноважень депутата обласної ради VІІІ скликання </w:t>
      </w:r>
      <w:r>
        <w:rPr>
          <w:b/>
          <w:bCs/>
          <w:iCs/>
          <w:sz w:val="28"/>
          <w:szCs w:val="28"/>
          <w:bdr w:val="none" w:sz="0" w:space="0" w:color="auto" w:frame="1"/>
        </w:rPr>
        <w:br/>
        <w:t>Шенцева М.Д.</w:t>
      </w:r>
      <w:r w:rsidRPr="008F4E95">
        <w:rPr>
          <w:b/>
          <w:sz w:val="28"/>
          <w:szCs w:val="28"/>
        </w:rPr>
        <w:t>».</w:t>
      </w:r>
    </w:p>
    <w:p w:rsidR="0020631F" w:rsidRPr="00DE1EE5" w:rsidRDefault="0020631F" w:rsidP="00AB21DB">
      <w:pPr>
        <w:pStyle w:val="a8"/>
        <w:tabs>
          <w:tab w:val="left" w:pos="567"/>
          <w:tab w:val="left" w:pos="1498"/>
        </w:tabs>
        <w:ind w:left="2410" w:hanging="1330"/>
        <w:jc w:val="both"/>
        <w:rPr>
          <w:sz w:val="28"/>
          <w:szCs w:val="28"/>
        </w:rPr>
      </w:pPr>
      <w:r w:rsidRPr="00DE1EE5">
        <w:rPr>
          <w:bCs/>
          <w:iCs/>
          <w:sz w:val="28"/>
          <w:szCs w:val="28"/>
          <w:u w:val="single"/>
          <w:bdr w:val="none" w:sz="0" w:space="0" w:color="auto" w:frame="1"/>
        </w:rPr>
        <w:t>Доповідає:</w:t>
      </w:r>
      <w:r w:rsidRPr="00DE1EE5">
        <w:rPr>
          <w:bCs/>
          <w:iCs/>
          <w:sz w:val="28"/>
          <w:szCs w:val="28"/>
          <w:bdr w:val="none" w:sz="0" w:space="0" w:color="auto" w:frame="1"/>
        </w:rPr>
        <w:t xml:space="preserve"> </w:t>
      </w:r>
      <w:r w:rsidRPr="00D664C3">
        <w:rPr>
          <w:b/>
          <w:bCs/>
          <w:i/>
          <w:iCs/>
          <w:sz w:val="28"/>
          <w:szCs w:val="28"/>
          <w:bdr w:val="none" w:sz="0" w:space="0" w:color="auto" w:frame="1"/>
        </w:rPr>
        <w:t>Малишева Оксана Василівна</w:t>
      </w:r>
      <w:r w:rsidRPr="00D664C3">
        <w:rPr>
          <w:bCs/>
          <w:iCs/>
          <w:sz w:val="28"/>
          <w:szCs w:val="28"/>
          <w:bdr w:val="none" w:sz="0" w:space="0" w:color="auto" w:frame="1"/>
        </w:rPr>
        <w:t xml:space="preserve"> – керуючий </w:t>
      </w:r>
      <w:r>
        <w:rPr>
          <w:bCs/>
          <w:iCs/>
          <w:sz w:val="28"/>
          <w:szCs w:val="28"/>
          <w:bdr w:val="none" w:sz="0" w:space="0" w:color="auto" w:frame="1"/>
        </w:rPr>
        <w:t>с</w:t>
      </w:r>
      <w:r w:rsidRPr="00D664C3">
        <w:rPr>
          <w:bCs/>
          <w:iCs/>
          <w:sz w:val="28"/>
          <w:szCs w:val="28"/>
          <w:bdr w:val="none" w:sz="0" w:space="0" w:color="auto" w:frame="1"/>
        </w:rPr>
        <w:t>правами виконавчого апарату обласної ради</w:t>
      </w:r>
      <w:r w:rsidRPr="00DE1EE5">
        <w:rPr>
          <w:bCs/>
          <w:iCs/>
          <w:sz w:val="28"/>
          <w:szCs w:val="28"/>
          <w:bdr w:val="none" w:sz="0" w:space="0" w:color="auto" w:frame="1"/>
        </w:rPr>
        <w:t>.</w:t>
      </w:r>
    </w:p>
    <w:p w:rsidR="0020631F" w:rsidRPr="008F4E95" w:rsidRDefault="0020631F" w:rsidP="00AB21DB">
      <w:pPr>
        <w:tabs>
          <w:tab w:val="left" w:pos="426"/>
          <w:tab w:val="left" w:pos="459"/>
          <w:tab w:val="left" w:pos="851"/>
          <w:tab w:val="left" w:pos="1276"/>
        </w:tabs>
        <w:ind w:firstLine="426"/>
        <w:jc w:val="both"/>
        <w:rPr>
          <w:b/>
          <w:i/>
          <w:spacing w:val="5"/>
          <w:sz w:val="16"/>
          <w:szCs w:val="16"/>
        </w:rPr>
      </w:pPr>
    </w:p>
    <w:p w:rsidR="0020631F" w:rsidRDefault="0020631F" w:rsidP="00AB21DB">
      <w:pPr>
        <w:tabs>
          <w:tab w:val="left" w:pos="426"/>
          <w:tab w:val="left" w:pos="459"/>
          <w:tab w:val="left" w:pos="851"/>
          <w:tab w:val="left" w:pos="1276"/>
        </w:tabs>
        <w:ind w:firstLine="426"/>
        <w:jc w:val="both"/>
      </w:pPr>
      <w:r>
        <w:rPr>
          <w:b/>
          <w:i/>
          <w:spacing w:val="5"/>
        </w:rPr>
        <w:t>Малишева О.В.</w:t>
      </w:r>
      <w:r>
        <w:rPr>
          <w:spacing w:val="5"/>
        </w:rPr>
        <w:t xml:space="preserve"> ознайомила депутатів </w:t>
      </w:r>
      <w:r>
        <w:t>із проєктом рішення обласної ради.</w:t>
      </w:r>
    </w:p>
    <w:p w:rsidR="0020631F" w:rsidRPr="003E5C05" w:rsidRDefault="0020631F" w:rsidP="00AB21DB">
      <w:pPr>
        <w:pStyle w:val="a8"/>
        <w:tabs>
          <w:tab w:val="left" w:pos="-142"/>
          <w:tab w:val="left" w:pos="870"/>
          <w:tab w:val="left" w:pos="1418"/>
        </w:tabs>
        <w:ind w:left="567"/>
        <w:jc w:val="both"/>
        <w:rPr>
          <w:bCs/>
          <w:iCs/>
          <w:sz w:val="16"/>
          <w:szCs w:val="16"/>
        </w:rPr>
      </w:pPr>
    </w:p>
    <w:p w:rsidR="0020631F" w:rsidRPr="00C74D85" w:rsidRDefault="0020631F" w:rsidP="003E5C05">
      <w:pPr>
        <w:ind w:firstLine="426"/>
        <w:jc w:val="both"/>
        <w:rPr>
          <w:szCs w:val="28"/>
          <w:lang w:eastAsia="en-US"/>
        </w:rPr>
      </w:pPr>
      <w:r w:rsidRPr="00C74D85">
        <w:rPr>
          <w:b/>
          <w:bCs/>
          <w:iCs/>
          <w:szCs w:val="28"/>
        </w:rPr>
        <w:t xml:space="preserve">ВИСТУПИЛИ: </w:t>
      </w:r>
      <w:r w:rsidRPr="00C74D85">
        <w:rPr>
          <w:b/>
          <w:bCs/>
          <w:i/>
          <w:iCs/>
          <w:szCs w:val="28"/>
        </w:rPr>
        <w:t>Каратуманов О.Ю.</w:t>
      </w:r>
      <w:r w:rsidRPr="00C74D85">
        <w:rPr>
          <w:b/>
          <w:bCs/>
          <w:iCs/>
          <w:szCs w:val="28"/>
        </w:rPr>
        <w:t xml:space="preserve"> </w:t>
      </w:r>
      <w:r w:rsidRPr="00C74D85">
        <w:rPr>
          <w:bCs/>
          <w:iCs/>
          <w:szCs w:val="28"/>
        </w:rPr>
        <w:t xml:space="preserve">запропонував погодити даний проєкт рішення </w:t>
      </w:r>
      <w:r w:rsidRPr="00C74D85">
        <w:rPr>
          <w:szCs w:val="28"/>
        </w:rPr>
        <w:t xml:space="preserve">та рекомендувати винести його на </w:t>
      </w:r>
      <w:r w:rsidRPr="00C74D85">
        <w:rPr>
          <w:szCs w:val="28"/>
          <w:lang w:eastAsia="en-US"/>
        </w:rPr>
        <w:t>пленарне засідання сесії обласної ради.</w:t>
      </w:r>
    </w:p>
    <w:p w:rsidR="0020631F" w:rsidRPr="003E5C05" w:rsidRDefault="0020631F" w:rsidP="00AB21DB">
      <w:pPr>
        <w:tabs>
          <w:tab w:val="left" w:pos="-567"/>
          <w:tab w:val="left" w:pos="284"/>
          <w:tab w:val="left" w:pos="993"/>
          <w:tab w:val="left" w:pos="1134"/>
        </w:tabs>
        <w:suppressAutoHyphens/>
        <w:ind w:firstLine="555"/>
        <w:jc w:val="both"/>
        <w:rPr>
          <w:sz w:val="16"/>
          <w:szCs w:val="16"/>
        </w:rPr>
      </w:pPr>
    </w:p>
    <w:p w:rsidR="0020631F" w:rsidRDefault="0020631F" w:rsidP="00AB21DB">
      <w:pPr>
        <w:tabs>
          <w:tab w:val="left" w:pos="-567"/>
          <w:tab w:val="left" w:pos="284"/>
          <w:tab w:val="left" w:pos="993"/>
          <w:tab w:val="left" w:pos="1134"/>
        </w:tabs>
        <w:suppressAutoHyphens/>
        <w:ind w:firstLine="555"/>
        <w:jc w:val="both"/>
      </w:pPr>
      <w:r>
        <w:t>Депутати одноголосно підтримали пропозицію голови постійної комісії.</w:t>
      </w:r>
    </w:p>
    <w:p w:rsidR="0020631F" w:rsidRPr="003E5C05" w:rsidRDefault="0020631F" w:rsidP="00AB21DB">
      <w:pPr>
        <w:tabs>
          <w:tab w:val="left" w:pos="-142"/>
          <w:tab w:val="left" w:pos="870"/>
          <w:tab w:val="left" w:pos="1418"/>
        </w:tabs>
        <w:ind w:left="567"/>
        <w:contextualSpacing/>
        <w:jc w:val="both"/>
        <w:rPr>
          <w:b/>
          <w:bCs/>
          <w:iCs/>
          <w:sz w:val="16"/>
          <w:szCs w:val="16"/>
        </w:rPr>
      </w:pPr>
    </w:p>
    <w:p w:rsidR="0020631F" w:rsidRDefault="0020631F" w:rsidP="00AB21DB">
      <w:pPr>
        <w:tabs>
          <w:tab w:val="left" w:pos="-142"/>
          <w:tab w:val="left" w:pos="870"/>
          <w:tab w:val="left" w:pos="1418"/>
        </w:tabs>
        <w:ind w:left="567"/>
        <w:contextualSpacing/>
        <w:jc w:val="both"/>
        <w:rPr>
          <w:b/>
          <w:bCs/>
          <w:iCs/>
          <w:szCs w:val="28"/>
        </w:rPr>
      </w:pPr>
      <w:r w:rsidRPr="008F7898">
        <w:rPr>
          <w:b/>
          <w:bCs/>
          <w:iCs/>
          <w:szCs w:val="28"/>
        </w:rPr>
        <w:t>ВИРІШИЛИ:</w:t>
      </w:r>
    </w:p>
    <w:p w:rsidR="0020631F" w:rsidRPr="006E0007" w:rsidRDefault="0020631F" w:rsidP="00AB21DB">
      <w:pPr>
        <w:pStyle w:val="a8"/>
        <w:numPr>
          <w:ilvl w:val="0"/>
          <w:numId w:val="30"/>
        </w:numPr>
        <w:tabs>
          <w:tab w:val="left" w:pos="1134"/>
        </w:tabs>
        <w:jc w:val="both"/>
        <w:rPr>
          <w:bCs/>
          <w:color w:val="000000"/>
          <w:sz w:val="28"/>
          <w:szCs w:val="28"/>
        </w:rPr>
      </w:pPr>
      <w:r w:rsidRPr="006E0007">
        <w:rPr>
          <w:bCs/>
          <w:color w:val="000000"/>
          <w:sz w:val="28"/>
          <w:szCs w:val="28"/>
        </w:rPr>
        <w:t>Інформацію взяти до відома.</w:t>
      </w:r>
    </w:p>
    <w:p w:rsidR="0020631F" w:rsidRPr="009462F9" w:rsidRDefault="0020631F" w:rsidP="00AB21DB">
      <w:pPr>
        <w:pStyle w:val="a8"/>
        <w:numPr>
          <w:ilvl w:val="0"/>
          <w:numId w:val="30"/>
        </w:numPr>
        <w:tabs>
          <w:tab w:val="left" w:pos="0"/>
          <w:tab w:val="left" w:pos="567"/>
          <w:tab w:val="left" w:pos="993"/>
        </w:tabs>
        <w:ind w:left="0" w:firstLine="567"/>
        <w:jc w:val="both"/>
        <w:rPr>
          <w:b/>
          <w:bCs/>
          <w:color w:val="000000"/>
          <w:sz w:val="28"/>
          <w:szCs w:val="28"/>
        </w:rPr>
      </w:pPr>
      <w:r w:rsidRPr="00DE1EE5">
        <w:rPr>
          <w:bCs/>
          <w:color w:val="000000"/>
          <w:sz w:val="28"/>
          <w:szCs w:val="28"/>
        </w:rPr>
        <w:t xml:space="preserve">Погодити проєкт рішення обласної ради </w:t>
      </w:r>
      <w:r w:rsidRPr="009462F9">
        <w:rPr>
          <w:color w:val="000000"/>
          <w:sz w:val="28"/>
          <w:szCs w:val="28"/>
        </w:rPr>
        <w:t>«</w:t>
      </w:r>
      <w:r w:rsidRPr="00AB21DB">
        <w:rPr>
          <w:bCs/>
          <w:iCs/>
          <w:sz w:val="28"/>
          <w:szCs w:val="28"/>
          <w:bdr w:val="none" w:sz="0" w:space="0" w:color="auto" w:frame="1"/>
        </w:rPr>
        <w:t xml:space="preserve">Про дострокове припинення повноважень депутата обласної ради VІІІ скликання </w:t>
      </w:r>
      <w:r w:rsidRPr="00AB21DB">
        <w:rPr>
          <w:bCs/>
          <w:iCs/>
          <w:sz w:val="28"/>
          <w:szCs w:val="28"/>
          <w:bdr w:val="none" w:sz="0" w:space="0" w:color="auto" w:frame="1"/>
        </w:rPr>
        <w:br/>
      </w:r>
      <w:r>
        <w:rPr>
          <w:bCs/>
          <w:iCs/>
          <w:sz w:val="28"/>
          <w:szCs w:val="28"/>
          <w:bdr w:val="none" w:sz="0" w:space="0" w:color="auto" w:frame="1"/>
        </w:rPr>
        <w:t>Шенцева М.Д.</w:t>
      </w:r>
      <w:r w:rsidRPr="009462F9">
        <w:rPr>
          <w:color w:val="000000"/>
          <w:sz w:val="28"/>
          <w:szCs w:val="28"/>
        </w:rPr>
        <w:t>» та винести його на пленарне засідання сесії обласної ради.</w:t>
      </w:r>
    </w:p>
    <w:p w:rsidR="0020631F" w:rsidRPr="0013585D" w:rsidRDefault="0020631F" w:rsidP="00AB21DB">
      <w:pPr>
        <w:pStyle w:val="a8"/>
        <w:tabs>
          <w:tab w:val="left" w:pos="567"/>
          <w:tab w:val="left" w:pos="851"/>
          <w:tab w:val="left" w:pos="993"/>
          <w:tab w:val="left" w:pos="1276"/>
        </w:tabs>
        <w:autoSpaceDN w:val="0"/>
        <w:ind w:left="1701"/>
        <w:jc w:val="both"/>
        <w:rPr>
          <w:b/>
          <w:bCs/>
          <w:color w:val="000000"/>
          <w:sz w:val="16"/>
          <w:szCs w:val="16"/>
        </w:rPr>
      </w:pPr>
    </w:p>
    <w:tbl>
      <w:tblPr>
        <w:tblW w:w="7938" w:type="dxa"/>
        <w:jc w:val="right"/>
        <w:tblLook w:val="01E0" w:firstRow="1" w:lastRow="1" w:firstColumn="1" w:lastColumn="1" w:noHBand="0" w:noVBand="0"/>
      </w:tblPr>
      <w:tblGrid>
        <w:gridCol w:w="1793"/>
        <w:gridCol w:w="1296"/>
        <w:gridCol w:w="313"/>
        <w:gridCol w:w="567"/>
        <w:gridCol w:w="3969"/>
      </w:tblGrid>
      <w:tr w:rsidR="0020631F" w:rsidRPr="005A11AA" w:rsidTr="003E5C05">
        <w:trPr>
          <w:trHeight w:val="1065"/>
          <w:jc w:val="right"/>
        </w:trPr>
        <w:tc>
          <w:tcPr>
            <w:tcW w:w="1793" w:type="dxa"/>
          </w:tcPr>
          <w:p w:rsidR="0020631F" w:rsidRPr="005A11AA" w:rsidRDefault="0020631F" w:rsidP="003E5C05">
            <w:pPr>
              <w:tabs>
                <w:tab w:val="left" w:pos="0"/>
                <w:tab w:val="left" w:pos="1134"/>
              </w:tabs>
              <w:rPr>
                <w:szCs w:val="28"/>
              </w:rPr>
            </w:pPr>
            <w:r w:rsidRPr="005A11AA">
              <w:rPr>
                <w:szCs w:val="28"/>
              </w:rPr>
              <w:t>Голосували:</w:t>
            </w:r>
          </w:p>
        </w:tc>
        <w:tc>
          <w:tcPr>
            <w:tcW w:w="1296" w:type="dxa"/>
          </w:tcPr>
          <w:p w:rsidR="0020631F" w:rsidRPr="005A11AA" w:rsidRDefault="0020631F" w:rsidP="003E5C05">
            <w:pPr>
              <w:rPr>
                <w:szCs w:val="28"/>
              </w:rPr>
            </w:pPr>
            <w:r w:rsidRPr="005A11AA">
              <w:rPr>
                <w:szCs w:val="28"/>
              </w:rPr>
              <w:t>«за»</w:t>
            </w:r>
          </w:p>
        </w:tc>
        <w:tc>
          <w:tcPr>
            <w:tcW w:w="313" w:type="dxa"/>
          </w:tcPr>
          <w:p w:rsidR="0020631F" w:rsidRPr="005A11AA" w:rsidRDefault="0020631F" w:rsidP="003E5C05">
            <w:pPr>
              <w:tabs>
                <w:tab w:val="left" w:pos="0"/>
                <w:tab w:val="left" w:pos="1134"/>
              </w:tabs>
              <w:rPr>
                <w:szCs w:val="28"/>
              </w:rPr>
            </w:pPr>
            <w:r w:rsidRPr="005A11AA">
              <w:rPr>
                <w:szCs w:val="28"/>
              </w:rPr>
              <w:t>-</w:t>
            </w:r>
          </w:p>
        </w:tc>
        <w:tc>
          <w:tcPr>
            <w:tcW w:w="567" w:type="dxa"/>
          </w:tcPr>
          <w:p w:rsidR="0020631F" w:rsidRPr="005A11AA" w:rsidRDefault="0020631F" w:rsidP="003E5C05">
            <w:pPr>
              <w:tabs>
                <w:tab w:val="left" w:pos="0"/>
                <w:tab w:val="left" w:pos="1134"/>
              </w:tabs>
              <w:rPr>
                <w:szCs w:val="28"/>
              </w:rPr>
            </w:pPr>
            <w:r>
              <w:rPr>
                <w:szCs w:val="28"/>
              </w:rPr>
              <w:t>6;</w:t>
            </w:r>
          </w:p>
        </w:tc>
        <w:tc>
          <w:tcPr>
            <w:tcW w:w="3969" w:type="dxa"/>
            <w:tcMar>
              <w:left w:w="28" w:type="dxa"/>
              <w:right w:w="28" w:type="dxa"/>
            </w:tcMar>
          </w:tcPr>
          <w:p w:rsidR="0020631F" w:rsidRPr="00376358" w:rsidRDefault="0020631F" w:rsidP="003E5C05">
            <w:pPr>
              <w:tabs>
                <w:tab w:val="left" w:pos="0"/>
                <w:tab w:val="left" w:pos="1134"/>
              </w:tabs>
              <w:ind w:right="-246"/>
              <w:rPr>
                <w:i/>
                <w:szCs w:val="28"/>
              </w:rPr>
            </w:pPr>
            <w:r w:rsidRPr="005A11AA">
              <w:rPr>
                <w:i/>
                <w:szCs w:val="28"/>
              </w:rPr>
              <w:t>Каратуманов О.Ю., Горло Д.В., Козловський А.В., Оніщенко Д.С., Панов В.В.</w:t>
            </w:r>
            <w:r>
              <w:rPr>
                <w:i/>
                <w:szCs w:val="28"/>
              </w:rPr>
              <w:t>,</w:t>
            </w:r>
            <w:r w:rsidRPr="005A11AA">
              <w:rPr>
                <w:i/>
                <w:szCs w:val="28"/>
              </w:rPr>
              <w:t xml:space="preserve"> </w:t>
            </w:r>
            <w:r>
              <w:rPr>
                <w:i/>
                <w:szCs w:val="28"/>
              </w:rPr>
              <w:t>Чернов С.І.</w:t>
            </w:r>
          </w:p>
        </w:tc>
      </w:tr>
      <w:tr w:rsidR="0020631F" w:rsidRPr="005A11AA" w:rsidTr="003E5C05">
        <w:trPr>
          <w:trHeight w:val="340"/>
          <w:jc w:val="right"/>
        </w:trPr>
        <w:tc>
          <w:tcPr>
            <w:tcW w:w="1793" w:type="dxa"/>
            <w:vAlign w:val="center"/>
          </w:tcPr>
          <w:p w:rsidR="0020631F" w:rsidRPr="005A11AA" w:rsidRDefault="0020631F" w:rsidP="003E5C05">
            <w:pPr>
              <w:tabs>
                <w:tab w:val="left" w:pos="0"/>
                <w:tab w:val="left" w:pos="1134"/>
              </w:tabs>
              <w:jc w:val="center"/>
              <w:rPr>
                <w:szCs w:val="28"/>
              </w:rPr>
            </w:pPr>
          </w:p>
        </w:tc>
        <w:tc>
          <w:tcPr>
            <w:tcW w:w="1296" w:type="dxa"/>
          </w:tcPr>
          <w:p w:rsidR="0020631F" w:rsidRPr="005A11AA" w:rsidRDefault="0020631F" w:rsidP="003E5C05">
            <w:pPr>
              <w:rPr>
                <w:szCs w:val="28"/>
              </w:rPr>
            </w:pPr>
            <w:r w:rsidRPr="005A11AA">
              <w:rPr>
                <w:szCs w:val="28"/>
              </w:rPr>
              <w:t>«проти»</w:t>
            </w:r>
          </w:p>
        </w:tc>
        <w:tc>
          <w:tcPr>
            <w:tcW w:w="313" w:type="dxa"/>
            <w:vAlign w:val="center"/>
          </w:tcPr>
          <w:p w:rsidR="0020631F" w:rsidRPr="005A11AA" w:rsidRDefault="0020631F" w:rsidP="003E5C05">
            <w:pPr>
              <w:tabs>
                <w:tab w:val="left" w:pos="0"/>
                <w:tab w:val="left" w:pos="1134"/>
              </w:tabs>
              <w:jc w:val="center"/>
              <w:rPr>
                <w:szCs w:val="28"/>
              </w:rPr>
            </w:pPr>
            <w:r w:rsidRPr="005A11AA">
              <w:rPr>
                <w:szCs w:val="28"/>
              </w:rPr>
              <w:t>-</w:t>
            </w:r>
          </w:p>
        </w:tc>
        <w:tc>
          <w:tcPr>
            <w:tcW w:w="567" w:type="dxa"/>
            <w:vAlign w:val="center"/>
          </w:tcPr>
          <w:p w:rsidR="0020631F" w:rsidRPr="005A11AA" w:rsidRDefault="0020631F" w:rsidP="003E5C05">
            <w:pPr>
              <w:tabs>
                <w:tab w:val="left" w:pos="0"/>
                <w:tab w:val="left" w:pos="1134"/>
              </w:tabs>
              <w:jc w:val="center"/>
              <w:rPr>
                <w:szCs w:val="28"/>
              </w:rPr>
            </w:pPr>
            <w:r w:rsidRPr="005A11AA">
              <w:rPr>
                <w:szCs w:val="28"/>
              </w:rPr>
              <w:t>0;</w:t>
            </w:r>
          </w:p>
        </w:tc>
        <w:tc>
          <w:tcPr>
            <w:tcW w:w="3969" w:type="dxa"/>
          </w:tcPr>
          <w:p w:rsidR="0020631F" w:rsidRPr="005A11AA" w:rsidRDefault="0020631F" w:rsidP="003E5C05">
            <w:pPr>
              <w:tabs>
                <w:tab w:val="left" w:pos="0"/>
                <w:tab w:val="left" w:pos="1134"/>
              </w:tabs>
              <w:rPr>
                <w:i/>
                <w:szCs w:val="28"/>
              </w:rPr>
            </w:pPr>
          </w:p>
        </w:tc>
      </w:tr>
      <w:tr w:rsidR="0020631F" w:rsidRPr="005A11AA" w:rsidTr="003E5C05">
        <w:trPr>
          <w:trHeight w:val="340"/>
          <w:jc w:val="right"/>
        </w:trPr>
        <w:tc>
          <w:tcPr>
            <w:tcW w:w="1793" w:type="dxa"/>
            <w:vAlign w:val="center"/>
          </w:tcPr>
          <w:p w:rsidR="0020631F" w:rsidRPr="005A11AA" w:rsidRDefault="0020631F" w:rsidP="003E5C05">
            <w:pPr>
              <w:tabs>
                <w:tab w:val="left" w:pos="0"/>
                <w:tab w:val="left" w:pos="1134"/>
              </w:tabs>
              <w:jc w:val="center"/>
              <w:rPr>
                <w:szCs w:val="28"/>
              </w:rPr>
            </w:pPr>
          </w:p>
        </w:tc>
        <w:tc>
          <w:tcPr>
            <w:tcW w:w="1296" w:type="dxa"/>
          </w:tcPr>
          <w:p w:rsidR="0020631F" w:rsidRPr="005A11AA" w:rsidRDefault="0020631F" w:rsidP="003E5C05">
            <w:pPr>
              <w:rPr>
                <w:szCs w:val="28"/>
              </w:rPr>
            </w:pPr>
            <w:r w:rsidRPr="005A11AA">
              <w:rPr>
                <w:szCs w:val="28"/>
              </w:rPr>
              <w:t>«утрим.»</w:t>
            </w:r>
          </w:p>
        </w:tc>
        <w:tc>
          <w:tcPr>
            <w:tcW w:w="313" w:type="dxa"/>
            <w:vAlign w:val="center"/>
          </w:tcPr>
          <w:p w:rsidR="0020631F" w:rsidRPr="005A11AA" w:rsidRDefault="0020631F" w:rsidP="003E5C05">
            <w:pPr>
              <w:tabs>
                <w:tab w:val="left" w:pos="0"/>
                <w:tab w:val="left" w:pos="1134"/>
              </w:tabs>
              <w:jc w:val="center"/>
              <w:rPr>
                <w:szCs w:val="28"/>
              </w:rPr>
            </w:pPr>
            <w:r w:rsidRPr="005A11AA">
              <w:rPr>
                <w:szCs w:val="28"/>
              </w:rPr>
              <w:t>-</w:t>
            </w:r>
          </w:p>
        </w:tc>
        <w:tc>
          <w:tcPr>
            <w:tcW w:w="567" w:type="dxa"/>
            <w:vAlign w:val="center"/>
          </w:tcPr>
          <w:p w:rsidR="0020631F" w:rsidRPr="005A11AA" w:rsidRDefault="0020631F" w:rsidP="003E5C05">
            <w:pPr>
              <w:tabs>
                <w:tab w:val="left" w:pos="0"/>
                <w:tab w:val="left" w:pos="1134"/>
              </w:tabs>
              <w:jc w:val="center"/>
              <w:rPr>
                <w:szCs w:val="28"/>
              </w:rPr>
            </w:pPr>
            <w:r w:rsidRPr="005A11AA">
              <w:rPr>
                <w:szCs w:val="28"/>
              </w:rPr>
              <w:t>0.</w:t>
            </w:r>
          </w:p>
        </w:tc>
        <w:tc>
          <w:tcPr>
            <w:tcW w:w="3969" w:type="dxa"/>
          </w:tcPr>
          <w:p w:rsidR="0020631F" w:rsidRPr="005A11AA" w:rsidRDefault="0020631F" w:rsidP="003E5C05">
            <w:pPr>
              <w:tabs>
                <w:tab w:val="left" w:pos="0"/>
                <w:tab w:val="left" w:pos="1134"/>
              </w:tabs>
              <w:rPr>
                <w:i/>
                <w:szCs w:val="28"/>
              </w:rPr>
            </w:pPr>
          </w:p>
        </w:tc>
      </w:tr>
    </w:tbl>
    <w:p w:rsidR="0020631F" w:rsidRDefault="0020631F" w:rsidP="00DE1EE5">
      <w:pPr>
        <w:tabs>
          <w:tab w:val="left" w:pos="-142"/>
          <w:tab w:val="left" w:pos="870"/>
          <w:tab w:val="left" w:pos="1418"/>
        </w:tabs>
        <w:ind w:left="567"/>
        <w:contextualSpacing/>
        <w:jc w:val="both"/>
        <w:rPr>
          <w:b/>
          <w:bCs/>
          <w:iCs/>
          <w:szCs w:val="28"/>
        </w:rPr>
      </w:pPr>
    </w:p>
    <w:p w:rsidR="0020631F" w:rsidRPr="008F4E95" w:rsidRDefault="0020631F" w:rsidP="003E5C05">
      <w:pPr>
        <w:pStyle w:val="a8"/>
        <w:numPr>
          <w:ilvl w:val="0"/>
          <w:numId w:val="3"/>
        </w:numPr>
        <w:tabs>
          <w:tab w:val="left" w:pos="567"/>
          <w:tab w:val="left" w:pos="720"/>
          <w:tab w:val="left" w:pos="1276"/>
        </w:tabs>
        <w:ind w:left="0" w:firstLine="720"/>
        <w:jc w:val="both"/>
        <w:rPr>
          <w:b/>
          <w:sz w:val="28"/>
          <w:szCs w:val="28"/>
        </w:rPr>
      </w:pPr>
      <w:r w:rsidRPr="008F4E95">
        <w:rPr>
          <w:b/>
          <w:bCs/>
          <w:iCs/>
          <w:sz w:val="28"/>
          <w:szCs w:val="28"/>
        </w:rPr>
        <w:t xml:space="preserve">СЛУХАЛИ: </w:t>
      </w:r>
      <w:r w:rsidRPr="008F4E95">
        <w:rPr>
          <w:iCs/>
          <w:sz w:val="28"/>
          <w:szCs w:val="28"/>
        </w:rPr>
        <w:t xml:space="preserve">Про </w:t>
      </w:r>
      <w:r>
        <w:rPr>
          <w:iCs/>
          <w:sz w:val="28"/>
          <w:szCs w:val="28"/>
        </w:rPr>
        <w:t xml:space="preserve">проєкт </w:t>
      </w:r>
      <w:r w:rsidRPr="008F4E95">
        <w:rPr>
          <w:bCs/>
          <w:sz w:val="28"/>
          <w:szCs w:val="28"/>
        </w:rPr>
        <w:t xml:space="preserve">рішення обласної ради </w:t>
      </w:r>
      <w:r w:rsidRPr="008F4E95">
        <w:rPr>
          <w:b/>
          <w:sz w:val="28"/>
          <w:szCs w:val="28"/>
        </w:rPr>
        <w:t>«</w:t>
      </w:r>
      <w:r w:rsidRPr="008B0FA4">
        <w:rPr>
          <w:b/>
          <w:bCs/>
          <w:iCs/>
          <w:sz w:val="28"/>
          <w:szCs w:val="28"/>
          <w:bdr w:val="none" w:sz="0" w:space="0" w:color="auto" w:frame="1"/>
        </w:rPr>
        <w:t xml:space="preserve">Про дострокове припинення повноважень депутата обласної ради VІІІ скликання </w:t>
      </w:r>
      <w:r>
        <w:rPr>
          <w:b/>
          <w:bCs/>
          <w:iCs/>
          <w:sz w:val="28"/>
          <w:szCs w:val="28"/>
          <w:bdr w:val="none" w:sz="0" w:space="0" w:color="auto" w:frame="1"/>
        </w:rPr>
        <w:br/>
        <w:t>Гуревича О.О.</w:t>
      </w:r>
      <w:r w:rsidRPr="008F4E95">
        <w:rPr>
          <w:b/>
          <w:sz w:val="28"/>
          <w:szCs w:val="28"/>
        </w:rPr>
        <w:t>».</w:t>
      </w:r>
    </w:p>
    <w:p w:rsidR="0020631F" w:rsidRPr="00DE1EE5" w:rsidRDefault="0020631F" w:rsidP="003E5C05">
      <w:pPr>
        <w:pStyle w:val="a8"/>
        <w:tabs>
          <w:tab w:val="left" w:pos="567"/>
          <w:tab w:val="left" w:pos="1498"/>
        </w:tabs>
        <w:ind w:left="2410" w:hanging="1330"/>
        <w:jc w:val="both"/>
        <w:rPr>
          <w:sz w:val="28"/>
          <w:szCs w:val="28"/>
        </w:rPr>
      </w:pPr>
      <w:r w:rsidRPr="00DE1EE5">
        <w:rPr>
          <w:bCs/>
          <w:iCs/>
          <w:sz w:val="28"/>
          <w:szCs w:val="28"/>
          <w:u w:val="single"/>
          <w:bdr w:val="none" w:sz="0" w:space="0" w:color="auto" w:frame="1"/>
        </w:rPr>
        <w:t>Доповідає:</w:t>
      </w:r>
      <w:r w:rsidRPr="00DE1EE5">
        <w:rPr>
          <w:bCs/>
          <w:iCs/>
          <w:sz w:val="28"/>
          <w:szCs w:val="28"/>
          <w:bdr w:val="none" w:sz="0" w:space="0" w:color="auto" w:frame="1"/>
        </w:rPr>
        <w:t xml:space="preserve"> </w:t>
      </w:r>
      <w:r w:rsidRPr="00D664C3">
        <w:rPr>
          <w:b/>
          <w:bCs/>
          <w:i/>
          <w:iCs/>
          <w:sz w:val="28"/>
          <w:szCs w:val="28"/>
          <w:bdr w:val="none" w:sz="0" w:space="0" w:color="auto" w:frame="1"/>
        </w:rPr>
        <w:t>Малишева Оксана Василівна</w:t>
      </w:r>
      <w:r w:rsidRPr="00D664C3">
        <w:rPr>
          <w:bCs/>
          <w:iCs/>
          <w:sz w:val="28"/>
          <w:szCs w:val="28"/>
          <w:bdr w:val="none" w:sz="0" w:space="0" w:color="auto" w:frame="1"/>
        </w:rPr>
        <w:t xml:space="preserve"> – керуючий </w:t>
      </w:r>
      <w:r>
        <w:rPr>
          <w:bCs/>
          <w:iCs/>
          <w:sz w:val="28"/>
          <w:szCs w:val="28"/>
          <w:bdr w:val="none" w:sz="0" w:space="0" w:color="auto" w:frame="1"/>
        </w:rPr>
        <w:t>с</w:t>
      </w:r>
      <w:r w:rsidRPr="00D664C3">
        <w:rPr>
          <w:bCs/>
          <w:iCs/>
          <w:sz w:val="28"/>
          <w:szCs w:val="28"/>
          <w:bdr w:val="none" w:sz="0" w:space="0" w:color="auto" w:frame="1"/>
        </w:rPr>
        <w:t>правами виконавчого апарату обласної ради</w:t>
      </w:r>
      <w:r w:rsidRPr="00DE1EE5">
        <w:rPr>
          <w:bCs/>
          <w:iCs/>
          <w:sz w:val="28"/>
          <w:szCs w:val="28"/>
          <w:bdr w:val="none" w:sz="0" w:space="0" w:color="auto" w:frame="1"/>
        </w:rPr>
        <w:t>.</w:t>
      </w:r>
    </w:p>
    <w:p w:rsidR="0020631F" w:rsidRPr="008F4E95" w:rsidRDefault="0020631F" w:rsidP="003E5C05">
      <w:pPr>
        <w:tabs>
          <w:tab w:val="left" w:pos="426"/>
          <w:tab w:val="left" w:pos="459"/>
          <w:tab w:val="left" w:pos="851"/>
          <w:tab w:val="left" w:pos="1276"/>
        </w:tabs>
        <w:ind w:firstLine="426"/>
        <w:jc w:val="both"/>
        <w:rPr>
          <w:b/>
          <w:i/>
          <w:spacing w:val="5"/>
          <w:sz w:val="16"/>
          <w:szCs w:val="16"/>
        </w:rPr>
      </w:pPr>
    </w:p>
    <w:p w:rsidR="0020631F" w:rsidRDefault="0020631F" w:rsidP="003E5C05">
      <w:pPr>
        <w:tabs>
          <w:tab w:val="left" w:pos="426"/>
          <w:tab w:val="left" w:pos="459"/>
          <w:tab w:val="left" w:pos="851"/>
          <w:tab w:val="left" w:pos="1276"/>
        </w:tabs>
        <w:ind w:firstLine="426"/>
        <w:jc w:val="both"/>
      </w:pPr>
      <w:r>
        <w:rPr>
          <w:b/>
          <w:i/>
          <w:spacing w:val="5"/>
        </w:rPr>
        <w:t>Малишева О.В.</w:t>
      </w:r>
      <w:r>
        <w:rPr>
          <w:spacing w:val="5"/>
        </w:rPr>
        <w:t xml:space="preserve"> ознайомила депутатів </w:t>
      </w:r>
      <w:r>
        <w:t>із проєктом рішення обласної ради.</w:t>
      </w:r>
    </w:p>
    <w:p w:rsidR="0020631F" w:rsidRDefault="0020631F" w:rsidP="003E5C05">
      <w:pPr>
        <w:pStyle w:val="a8"/>
        <w:tabs>
          <w:tab w:val="left" w:pos="-142"/>
          <w:tab w:val="left" w:pos="870"/>
          <w:tab w:val="left" w:pos="1418"/>
        </w:tabs>
        <w:ind w:left="567"/>
        <w:jc w:val="both"/>
        <w:rPr>
          <w:bCs/>
          <w:iCs/>
          <w:sz w:val="28"/>
          <w:szCs w:val="28"/>
        </w:rPr>
      </w:pPr>
    </w:p>
    <w:p w:rsidR="0020631F" w:rsidRPr="00C74D85" w:rsidRDefault="0020631F" w:rsidP="003E5C05">
      <w:pPr>
        <w:ind w:firstLine="567"/>
        <w:jc w:val="both"/>
        <w:rPr>
          <w:szCs w:val="28"/>
          <w:lang w:eastAsia="en-US"/>
        </w:rPr>
      </w:pPr>
      <w:r w:rsidRPr="00C74D85">
        <w:rPr>
          <w:b/>
          <w:bCs/>
          <w:iCs/>
          <w:szCs w:val="28"/>
        </w:rPr>
        <w:t xml:space="preserve">ВИСТУПИЛИ: </w:t>
      </w:r>
      <w:r w:rsidRPr="00C74D85">
        <w:rPr>
          <w:b/>
          <w:bCs/>
          <w:i/>
          <w:iCs/>
          <w:szCs w:val="28"/>
        </w:rPr>
        <w:t>Каратуманов О.Ю.</w:t>
      </w:r>
      <w:r w:rsidRPr="00C74D85">
        <w:rPr>
          <w:b/>
          <w:bCs/>
          <w:iCs/>
          <w:szCs w:val="28"/>
        </w:rPr>
        <w:t xml:space="preserve"> </w:t>
      </w:r>
      <w:r w:rsidRPr="00C74D85">
        <w:rPr>
          <w:bCs/>
          <w:iCs/>
          <w:szCs w:val="28"/>
        </w:rPr>
        <w:t xml:space="preserve">запропонував погодити даний проєкт рішення </w:t>
      </w:r>
      <w:r w:rsidRPr="00C74D85">
        <w:rPr>
          <w:szCs w:val="28"/>
        </w:rPr>
        <w:t xml:space="preserve">та рекомендувати винести його на </w:t>
      </w:r>
      <w:r w:rsidRPr="00C74D85">
        <w:rPr>
          <w:szCs w:val="28"/>
          <w:lang w:eastAsia="en-US"/>
        </w:rPr>
        <w:t>пленарне засідання сесії обласної ради.</w:t>
      </w:r>
    </w:p>
    <w:p w:rsidR="0020631F" w:rsidRPr="00946CC5" w:rsidRDefault="0020631F" w:rsidP="003E5C05">
      <w:pPr>
        <w:tabs>
          <w:tab w:val="left" w:pos="-567"/>
          <w:tab w:val="left" w:pos="284"/>
          <w:tab w:val="left" w:pos="993"/>
          <w:tab w:val="left" w:pos="1134"/>
        </w:tabs>
        <w:suppressAutoHyphens/>
        <w:ind w:firstLine="555"/>
        <w:jc w:val="both"/>
        <w:rPr>
          <w:sz w:val="16"/>
          <w:szCs w:val="16"/>
        </w:rPr>
      </w:pPr>
    </w:p>
    <w:p w:rsidR="0020631F" w:rsidRDefault="0020631F" w:rsidP="003E5C05">
      <w:pPr>
        <w:tabs>
          <w:tab w:val="left" w:pos="-567"/>
          <w:tab w:val="left" w:pos="284"/>
          <w:tab w:val="left" w:pos="993"/>
          <w:tab w:val="left" w:pos="1134"/>
        </w:tabs>
        <w:suppressAutoHyphens/>
        <w:ind w:firstLine="555"/>
        <w:jc w:val="both"/>
      </w:pPr>
      <w:r>
        <w:t>Депутати одноголосно підтримали пропозицію голови постійної комісії.</w:t>
      </w:r>
    </w:p>
    <w:p w:rsidR="0020631F" w:rsidRPr="00946CC5" w:rsidRDefault="0020631F" w:rsidP="003E5C05">
      <w:pPr>
        <w:tabs>
          <w:tab w:val="left" w:pos="-142"/>
          <w:tab w:val="left" w:pos="870"/>
          <w:tab w:val="left" w:pos="1418"/>
        </w:tabs>
        <w:ind w:left="567"/>
        <w:contextualSpacing/>
        <w:jc w:val="both"/>
        <w:rPr>
          <w:b/>
          <w:bCs/>
          <w:iCs/>
          <w:sz w:val="16"/>
          <w:szCs w:val="16"/>
        </w:rPr>
      </w:pPr>
    </w:p>
    <w:p w:rsidR="0020631F" w:rsidRDefault="0020631F" w:rsidP="003E5C05">
      <w:pPr>
        <w:tabs>
          <w:tab w:val="left" w:pos="-142"/>
          <w:tab w:val="left" w:pos="870"/>
          <w:tab w:val="left" w:pos="1418"/>
        </w:tabs>
        <w:ind w:left="567"/>
        <w:contextualSpacing/>
        <w:jc w:val="both"/>
        <w:rPr>
          <w:b/>
          <w:bCs/>
          <w:iCs/>
          <w:szCs w:val="28"/>
        </w:rPr>
      </w:pPr>
      <w:r w:rsidRPr="008F7898">
        <w:rPr>
          <w:b/>
          <w:bCs/>
          <w:iCs/>
          <w:szCs w:val="28"/>
        </w:rPr>
        <w:lastRenderedPageBreak/>
        <w:t>ВИРІШИЛИ:</w:t>
      </w:r>
    </w:p>
    <w:p w:rsidR="0020631F" w:rsidRPr="006E0007" w:rsidRDefault="0020631F" w:rsidP="003E5C05">
      <w:pPr>
        <w:pStyle w:val="a8"/>
        <w:numPr>
          <w:ilvl w:val="0"/>
          <w:numId w:val="32"/>
        </w:numPr>
        <w:tabs>
          <w:tab w:val="left" w:pos="1134"/>
        </w:tabs>
        <w:jc w:val="both"/>
        <w:rPr>
          <w:bCs/>
          <w:color w:val="000000"/>
          <w:sz w:val="28"/>
          <w:szCs w:val="28"/>
        </w:rPr>
      </w:pPr>
      <w:r w:rsidRPr="006E0007">
        <w:rPr>
          <w:bCs/>
          <w:color w:val="000000"/>
          <w:sz w:val="28"/>
          <w:szCs w:val="28"/>
        </w:rPr>
        <w:t>Інформацію взяти до відома.</w:t>
      </w:r>
    </w:p>
    <w:p w:rsidR="0020631F" w:rsidRPr="009462F9" w:rsidRDefault="0020631F" w:rsidP="003E5C05">
      <w:pPr>
        <w:pStyle w:val="a8"/>
        <w:numPr>
          <w:ilvl w:val="0"/>
          <w:numId w:val="32"/>
        </w:numPr>
        <w:tabs>
          <w:tab w:val="left" w:pos="0"/>
          <w:tab w:val="left" w:pos="567"/>
          <w:tab w:val="left" w:pos="993"/>
        </w:tabs>
        <w:ind w:left="0" w:firstLine="567"/>
        <w:jc w:val="both"/>
        <w:rPr>
          <w:b/>
          <w:bCs/>
          <w:color w:val="000000"/>
          <w:sz w:val="28"/>
          <w:szCs w:val="28"/>
        </w:rPr>
      </w:pPr>
      <w:r w:rsidRPr="00DE1EE5">
        <w:rPr>
          <w:bCs/>
          <w:color w:val="000000"/>
          <w:sz w:val="28"/>
          <w:szCs w:val="28"/>
        </w:rPr>
        <w:t xml:space="preserve">Погодити проєкт рішення обласної ради </w:t>
      </w:r>
      <w:r w:rsidRPr="009462F9">
        <w:rPr>
          <w:color w:val="000000"/>
          <w:sz w:val="28"/>
          <w:szCs w:val="28"/>
        </w:rPr>
        <w:t>«</w:t>
      </w:r>
      <w:r w:rsidRPr="00AB21DB">
        <w:rPr>
          <w:bCs/>
          <w:iCs/>
          <w:sz w:val="28"/>
          <w:szCs w:val="28"/>
          <w:bdr w:val="none" w:sz="0" w:space="0" w:color="auto" w:frame="1"/>
        </w:rPr>
        <w:t xml:space="preserve">Про дострокове припинення повноважень депутата обласної ради VІІІ скликання </w:t>
      </w:r>
      <w:r w:rsidRPr="00AB21DB">
        <w:rPr>
          <w:bCs/>
          <w:iCs/>
          <w:sz w:val="28"/>
          <w:szCs w:val="28"/>
          <w:bdr w:val="none" w:sz="0" w:space="0" w:color="auto" w:frame="1"/>
        </w:rPr>
        <w:br/>
      </w:r>
      <w:r>
        <w:rPr>
          <w:bCs/>
          <w:iCs/>
          <w:sz w:val="28"/>
          <w:szCs w:val="28"/>
          <w:bdr w:val="none" w:sz="0" w:space="0" w:color="auto" w:frame="1"/>
        </w:rPr>
        <w:t>Гуревича О.О.</w:t>
      </w:r>
      <w:r w:rsidRPr="009462F9">
        <w:rPr>
          <w:color w:val="000000"/>
          <w:sz w:val="28"/>
          <w:szCs w:val="28"/>
        </w:rPr>
        <w:t>» та винести його на пленарне засідання сесії обласної ради.</w:t>
      </w:r>
    </w:p>
    <w:p w:rsidR="0020631F" w:rsidRPr="0013585D" w:rsidRDefault="0020631F" w:rsidP="003E5C05">
      <w:pPr>
        <w:pStyle w:val="a8"/>
        <w:tabs>
          <w:tab w:val="left" w:pos="567"/>
          <w:tab w:val="left" w:pos="851"/>
          <w:tab w:val="left" w:pos="993"/>
          <w:tab w:val="left" w:pos="1276"/>
        </w:tabs>
        <w:autoSpaceDN w:val="0"/>
        <w:ind w:left="1701"/>
        <w:jc w:val="both"/>
        <w:rPr>
          <w:b/>
          <w:bCs/>
          <w:color w:val="000000"/>
          <w:sz w:val="16"/>
          <w:szCs w:val="16"/>
        </w:rPr>
      </w:pPr>
    </w:p>
    <w:tbl>
      <w:tblPr>
        <w:tblW w:w="7938" w:type="dxa"/>
        <w:jc w:val="right"/>
        <w:tblLook w:val="01E0" w:firstRow="1" w:lastRow="1" w:firstColumn="1" w:lastColumn="1" w:noHBand="0" w:noVBand="0"/>
      </w:tblPr>
      <w:tblGrid>
        <w:gridCol w:w="1793"/>
        <w:gridCol w:w="1296"/>
        <w:gridCol w:w="313"/>
        <w:gridCol w:w="567"/>
        <w:gridCol w:w="3969"/>
      </w:tblGrid>
      <w:tr w:rsidR="0020631F" w:rsidRPr="005A11AA" w:rsidTr="003E5C05">
        <w:trPr>
          <w:trHeight w:val="1065"/>
          <w:jc w:val="right"/>
        </w:trPr>
        <w:tc>
          <w:tcPr>
            <w:tcW w:w="1793" w:type="dxa"/>
          </w:tcPr>
          <w:p w:rsidR="0020631F" w:rsidRPr="005A11AA" w:rsidRDefault="0020631F" w:rsidP="003E5C05">
            <w:pPr>
              <w:tabs>
                <w:tab w:val="left" w:pos="0"/>
                <w:tab w:val="left" w:pos="1134"/>
              </w:tabs>
              <w:rPr>
                <w:szCs w:val="28"/>
              </w:rPr>
            </w:pPr>
            <w:r w:rsidRPr="005A11AA">
              <w:rPr>
                <w:szCs w:val="28"/>
              </w:rPr>
              <w:t>Голосували:</w:t>
            </w:r>
          </w:p>
        </w:tc>
        <w:tc>
          <w:tcPr>
            <w:tcW w:w="1296" w:type="dxa"/>
          </w:tcPr>
          <w:p w:rsidR="0020631F" w:rsidRPr="005A11AA" w:rsidRDefault="0020631F" w:rsidP="003E5C05">
            <w:pPr>
              <w:rPr>
                <w:szCs w:val="28"/>
              </w:rPr>
            </w:pPr>
            <w:r w:rsidRPr="005A11AA">
              <w:rPr>
                <w:szCs w:val="28"/>
              </w:rPr>
              <w:t>«за»</w:t>
            </w:r>
          </w:p>
        </w:tc>
        <w:tc>
          <w:tcPr>
            <w:tcW w:w="313" w:type="dxa"/>
          </w:tcPr>
          <w:p w:rsidR="0020631F" w:rsidRPr="005A11AA" w:rsidRDefault="0020631F" w:rsidP="003E5C05">
            <w:pPr>
              <w:tabs>
                <w:tab w:val="left" w:pos="0"/>
                <w:tab w:val="left" w:pos="1134"/>
              </w:tabs>
              <w:rPr>
                <w:szCs w:val="28"/>
              </w:rPr>
            </w:pPr>
            <w:r w:rsidRPr="005A11AA">
              <w:rPr>
                <w:szCs w:val="28"/>
              </w:rPr>
              <w:t>-</w:t>
            </w:r>
          </w:p>
        </w:tc>
        <w:tc>
          <w:tcPr>
            <w:tcW w:w="567" w:type="dxa"/>
          </w:tcPr>
          <w:p w:rsidR="0020631F" w:rsidRPr="005A11AA" w:rsidRDefault="0020631F" w:rsidP="003E5C05">
            <w:pPr>
              <w:tabs>
                <w:tab w:val="left" w:pos="0"/>
                <w:tab w:val="left" w:pos="1134"/>
              </w:tabs>
              <w:rPr>
                <w:szCs w:val="28"/>
              </w:rPr>
            </w:pPr>
            <w:r>
              <w:rPr>
                <w:szCs w:val="28"/>
              </w:rPr>
              <w:t>6;</w:t>
            </w:r>
          </w:p>
        </w:tc>
        <w:tc>
          <w:tcPr>
            <w:tcW w:w="3969" w:type="dxa"/>
            <w:tcMar>
              <w:left w:w="28" w:type="dxa"/>
              <w:right w:w="28" w:type="dxa"/>
            </w:tcMar>
          </w:tcPr>
          <w:p w:rsidR="0020631F" w:rsidRPr="00376358" w:rsidRDefault="0020631F" w:rsidP="003E5C05">
            <w:pPr>
              <w:tabs>
                <w:tab w:val="left" w:pos="0"/>
                <w:tab w:val="left" w:pos="1134"/>
              </w:tabs>
              <w:ind w:right="-246"/>
              <w:rPr>
                <w:i/>
                <w:szCs w:val="28"/>
              </w:rPr>
            </w:pPr>
            <w:r w:rsidRPr="005A11AA">
              <w:rPr>
                <w:i/>
                <w:szCs w:val="28"/>
              </w:rPr>
              <w:t>Каратуманов О.Ю., Горло Д.В., Козловський А.В., Оніщенко Д.С., Панов В.В.</w:t>
            </w:r>
            <w:r>
              <w:rPr>
                <w:i/>
                <w:szCs w:val="28"/>
              </w:rPr>
              <w:t>,</w:t>
            </w:r>
            <w:r w:rsidRPr="005A11AA">
              <w:rPr>
                <w:i/>
                <w:szCs w:val="28"/>
              </w:rPr>
              <w:t xml:space="preserve"> </w:t>
            </w:r>
            <w:r>
              <w:rPr>
                <w:i/>
                <w:szCs w:val="28"/>
              </w:rPr>
              <w:t>Чернов С.І.</w:t>
            </w:r>
          </w:p>
        </w:tc>
      </w:tr>
      <w:tr w:rsidR="0020631F" w:rsidRPr="005A11AA" w:rsidTr="003E5C05">
        <w:trPr>
          <w:trHeight w:val="340"/>
          <w:jc w:val="right"/>
        </w:trPr>
        <w:tc>
          <w:tcPr>
            <w:tcW w:w="1793" w:type="dxa"/>
            <w:vAlign w:val="center"/>
          </w:tcPr>
          <w:p w:rsidR="0020631F" w:rsidRPr="005A11AA" w:rsidRDefault="0020631F" w:rsidP="003E5C05">
            <w:pPr>
              <w:tabs>
                <w:tab w:val="left" w:pos="0"/>
                <w:tab w:val="left" w:pos="1134"/>
              </w:tabs>
              <w:jc w:val="center"/>
              <w:rPr>
                <w:szCs w:val="28"/>
              </w:rPr>
            </w:pPr>
          </w:p>
        </w:tc>
        <w:tc>
          <w:tcPr>
            <w:tcW w:w="1296" w:type="dxa"/>
          </w:tcPr>
          <w:p w:rsidR="0020631F" w:rsidRPr="005A11AA" w:rsidRDefault="0020631F" w:rsidP="003E5C05">
            <w:pPr>
              <w:rPr>
                <w:szCs w:val="28"/>
              </w:rPr>
            </w:pPr>
            <w:r w:rsidRPr="005A11AA">
              <w:rPr>
                <w:szCs w:val="28"/>
              </w:rPr>
              <w:t>«проти»</w:t>
            </w:r>
          </w:p>
        </w:tc>
        <w:tc>
          <w:tcPr>
            <w:tcW w:w="313" w:type="dxa"/>
            <w:vAlign w:val="center"/>
          </w:tcPr>
          <w:p w:rsidR="0020631F" w:rsidRPr="005A11AA" w:rsidRDefault="0020631F" w:rsidP="003E5C05">
            <w:pPr>
              <w:tabs>
                <w:tab w:val="left" w:pos="0"/>
                <w:tab w:val="left" w:pos="1134"/>
              </w:tabs>
              <w:jc w:val="center"/>
              <w:rPr>
                <w:szCs w:val="28"/>
              </w:rPr>
            </w:pPr>
            <w:r w:rsidRPr="005A11AA">
              <w:rPr>
                <w:szCs w:val="28"/>
              </w:rPr>
              <w:t>-</w:t>
            </w:r>
          </w:p>
        </w:tc>
        <w:tc>
          <w:tcPr>
            <w:tcW w:w="567" w:type="dxa"/>
            <w:vAlign w:val="center"/>
          </w:tcPr>
          <w:p w:rsidR="0020631F" w:rsidRPr="005A11AA" w:rsidRDefault="0020631F" w:rsidP="003E5C05">
            <w:pPr>
              <w:tabs>
                <w:tab w:val="left" w:pos="0"/>
                <w:tab w:val="left" w:pos="1134"/>
              </w:tabs>
              <w:jc w:val="center"/>
              <w:rPr>
                <w:szCs w:val="28"/>
              </w:rPr>
            </w:pPr>
            <w:r w:rsidRPr="005A11AA">
              <w:rPr>
                <w:szCs w:val="28"/>
              </w:rPr>
              <w:t>0;</w:t>
            </w:r>
          </w:p>
        </w:tc>
        <w:tc>
          <w:tcPr>
            <w:tcW w:w="3969" w:type="dxa"/>
          </w:tcPr>
          <w:p w:rsidR="0020631F" w:rsidRPr="005A11AA" w:rsidRDefault="0020631F" w:rsidP="003E5C05">
            <w:pPr>
              <w:tabs>
                <w:tab w:val="left" w:pos="0"/>
                <w:tab w:val="left" w:pos="1134"/>
              </w:tabs>
              <w:rPr>
                <w:i/>
                <w:szCs w:val="28"/>
              </w:rPr>
            </w:pPr>
          </w:p>
        </w:tc>
      </w:tr>
      <w:tr w:rsidR="0020631F" w:rsidRPr="005A11AA" w:rsidTr="003E5C05">
        <w:trPr>
          <w:trHeight w:val="340"/>
          <w:jc w:val="right"/>
        </w:trPr>
        <w:tc>
          <w:tcPr>
            <w:tcW w:w="1793" w:type="dxa"/>
            <w:vAlign w:val="center"/>
          </w:tcPr>
          <w:p w:rsidR="0020631F" w:rsidRPr="005A11AA" w:rsidRDefault="0020631F" w:rsidP="003E5C05">
            <w:pPr>
              <w:tabs>
                <w:tab w:val="left" w:pos="0"/>
                <w:tab w:val="left" w:pos="1134"/>
              </w:tabs>
              <w:jc w:val="center"/>
              <w:rPr>
                <w:szCs w:val="28"/>
              </w:rPr>
            </w:pPr>
          </w:p>
        </w:tc>
        <w:tc>
          <w:tcPr>
            <w:tcW w:w="1296" w:type="dxa"/>
          </w:tcPr>
          <w:p w:rsidR="0020631F" w:rsidRPr="005A11AA" w:rsidRDefault="0020631F" w:rsidP="003E5C05">
            <w:pPr>
              <w:rPr>
                <w:szCs w:val="28"/>
              </w:rPr>
            </w:pPr>
            <w:r w:rsidRPr="005A11AA">
              <w:rPr>
                <w:szCs w:val="28"/>
              </w:rPr>
              <w:t>«утрим.»</w:t>
            </w:r>
          </w:p>
        </w:tc>
        <w:tc>
          <w:tcPr>
            <w:tcW w:w="313" w:type="dxa"/>
            <w:vAlign w:val="center"/>
          </w:tcPr>
          <w:p w:rsidR="0020631F" w:rsidRPr="005A11AA" w:rsidRDefault="0020631F" w:rsidP="003E5C05">
            <w:pPr>
              <w:tabs>
                <w:tab w:val="left" w:pos="0"/>
                <w:tab w:val="left" w:pos="1134"/>
              </w:tabs>
              <w:jc w:val="center"/>
              <w:rPr>
                <w:szCs w:val="28"/>
              </w:rPr>
            </w:pPr>
            <w:r w:rsidRPr="005A11AA">
              <w:rPr>
                <w:szCs w:val="28"/>
              </w:rPr>
              <w:t>-</w:t>
            </w:r>
          </w:p>
        </w:tc>
        <w:tc>
          <w:tcPr>
            <w:tcW w:w="567" w:type="dxa"/>
            <w:vAlign w:val="center"/>
          </w:tcPr>
          <w:p w:rsidR="0020631F" w:rsidRPr="005A11AA" w:rsidRDefault="0020631F" w:rsidP="003E5C05">
            <w:pPr>
              <w:tabs>
                <w:tab w:val="left" w:pos="0"/>
                <w:tab w:val="left" w:pos="1134"/>
              </w:tabs>
              <w:jc w:val="center"/>
              <w:rPr>
                <w:szCs w:val="28"/>
              </w:rPr>
            </w:pPr>
            <w:r w:rsidRPr="005A11AA">
              <w:rPr>
                <w:szCs w:val="28"/>
              </w:rPr>
              <w:t>0.</w:t>
            </w:r>
          </w:p>
        </w:tc>
        <w:tc>
          <w:tcPr>
            <w:tcW w:w="3969" w:type="dxa"/>
          </w:tcPr>
          <w:p w:rsidR="0020631F" w:rsidRPr="005A11AA" w:rsidRDefault="0020631F" w:rsidP="003E5C05">
            <w:pPr>
              <w:tabs>
                <w:tab w:val="left" w:pos="0"/>
                <w:tab w:val="left" w:pos="1134"/>
              </w:tabs>
              <w:rPr>
                <w:i/>
                <w:szCs w:val="28"/>
              </w:rPr>
            </w:pPr>
          </w:p>
        </w:tc>
      </w:tr>
    </w:tbl>
    <w:p w:rsidR="0020631F" w:rsidRDefault="0020631F" w:rsidP="00DE1EE5">
      <w:pPr>
        <w:tabs>
          <w:tab w:val="left" w:pos="-142"/>
          <w:tab w:val="left" w:pos="870"/>
          <w:tab w:val="left" w:pos="1418"/>
        </w:tabs>
        <w:ind w:left="567"/>
        <w:contextualSpacing/>
        <w:jc w:val="both"/>
        <w:rPr>
          <w:b/>
          <w:bCs/>
          <w:iCs/>
          <w:szCs w:val="28"/>
        </w:rPr>
      </w:pPr>
    </w:p>
    <w:p w:rsidR="0020631F" w:rsidRPr="008F4E95" w:rsidRDefault="0020631F" w:rsidP="003E5C05">
      <w:pPr>
        <w:pStyle w:val="a8"/>
        <w:numPr>
          <w:ilvl w:val="0"/>
          <w:numId w:val="3"/>
        </w:numPr>
        <w:tabs>
          <w:tab w:val="left" w:pos="567"/>
          <w:tab w:val="left" w:pos="720"/>
          <w:tab w:val="left" w:pos="1276"/>
        </w:tabs>
        <w:ind w:left="0" w:firstLine="720"/>
        <w:jc w:val="both"/>
        <w:rPr>
          <w:b/>
          <w:sz w:val="28"/>
          <w:szCs w:val="28"/>
        </w:rPr>
      </w:pPr>
      <w:r w:rsidRPr="008F4E95">
        <w:rPr>
          <w:b/>
          <w:bCs/>
          <w:iCs/>
          <w:sz w:val="28"/>
          <w:szCs w:val="28"/>
        </w:rPr>
        <w:t xml:space="preserve">СЛУХАЛИ: </w:t>
      </w:r>
      <w:r w:rsidRPr="008F4E95">
        <w:rPr>
          <w:iCs/>
          <w:sz w:val="28"/>
          <w:szCs w:val="28"/>
        </w:rPr>
        <w:t xml:space="preserve">Про </w:t>
      </w:r>
      <w:r>
        <w:rPr>
          <w:iCs/>
          <w:sz w:val="28"/>
          <w:szCs w:val="28"/>
        </w:rPr>
        <w:t xml:space="preserve">проєкт </w:t>
      </w:r>
      <w:r w:rsidRPr="008F4E95">
        <w:rPr>
          <w:bCs/>
          <w:sz w:val="28"/>
          <w:szCs w:val="28"/>
        </w:rPr>
        <w:t xml:space="preserve">рішення обласної ради </w:t>
      </w:r>
      <w:r w:rsidRPr="008F4E95">
        <w:rPr>
          <w:b/>
          <w:sz w:val="28"/>
          <w:szCs w:val="28"/>
        </w:rPr>
        <w:t>«</w:t>
      </w:r>
      <w:r w:rsidRPr="008B0FA4">
        <w:rPr>
          <w:b/>
          <w:bCs/>
          <w:iCs/>
          <w:sz w:val="28"/>
          <w:szCs w:val="28"/>
          <w:bdr w:val="none" w:sz="0" w:space="0" w:color="auto" w:frame="1"/>
        </w:rPr>
        <w:t xml:space="preserve">Про дострокове припинення повноважень депутата обласної ради VІІІ скликання </w:t>
      </w:r>
      <w:r>
        <w:rPr>
          <w:b/>
          <w:bCs/>
          <w:iCs/>
          <w:sz w:val="28"/>
          <w:szCs w:val="28"/>
          <w:bdr w:val="none" w:sz="0" w:space="0" w:color="auto" w:frame="1"/>
        </w:rPr>
        <w:br/>
        <w:t>Ткаченка О.Ю.</w:t>
      </w:r>
      <w:r w:rsidRPr="008F4E95">
        <w:rPr>
          <w:b/>
          <w:sz w:val="28"/>
          <w:szCs w:val="28"/>
        </w:rPr>
        <w:t>».</w:t>
      </w:r>
    </w:p>
    <w:p w:rsidR="0020631F" w:rsidRPr="00DE1EE5" w:rsidRDefault="0020631F" w:rsidP="003E5C05">
      <w:pPr>
        <w:pStyle w:val="a8"/>
        <w:tabs>
          <w:tab w:val="left" w:pos="567"/>
          <w:tab w:val="left" w:pos="1498"/>
        </w:tabs>
        <w:ind w:left="2410" w:hanging="1330"/>
        <w:jc w:val="both"/>
        <w:rPr>
          <w:sz w:val="28"/>
          <w:szCs w:val="28"/>
        </w:rPr>
      </w:pPr>
      <w:r w:rsidRPr="00DE1EE5">
        <w:rPr>
          <w:bCs/>
          <w:iCs/>
          <w:sz w:val="28"/>
          <w:szCs w:val="28"/>
          <w:u w:val="single"/>
          <w:bdr w:val="none" w:sz="0" w:space="0" w:color="auto" w:frame="1"/>
        </w:rPr>
        <w:t>Доповідає:</w:t>
      </w:r>
      <w:r w:rsidRPr="00DE1EE5">
        <w:rPr>
          <w:bCs/>
          <w:iCs/>
          <w:sz w:val="28"/>
          <w:szCs w:val="28"/>
          <w:bdr w:val="none" w:sz="0" w:space="0" w:color="auto" w:frame="1"/>
        </w:rPr>
        <w:t xml:space="preserve"> </w:t>
      </w:r>
      <w:r w:rsidRPr="00D664C3">
        <w:rPr>
          <w:b/>
          <w:bCs/>
          <w:i/>
          <w:iCs/>
          <w:sz w:val="28"/>
          <w:szCs w:val="28"/>
          <w:bdr w:val="none" w:sz="0" w:space="0" w:color="auto" w:frame="1"/>
        </w:rPr>
        <w:t>Малишева Оксана Василівна</w:t>
      </w:r>
      <w:r w:rsidRPr="00D664C3">
        <w:rPr>
          <w:bCs/>
          <w:iCs/>
          <w:sz w:val="28"/>
          <w:szCs w:val="28"/>
          <w:bdr w:val="none" w:sz="0" w:space="0" w:color="auto" w:frame="1"/>
        </w:rPr>
        <w:t xml:space="preserve"> – керуючий </w:t>
      </w:r>
      <w:r>
        <w:rPr>
          <w:bCs/>
          <w:iCs/>
          <w:sz w:val="28"/>
          <w:szCs w:val="28"/>
          <w:bdr w:val="none" w:sz="0" w:space="0" w:color="auto" w:frame="1"/>
        </w:rPr>
        <w:t>с</w:t>
      </w:r>
      <w:r w:rsidRPr="00D664C3">
        <w:rPr>
          <w:bCs/>
          <w:iCs/>
          <w:sz w:val="28"/>
          <w:szCs w:val="28"/>
          <w:bdr w:val="none" w:sz="0" w:space="0" w:color="auto" w:frame="1"/>
        </w:rPr>
        <w:t>правами виконавчого апарату обласної ради</w:t>
      </w:r>
      <w:r w:rsidRPr="00DE1EE5">
        <w:rPr>
          <w:bCs/>
          <w:iCs/>
          <w:sz w:val="28"/>
          <w:szCs w:val="28"/>
          <w:bdr w:val="none" w:sz="0" w:space="0" w:color="auto" w:frame="1"/>
        </w:rPr>
        <w:t>.</w:t>
      </w:r>
    </w:p>
    <w:p w:rsidR="0020631F" w:rsidRPr="008F4E95" w:rsidRDefault="0020631F" w:rsidP="003E5C05">
      <w:pPr>
        <w:tabs>
          <w:tab w:val="left" w:pos="426"/>
          <w:tab w:val="left" w:pos="459"/>
          <w:tab w:val="left" w:pos="851"/>
          <w:tab w:val="left" w:pos="1276"/>
        </w:tabs>
        <w:ind w:firstLine="426"/>
        <w:jc w:val="both"/>
        <w:rPr>
          <w:b/>
          <w:i/>
          <w:spacing w:val="5"/>
          <w:sz w:val="16"/>
          <w:szCs w:val="16"/>
        </w:rPr>
      </w:pPr>
    </w:p>
    <w:p w:rsidR="0020631F" w:rsidRDefault="0020631F" w:rsidP="003E5C05">
      <w:pPr>
        <w:tabs>
          <w:tab w:val="left" w:pos="426"/>
          <w:tab w:val="left" w:pos="459"/>
          <w:tab w:val="left" w:pos="851"/>
          <w:tab w:val="left" w:pos="1276"/>
        </w:tabs>
        <w:ind w:firstLine="426"/>
        <w:jc w:val="both"/>
      </w:pPr>
      <w:r>
        <w:rPr>
          <w:b/>
          <w:i/>
          <w:spacing w:val="5"/>
        </w:rPr>
        <w:t>Малишева О.В.</w:t>
      </w:r>
      <w:r>
        <w:rPr>
          <w:spacing w:val="5"/>
        </w:rPr>
        <w:t xml:space="preserve"> ознайомила депутатів </w:t>
      </w:r>
      <w:r>
        <w:t>із проєктом рішення обласної ради.</w:t>
      </w:r>
    </w:p>
    <w:p w:rsidR="0020631F" w:rsidRPr="003E5C05" w:rsidRDefault="0020631F" w:rsidP="003E5C05">
      <w:pPr>
        <w:pStyle w:val="a8"/>
        <w:tabs>
          <w:tab w:val="left" w:pos="-142"/>
          <w:tab w:val="left" w:pos="870"/>
          <w:tab w:val="left" w:pos="1418"/>
        </w:tabs>
        <w:ind w:left="567"/>
        <w:jc w:val="both"/>
        <w:rPr>
          <w:bCs/>
          <w:iCs/>
          <w:sz w:val="16"/>
          <w:szCs w:val="16"/>
        </w:rPr>
      </w:pPr>
    </w:p>
    <w:p w:rsidR="0020631F" w:rsidRPr="00C74D85" w:rsidRDefault="0020631F" w:rsidP="003E5C05">
      <w:pPr>
        <w:ind w:firstLine="567"/>
        <w:jc w:val="both"/>
        <w:rPr>
          <w:szCs w:val="28"/>
          <w:lang w:eastAsia="en-US"/>
        </w:rPr>
      </w:pPr>
      <w:r w:rsidRPr="003E5C05">
        <w:rPr>
          <w:b/>
          <w:bCs/>
          <w:iCs/>
          <w:szCs w:val="28"/>
        </w:rPr>
        <w:t xml:space="preserve">ВИСТУПИЛИ: </w:t>
      </w:r>
      <w:r w:rsidRPr="003E5C05">
        <w:rPr>
          <w:b/>
          <w:bCs/>
          <w:i/>
          <w:iCs/>
          <w:szCs w:val="28"/>
        </w:rPr>
        <w:t>Каратуманов О.Ю.</w:t>
      </w:r>
      <w:r w:rsidRPr="003E5C05">
        <w:rPr>
          <w:b/>
          <w:bCs/>
          <w:iCs/>
          <w:szCs w:val="28"/>
        </w:rPr>
        <w:t xml:space="preserve"> </w:t>
      </w:r>
      <w:r w:rsidRPr="003E5C05">
        <w:rPr>
          <w:bCs/>
          <w:iCs/>
          <w:szCs w:val="28"/>
        </w:rPr>
        <w:t>запропонував погодити даний проєкт ріше</w:t>
      </w:r>
      <w:r w:rsidRPr="00C74D85">
        <w:rPr>
          <w:bCs/>
          <w:iCs/>
          <w:szCs w:val="28"/>
        </w:rPr>
        <w:t xml:space="preserve">ння </w:t>
      </w:r>
      <w:r w:rsidRPr="00C74D85">
        <w:rPr>
          <w:szCs w:val="28"/>
        </w:rPr>
        <w:t xml:space="preserve">та рекомендувати винести його на </w:t>
      </w:r>
      <w:r w:rsidRPr="00C74D85">
        <w:rPr>
          <w:szCs w:val="28"/>
          <w:lang w:eastAsia="en-US"/>
        </w:rPr>
        <w:t>пленарне засідання сесії обласної ради.</w:t>
      </w:r>
    </w:p>
    <w:p w:rsidR="0020631F" w:rsidRPr="003E5C05" w:rsidRDefault="0020631F" w:rsidP="003E5C05">
      <w:pPr>
        <w:tabs>
          <w:tab w:val="left" w:pos="-567"/>
          <w:tab w:val="left" w:pos="284"/>
          <w:tab w:val="left" w:pos="993"/>
          <w:tab w:val="left" w:pos="1134"/>
        </w:tabs>
        <w:suppressAutoHyphens/>
        <w:ind w:firstLine="555"/>
        <w:jc w:val="both"/>
        <w:rPr>
          <w:sz w:val="16"/>
          <w:szCs w:val="16"/>
        </w:rPr>
      </w:pPr>
    </w:p>
    <w:p w:rsidR="0020631F" w:rsidRDefault="0020631F" w:rsidP="003E5C05">
      <w:pPr>
        <w:tabs>
          <w:tab w:val="left" w:pos="-567"/>
          <w:tab w:val="left" w:pos="284"/>
          <w:tab w:val="left" w:pos="993"/>
          <w:tab w:val="left" w:pos="1134"/>
        </w:tabs>
        <w:suppressAutoHyphens/>
        <w:ind w:firstLine="555"/>
        <w:jc w:val="both"/>
      </w:pPr>
      <w:r>
        <w:t>Депутати одноголосно підтримали пропозицію голови постійної комісії.</w:t>
      </w:r>
    </w:p>
    <w:p w:rsidR="0020631F" w:rsidRPr="003E5C05" w:rsidRDefault="0020631F" w:rsidP="003E5C05">
      <w:pPr>
        <w:tabs>
          <w:tab w:val="left" w:pos="-142"/>
          <w:tab w:val="left" w:pos="870"/>
          <w:tab w:val="left" w:pos="1418"/>
        </w:tabs>
        <w:ind w:left="567"/>
        <w:contextualSpacing/>
        <w:jc w:val="both"/>
        <w:rPr>
          <w:b/>
          <w:bCs/>
          <w:iCs/>
          <w:sz w:val="16"/>
          <w:szCs w:val="16"/>
        </w:rPr>
      </w:pPr>
    </w:p>
    <w:p w:rsidR="0020631F" w:rsidRDefault="0020631F" w:rsidP="003E5C05">
      <w:pPr>
        <w:tabs>
          <w:tab w:val="left" w:pos="-142"/>
          <w:tab w:val="left" w:pos="870"/>
          <w:tab w:val="left" w:pos="1418"/>
        </w:tabs>
        <w:ind w:left="567"/>
        <w:contextualSpacing/>
        <w:jc w:val="both"/>
        <w:rPr>
          <w:b/>
          <w:bCs/>
          <w:iCs/>
          <w:szCs w:val="28"/>
        </w:rPr>
      </w:pPr>
      <w:r w:rsidRPr="008F7898">
        <w:rPr>
          <w:b/>
          <w:bCs/>
          <w:iCs/>
          <w:szCs w:val="28"/>
        </w:rPr>
        <w:t>ВИРІШИЛИ:</w:t>
      </w:r>
    </w:p>
    <w:p w:rsidR="0020631F" w:rsidRPr="006E0007" w:rsidRDefault="0020631F" w:rsidP="003E5C05">
      <w:pPr>
        <w:pStyle w:val="a8"/>
        <w:numPr>
          <w:ilvl w:val="0"/>
          <w:numId w:val="33"/>
        </w:numPr>
        <w:tabs>
          <w:tab w:val="left" w:pos="1134"/>
        </w:tabs>
        <w:jc w:val="both"/>
        <w:rPr>
          <w:bCs/>
          <w:color w:val="000000"/>
          <w:sz w:val="28"/>
          <w:szCs w:val="28"/>
        </w:rPr>
      </w:pPr>
      <w:r w:rsidRPr="006E0007">
        <w:rPr>
          <w:bCs/>
          <w:color w:val="000000"/>
          <w:sz w:val="28"/>
          <w:szCs w:val="28"/>
        </w:rPr>
        <w:t>Інформацію взяти до відома.</w:t>
      </w:r>
    </w:p>
    <w:p w:rsidR="0020631F" w:rsidRPr="009462F9" w:rsidRDefault="0020631F" w:rsidP="003E5C05">
      <w:pPr>
        <w:pStyle w:val="a8"/>
        <w:numPr>
          <w:ilvl w:val="0"/>
          <w:numId w:val="33"/>
        </w:numPr>
        <w:tabs>
          <w:tab w:val="left" w:pos="0"/>
          <w:tab w:val="left" w:pos="567"/>
          <w:tab w:val="left" w:pos="993"/>
        </w:tabs>
        <w:ind w:left="0" w:firstLine="567"/>
        <w:jc w:val="both"/>
        <w:rPr>
          <w:b/>
          <w:bCs/>
          <w:color w:val="000000"/>
          <w:sz w:val="28"/>
          <w:szCs w:val="28"/>
        </w:rPr>
      </w:pPr>
      <w:r w:rsidRPr="00DE1EE5">
        <w:rPr>
          <w:bCs/>
          <w:color w:val="000000"/>
          <w:sz w:val="28"/>
          <w:szCs w:val="28"/>
        </w:rPr>
        <w:t xml:space="preserve">Погодити проєкт рішення обласної ради </w:t>
      </w:r>
      <w:r w:rsidRPr="009462F9">
        <w:rPr>
          <w:color w:val="000000"/>
          <w:sz w:val="28"/>
          <w:szCs w:val="28"/>
        </w:rPr>
        <w:t>«</w:t>
      </w:r>
      <w:r w:rsidRPr="00AB21DB">
        <w:rPr>
          <w:bCs/>
          <w:iCs/>
          <w:sz w:val="28"/>
          <w:szCs w:val="28"/>
          <w:bdr w:val="none" w:sz="0" w:space="0" w:color="auto" w:frame="1"/>
        </w:rPr>
        <w:t xml:space="preserve">Про дострокове припинення повноважень депутата обласної ради VІІІ скликання </w:t>
      </w:r>
      <w:r w:rsidRPr="00AB21DB">
        <w:rPr>
          <w:bCs/>
          <w:iCs/>
          <w:sz w:val="28"/>
          <w:szCs w:val="28"/>
          <w:bdr w:val="none" w:sz="0" w:space="0" w:color="auto" w:frame="1"/>
        </w:rPr>
        <w:br/>
      </w:r>
      <w:r>
        <w:rPr>
          <w:bCs/>
          <w:iCs/>
          <w:sz w:val="28"/>
          <w:szCs w:val="28"/>
          <w:bdr w:val="none" w:sz="0" w:space="0" w:color="auto" w:frame="1"/>
        </w:rPr>
        <w:t>Ткаченка О.Ю.</w:t>
      </w:r>
      <w:r w:rsidRPr="009462F9">
        <w:rPr>
          <w:color w:val="000000"/>
          <w:sz w:val="28"/>
          <w:szCs w:val="28"/>
        </w:rPr>
        <w:t>» та винести його на пленарне засідання сесії обласної ради.</w:t>
      </w:r>
    </w:p>
    <w:p w:rsidR="0020631F" w:rsidRPr="0013585D" w:rsidRDefault="0020631F" w:rsidP="003E5C05">
      <w:pPr>
        <w:pStyle w:val="a8"/>
        <w:tabs>
          <w:tab w:val="left" w:pos="567"/>
          <w:tab w:val="left" w:pos="851"/>
          <w:tab w:val="left" w:pos="993"/>
          <w:tab w:val="left" w:pos="1276"/>
        </w:tabs>
        <w:autoSpaceDN w:val="0"/>
        <w:ind w:left="1701"/>
        <w:jc w:val="both"/>
        <w:rPr>
          <w:b/>
          <w:bCs/>
          <w:color w:val="000000"/>
          <w:sz w:val="16"/>
          <w:szCs w:val="16"/>
        </w:rPr>
      </w:pPr>
    </w:p>
    <w:tbl>
      <w:tblPr>
        <w:tblW w:w="7938" w:type="dxa"/>
        <w:jc w:val="right"/>
        <w:tblLook w:val="01E0" w:firstRow="1" w:lastRow="1" w:firstColumn="1" w:lastColumn="1" w:noHBand="0" w:noVBand="0"/>
      </w:tblPr>
      <w:tblGrid>
        <w:gridCol w:w="1793"/>
        <w:gridCol w:w="1296"/>
        <w:gridCol w:w="313"/>
        <w:gridCol w:w="567"/>
        <w:gridCol w:w="3969"/>
      </w:tblGrid>
      <w:tr w:rsidR="0020631F" w:rsidRPr="005A11AA" w:rsidTr="003E5C05">
        <w:trPr>
          <w:trHeight w:val="1065"/>
          <w:jc w:val="right"/>
        </w:trPr>
        <w:tc>
          <w:tcPr>
            <w:tcW w:w="1793" w:type="dxa"/>
          </w:tcPr>
          <w:p w:rsidR="0020631F" w:rsidRPr="005A11AA" w:rsidRDefault="0020631F" w:rsidP="003E5C05">
            <w:pPr>
              <w:tabs>
                <w:tab w:val="left" w:pos="0"/>
                <w:tab w:val="left" w:pos="1134"/>
              </w:tabs>
              <w:rPr>
                <w:szCs w:val="28"/>
              </w:rPr>
            </w:pPr>
            <w:r w:rsidRPr="005A11AA">
              <w:rPr>
                <w:szCs w:val="28"/>
              </w:rPr>
              <w:t>Голосували:</w:t>
            </w:r>
          </w:p>
        </w:tc>
        <w:tc>
          <w:tcPr>
            <w:tcW w:w="1296" w:type="dxa"/>
          </w:tcPr>
          <w:p w:rsidR="0020631F" w:rsidRPr="005A11AA" w:rsidRDefault="0020631F" w:rsidP="003E5C05">
            <w:pPr>
              <w:rPr>
                <w:szCs w:val="28"/>
              </w:rPr>
            </w:pPr>
            <w:r w:rsidRPr="005A11AA">
              <w:rPr>
                <w:szCs w:val="28"/>
              </w:rPr>
              <w:t>«за»</w:t>
            </w:r>
          </w:p>
        </w:tc>
        <w:tc>
          <w:tcPr>
            <w:tcW w:w="313" w:type="dxa"/>
          </w:tcPr>
          <w:p w:rsidR="0020631F" w:rsidRPr="005A11AA" w:rsidRDefault="0020631F" w:rsidP="003E5C05">
            <w:pPr>
              <w:tabs>
                <w:tab w:val="left" w:pos="0"/>
                <w:tab w:val="left" w:pos="1134"/>
              </w:tabs>
              <w:rPr>
                <w:szCs w:val="28"/>
              </w:rPr>
            </w:pPr>
            <w:r w:rsidRPr="005A11AA">
              <w:rPr>
                <w:szCs w:val="28"/>
              </w:rPr>
              <w:t>-</w:t>
            </w:r>
          </w:p>
        </w:tc>
        <w:tc>
          <w:tcPr>
            <w:tcW w:w="567" w:type="dxa"/>
          </w:tcPr>
          <w:p w:rsidR="0020631F" w:rsidRPr="005A11AA" w:rsidRDefault="0020631F" w:rsidP="003E5C05">
            <w:pPr>
              <w:tabs>
                <w:tab w:val="left" w:pos="0"/>
                <w:tab w:val="left" w:pos="1134"/>
              </w:tabs>
              <w:rPr>
                <w:szCs w:val="28"/>
              </w:rPr>
            </w:pPr>
            <w:r>
              <w:rPr>
                <w:szCs w:val="28"/>
              </w:rPr>
              <w:t>6;</w:t>
            </w:r>
          </w:p>
        </w:tc>
        <w:tc>
          <w:tcPr>
            <w:tcW w:w="3969" w:type="dxa"/>
            <w:tcMar>
              <w:left w:w="28" w:type="dxa"/>
              <w:right w:w="28" w:type="dxa"/>
            </w:tcMar>
          </w:tcPr>
          <w:p w:rsidR="0020631F" w:rsidRPr="00376358" w:rsidRDefault="0020631F" w:rsidP="003E5C05">
            <w:pPr>
              <w:tabs>
                <w:tab w:val="left" w:pos="0"/>
                <w:tab w:val="left" w:pos="1134"/>
              </w:tabs>
              <w:ind w:right="-246"/>
              <w:rPr>
                <w:i/>
                <w:szCs w:val="28"/>
              </w:rPr>
            </w:pPr>
            <w:r w:rsidRPr="005A11AA">
              <w:rPr>
                <w:i/>
                <w:szCs w:val="28"/>
              </w:rPr>
              <w:t>Каратуманов О.Ю., Горло Д.В., Козловський А.В., Оніщенко Д.С., Панов В.В.</w:t>
            </w:r>
            <w:r>
              <w:rPr>
                <w:i/>
                <w:szCs w:val="28"/>
              </w:rPr>
              <w:t>,</w:t>
            </w:r>
            <w:r w:rsidRPr="005A11AA">
              <w:rPr>
                <w:i/>
                <w:szCs w:val="28"/>
              </w:rPr>
              <w:t xml:space="preserve"> </w:t>
            </w:r>
            <w:r>
              <w:rPr>
                <w:i/>
                <w:szCs w:val="28"/>
              </w:rPr>
              <w:t>Чернов С.І.</w:t>
            </w:r>
          </w:p>
        </w:tc>
      </w:tr>
      <w:tr w:rsidR="0020631F" w:rsidRPr="005A11AA" w:rsidTr="003E5C05">
        <w:trPr>
          <w:trHeight w:val="340"/>
          <w:jc w:val="right"/>
        </w:trPr>
        <w:tc>
          <w:tcPr>
            <w:tcW w:w="1793" w:type="dxa"/>
            <w:vAlign w:val="center"/>
          </w:tcPr>
          <w:p w:rsidR="0020631F" w:rsidRPr="005A11AA" w:rsidRDefault="0020631F" w:rsidP="003E5C05">
            <w:pPr>
              <w:tabs>
                <w:tab w:val="left" w:pos="0"/>
                <w:tab w:val="left" w:pos="1134"/>
              </w:tabs>
              <w:jc w:val="center"/>
              <w:rPr>
                <w:szCs w:val="28"/>
              </w:rPr>
            </w:pPr>
          </w:p>
        </w:tc>
        <w:tc>
          <w:tcPr>
            <w:tcW w:w="1296" w:type="dxa"/>
          </w:tcPr>
          <w:p w:rsidR="0020631F" w:rsidRPr="005A11AA" w:rsidRDefault="0020631F" w:rsidP="003E5C05">
            <w:pPr>
              <w:rPr>
                <w:szCs w:val="28"/>
              </w:rPr>
            </w:pPr>
            <w:r w:rsidRPr="005A11AA">
              <w:rPr>
                <w:szCs w:val="28"/>
              </w:rPr>
              <w:t>«проти»</w:t>
            </w:r>
          </w:p>
        </w:tc>
        <w:tc>
          <w:tcPr>
            <w:tcW w:w="313" w:type="dxa"/>
            <w:vAlign w:val="center"/>
          </w:tcPr>
          <w:p w:rsidR="0020631F" w:rsidRPr="005A11AA" w:rsidRDefault="0020631F" w:rsidP="003E5C05">
            <w:pPr>
              <w:tabs>
                <w:tab w:val="left" w:pos="0"/>
                <w:tab w:val="left" w:pos="1134"/>
              </w:tabs>
              <w:jc w:val="center"/>
              <w:rPr>
                <w:szCs w:val="28"/>
              </w:rPr>
            </w:pPr>
            <w:r w:rsidRPr="005A11AA">
              <w:rPr>
                <w:szCs w:val="28"/>
              </w:rPr>
              <w:t>-</w:t>
            </w:r>
          </w:p>
        </w:tc>
        <w:tc>
          <w:tcPr>
            <w:tcW w:w="567" w:type="dxa"/>
            <w:vAlign w:val="center"/>
          </w:tcPr>
          <w:p w:rsidR="0020631F" w:rsidRPr="005A11AA" w:rsidRDefault="0020631F" w:rsidP="003E5C05">
            <w:pPr>
              <w:tabs>
                <w:tab w:val="left" w:pos="0"/>
                <w:tab w:val="left" w:pos="1134"/>
              </w:tabs>
              <w:jc w:val="center"/>
              <w:rPr>
                <w:szCs w:val="28"/>
              </w:rPr>
            </w:pPr>
            <w:r w:rsidRPr="005A11AA">
              <w:rPr>
                <w:szCs w:val="28"/>
              </w:rPr>
              <w:t>0;</w:t>
            </w:r>
          </w:p>
        </w:tc>
        <w:tc>
          <w:tcPr>
            <w:tcW w:w="3969" w:type="dxa"/>
          </w:tcPr>
          <w:p w:rsidR="0020631F" w:rsidRPr="005A11AA" w:rsidRDefault="0020631F" w:rsidP="003E5C05">
            <w:pPr>
              <w:tabs>
                <w:tab w:val="left" w:pos="0"/>
                <w:tab w:val="left" w:pos="1134"/>
              </w:tabs>
              <w:rPr>
                <w:i/>
                <w:szCs w:val="28"/>
              </w:rPr>
            </w:pPr>
          </w:p>
        </w:tc>
      </w:tr>
      <w:tr w:rsidR="0020631F" w:rsidRPr="005A11AA" w:rsidTr="003E5C05">
        <w:trPr>
          <w:trHeight w:val="340"/>
          <w:jc w:val="right"/>
        </w:trPr>
        <w:tc>
          <w:tcPr>
            <w:tcW w:w="1793" w:type="dxa"/>
            <w:vAlign w:val="center"/>
          </w:tcPr>
          <w:p w:rsidR="0020631F" w:rsidRPr="005A11AA" w:rsidRDefault="0020631F" w:rsidP="003E5C05">
            <w:pPr>
              <w:tabs>
                <w:tab w:val="left" w:pos="0"/>
                <w:tab w:val="left" w:pos="1134"/>
              </w:tabs>
              <w:jc w:val="center"/>
              <w:rPr>
                <w:szCs w:val="28"/>
              </w:rPr>
            </w:pPr>
          </w:p>
        </w:tc>
        <w:tc>
          <w:tcPr>
            <w:tcW w:w="1296" w:type="dxa"/>
          </w:tcPr>
          <w:p w:rsidR="0020631F" w:rsidRPr="005A11AA" w:rsidRDefault="0020631F" w:rsidP="003E5C05">
            <w:pPr>
              <w:rPr>
                <w:szCs w:val="28"/>
              </w:rPr>
            </w:pPr>
            <w:r w:rsidRPr="005A11AA">
              <w:rPr>
                <w:szCs w:val="28"/>
              </w:rPr>
              <w:t>«утрим.»</w:t>
            </w:r>
          </w:p>
        </w:tc>
        <w:tc>
          <w:tcPr>
            <w:tcW w:w="313" w:type="dxa"/>
            <w:vAlign w:val="center"/>
          </w:tcPr>
          <w:p w:rsidR="0020631F" w:rsidRPr="005A11AA" w:rsidRDefault="0020631F" w:rsidP="003E5C05">
            <w:pPr>
              <w:tabs>
                <w:tab w:val="left" w:pos="0"/>
                <w:tab w:val="left" w:pos="1134"/>
              </w:tabs>
              <w:jc w:val="center"/>
              <w:rPr>
                <w:szCs w:val="28"/>
              </w:rPr>
            </w:pPr>
            <w:r w:rsidRPr="005A11AA">
              <w:rPr>
                <w:szCs w:val="28"/>
              </w:rPr>
              <w:t>-</w:t>
            </w:r>
          </w:p>
        </w:tc>
        <w:tc>
          <w:tcPr>
            <w:tcW w:w="567" w:type="dxa"/>
            <w:vAlign w:val="center"/>
          </w:tcPr>
          <w:p w:rsidR="0020631F" w:rsidRPr="005A11AA" w:rsidRDefault="0020631F" w:rsidP="003E5C05">
            <w:pPr>
              <w:tabs>
                <w:tab w:val="left" w:pos="0"/>
                <w:tab w:val="left" w:pos="1134"/>
              </w:tabs>
              <w:jc w:val="center"/>
              <w:rPr>
                <w:szCs w:val="28"/>
              </w:rPr>
            </w:pPr>
            <w:r w:rsidRPr="005A11AA">
              <w:rPr>
                <w:szCs w:val="28"/>
              </w:rPr>
              <w:t>0.</w:t>
            </w:r>
          </w:p>
        </w:tc>
        <w:tc>
          <w:tcPr>
            <w:tcW w:w="3969" w:type="dxa"/>
          </w:tcPr>
          <w:p w:rsidR="0020631F" w:rsidRPr="005A11AA" w:rsidRDefault="0020631F" w:rsidP="003E5C05">
            <w:pPr>
              <w:tabs>
                <w:tab w:val="left" w:pos="0"/>
                <w:tab w:val="left" w:pos="1134"/>
              </w:tabs>
              <w:rPr>
                <w:i/>
                <w:szCs w:val="28"/>
              </w:rPr>
            </w:pPr>
          </w:p>
        </w:tc>
      </w:tr>
    </w:tbl>
    <w:p w:rsidR="0020631F" w:rsidRDefault="0020631F" w:rsidP="00DE1EE5">
      <w:pPr>
        <w:tabs>
          <w:tab w:val="left" w:pos="-142"/>
          <w:tab w:val="left" w:pos="870"/>
          <w:tab w:val="left" w:pos="1418"/>
        </w:tabs>
        <w:ind w:left="567"/>
        <w:contextualSpacing/>
        <w:jc w:val="both"/>
        <w:rPr>
          <w:b/>
          <w:bCs/>
          <w:iCs/>
          <w:szCs w:val="28"/>
        </w:rPr>
      </w:pPr>
    </w:p>
    <w:p w:rsidR="0020631F" w:rsidRPr="008F4E95" w:rsidRDefault="0020631F" w:rsidP="008F64A3">
      <w:pPr>
        <w:pStyle w:val="a8"/>
        <w:numPr>
          <w:ilvl w:val="0"/>
          <w:numId w:val="3"/>
        </w:numPr>
        <w:tabs>
          <w:tab w:val="left" w:pos="567"/>
          <w:tab w:val="left" w:pos="720"/>
          <w:tab w:val="left" w:pos="1276"/>
        </w:tabs>
        <w:ind w:left="0" w:firstLine="720"/>
        <w:jc w:val="both"/>
        <w:rPr>
          <w:b/>
          <w:sz w:val="28"/>
          <w:szCs w:val="28"/>
        </w:rPr>
      </w:pPr>
      <w:r w:rsidRPr="008F4E95">
        <w:rPr>
          <w:b/>
          <w:bCs/>
          <w:iCs/>
          <w:sz w:val="28"/>
          <w:szCs w:val="28"/>
        </w:rPr>
        <w:t xml:space="preserve">СЛУХАЛИ: </w:t>
      </w:r>
      <w:r w:rsidRPr="008F4E95">
        <w:rPr>
          <w:iCs/>
          <w:sz w:val="28"/>
          <w:szCs w:val="28"/>
        </w:rPr>
        <w:t xml:space="preserve">Про </w:t>
      </w:r>
      <w:r>
        <w:rPr>
          <w:iCs/>
          <w:sz w:val="28"/>
          <w:szCs w:val="28"/>
        </w:rPr>
        <w:t xml:space="preserve">проєкт </w:t>
      </w:r>
      <w:r w:rsidRPr="008F4E95">
        <w:rPr>
          <w:bCs/>
          <w:sz w:val="28"/>
          <w:szCs w:val="28"/>
        </w:rPr>
        <w:t xml:space="preserve">рішення обласної ради </w:t>
      </w:r>
      <w:r w:rsidRPr="008F4E95">
        <w:rPr>
          <w:b/>
          <w:sz w:val="28"/>
          <w:szCs w:val="28"/>
        </w:rPr>
        <w:t>«</w:t>
      </w:r>
      <w:r w:rsidRPr="008F64A3">
        <w:rPr>
          <w:b/>
          <w:bCs/>
          <w:iCs/>
          <w:sz w:val="28"/>
          <w:szCs w:val="28"/>
          <w:bdr w:val="none" w:sz="0" w:space="0" w:color="auto" w:frame="1"/>
        </w:rPr>
        <w:t>Про внесення змін до додатку 11 до рішення обласної ради від 11 грудня 2020 року № 5-VІІІ «Про утворення та обрання постійних комісій обласної ради» (зі змінами)</w:t>
      </w:r>
      <w:r w:rsidRPr="008F4E95">
        <w:rPr>
          <w:b/>
          <w:sz w:val="28"/>
          <w:szCs w:val="28"/>
        </w:rPr>
        <w:t>».</w:t>
      </w:r>
    </w:p>
    <w:p w:rsidR="0020631F" w:rsidRPr="00DE1EE5" w:rsidRDefault="0020631F" w:rsidP="008F64A3">
      <w:pPr>
        <w:pStyle w:val="a8"/>
        <w:tabs>
          <w:tab w:val="left" w:pos="567"/>
          <w:tab w:val="left" w:pos="1498"/>
        </w:tabs>
        <w:ind w:left="2410" w:hanging="1330"/>
        <w:jc w:val="both"/>
        <w:rPr>
          <w:sz w:val="28"/>
          <w:szCs w:val="28"/>
        </w:rPr>
      </w:pPr>
      <w:r w:rsidRPr="00DE1EE5">
        <w:rPr>
          <w:bCs/>
          <w:iCs/>
          <w:sz w:val="28"/>
          <w:szCs w:val="28"/>
          <w:u w:val="single"/>
          <w:bdr w:val="none" w:sz="0" w:space="0" w:color="auto" w:frame="1"/>
        </w:rPr>
        <w:t>Доповідає:</w:t>
      </w:r>
      <w:r w:rsidRPr="00DE1EE5">
        <w:rPr>
          <w:bCs/>
          <w:iCs/>
          <w:sz w:val="28"/>
          <w:szCs w:val="28"/>
          <w:bdr w:val="none" w:sz="0" w:space="0" w:color="auto" w:frame="1"/>
        </w:rPr>
        <w:t xml:space="preserve"> </w:t>
      </w:r>
      <w:r w:rsidRPr="00D664C3">
        <w:rPr>
          <w:b/>
          <w:bCs/>
          <w:i/>
          <w:iCs/>
          <w:sz w:val="28"/>
          <w:szCs w:val="28"/>
          <w:bdr w:val="none" w:sz="0" w:space="0" w:color="auto" w:frame="1"/>
        </w:rPr>
        <w:t>Малишева Оксана Василівна</w:t>
      </w:r>
      <w:r w:rsidRPr="00D664C3">
        <w:rPr>
          <w:bCs/>
          <w:iCs/>
          <w:sz w:val="28"/>
          <w:szCs w:val="28"/>
          <w:bdr w:val="none" w:sz="0" w:space="0" w:color="auto" w:frame="1"/>
        </w:rPr>
        <w:t xml:space="preserve"> – керуючий </w:t>
      </w:r>
      <w:r>
        <w:rPr>
          <w:bCs/>
          <w:iCs/>
          <w:sz w:val="28"/>
          <w:szCs w:val="28"/>
          <w:bdr w:val="none" w:sz="0" w:space="0" w:color="auto" w:frame="1"/>
        </w:rPr>
        <w:t>с</w:t>
      </w:r>
      <w:r w:rsidRPr="00D664C3">
        <w:rPr>
          <w:bCs/>
          <w:iCs/>
          <w:sz w:val="28"/>
          <w:szCs w:val="28"/>
          <w:bdr w:val="none" w:sz="0" w:space="0" w:color="auto" w:frame="1"/>
        </w:rPr>
        <w:t>правами виконавчого апарату обласної ради</w:t>
      </w:r>
      <w:r w:rsidRPr="00DE1EE5">
        <w:rPr>
          <w:bCs/>
          <w:iCs/>
          <w:sz w:val="28"/>
          <w:szCs w:val="28"/>
          <w:bdr w:val="none" w:sz="0" w:space="0" w:color="auto" w:frame="1"/>
        </w:rPr>
        <w:t>.</w:t>
      </w:r>
    </w:p>
    <w:p w:rsidR="0020631F" w:rsidRPr="008F4E95" w:rsidRDefault="0020631F" w:rsidP="008F64A3">
      <w:pPr>
        <w:tabs>
          <w:tab w:val="left" w:pos="426"/>
          <w:tab w:val="left" w:pos="459"/>
          <w:tab w:val="left" w:pos="851"/>
          <w:tab w:val="left" w:pos="1276"/>
        </w:tabs>
        <w:ind w:firstLine="426"/>
        <w:jc w:val="both"/>
        <w:rPr>
          <w:b/>
          <w:i/>
          <w:spacing w:val="5"/>
          <w:sz w:val="16"/>
          <w:szCs w:val="16"/>
        </w:rPr>
      </w:pPr>
    </w:p>
    <w:p w:rsidR="0020631F" w:rsidRDefault="0020631F" w:rsidP="008F64A3">
      <w:pPr>
        <w:tabs>
          <w:tab w:val="left" w:pos="426"/>
          <w:tab w:val="left" w:pos="459"/>
          <w:tab w:val="left" w:pos="851"/>
          <w:tab w:val="left" w:pos="1276"/>
        </w:tabs>
        <w:ind w:firstLine="426"/>
        <w:jc w:val="both"/>
      </w:pPr>
      <w:r>
        <w:rPr>
          <w:b/>
          <w:i/>
          <w:spacing w:val="5"/>
        </w:rPr>
        <w:t>Малишева О.В.</w:t>
      </w:r>
      <w:r>
        <w:rPr>
          <w:spacing w:val="5"/>
        </w:rPr>
        <w:t xml:space="preserve"> ознайомила депутатів </w:t>
      </w:r>
      <w:r>
        <w:t>із проєктом рішення обласної ради.</w:t>
      </w:r>
    </w:p>
    <w:p w:rsidR="0020631F" w:rsidRPr="003E5C05" w:rsidRDefault="0020631F" w:rsidP="008F64A3">
      <w:pPr>
        <w:pStyle w:val="a8"/>
        <w:tabs>
          <w:tab w:val="left" w:pos="-142"/>
          <w:tab w:val="left" w:pos="870"/>
          <w:tab w:val="left" w:pos="1418"/>
        </w:tabs>
        <w:ind w:left="567"/>
        <w:jc w:val="both"/>
        <w:rPr>
          <w:bCs/>
          <w:iCs/>
          <w:sz w:val="16"/>
          <w:szCs w:val="16"/>
        </w:rPr>
      </w:pPr>
    </w:p>
    <w:p w:rsidR="0020631F" w:rsidRPr="00C74D85" w:rsidRDefault="0020631F" w:rsidP="008F64A3">
      <w:pPr>
        <w:ind w:firstLine="567"/>
        <w:jc w:val="both"/>
        <w:rPr>
          <w:szCs w:val="28"/>
          <w:lang w:eastAsia="en-US"/>
        </w:rPr>
      </w:pPr>
      <w:r w:rsidRPr="003E5C05">
        <w:rPr>
          <w:b/>
          <w:bCs/>
          <w:iCs/>
          <w:szCs w:val="28"/>
        </w:rPr>
        <w:t xml:space="preserve">ВИСТУПИЛИ: </w:t>
      </w:r>
      <w:r w:rsidRPr="003E5C05">
        <w:rPr>
          <w:b/>
          <w:bCs/>
          <w:i/>
          <w:iCs/>
          <w:szCs w:val="28"/>
        </w:rPr>
        <w:t>Каратуманов О.Ю.</w:t>
      </w:r>
      <w:r w:rsidRPr="003E5C05">
        <w:rPr>
          <w:b/>
          <w:bCs/>
          <w:iCs/>
          <w:szCs w:val="28"/>
        </w:rPr>
        <w:t xml:space="preserve"> </w:t>
      </w:r>
      <w:r w:rsidRPr="003E5C05">
        <w:rPr>
          <w:bCs/>
          <w:iCs/>
          <w:szCs w:val="28"/>
        </w:rPr>
        <w:t>запропонував погодити даний проєкт ріше</w:t>
      </w:r>
      <w:r w:rsidRPr="00C74D85">
        <w:rPr>
          <w:bCs/>
          <w:iCs/>
          <w:szCs w:val="28"/>
        </w:rPr>
        <w:t xml:space="preserve">ння </w:t>
      </w:r>
      <w:r w:rsidRPr="00C74D85">
        <w:rPr>
          <w:szCs w:val="28"/>
        </w:rPr>
        <w:t xml:space="preserve">та рекомендувати винести його на </w:t>
      </w:r>
      <w:r w:rsidRPr="00C74D85">
        <w:rPr>
          <w:szCs w:val="28"/>
          <w:lang w:eastAsia="en-US"/>
        </w:rPr>
        <w:t>пленарне засідання сесії обласної ради.</w:t>
      </w:r>
    </w:p>
    <w:p w:rsidR="0020631F" w:rsidRPr="003E5C05" w:rsidRDefault="0020631F" w:rsidP="008F64A3">
      <w:pPr>
        <w:tabs>
          <w:tab w:val="left" w:pos="-567"/>
          <w:tab w:val="left" w:pos="284"/>
          <w:tab w:val="left" w:pos="993"/>
          <w:tab w:val="left" w:pos="1134"/>
        </w:tabs>
        <w:suppressAutoHyphens/>
        <w:ind w:firstLine="555"/>
        <w:jc w:val="both"/>
        <w:rPr>
          <w:sz w:val="16"/>
          <w:szCs w:val="16"/>
        </w:rPr>
      </w:pPr>
    </w:p>
    <w:p w:rsidR="0020631F" w:rsidRDefault="0020631F" w:rsidP="008F64A3">
      <w:pPr>
        <w:tabs>
          <w:tab w:val="left" w:pos="-567"/>
          <w:tab w:val="left" w:pos="284"/>
          <w:tab w:val="left" w:pos="993"/>
          <w:tab w:val="left" w:pos="1134"/>
        </w:tabs>
        <w:suppressAutoHyphens/>
        <w:ind w:firstLine="555"/>
        <w:jc w:val="both"/>
      </w:pPr>
      <w:r>
        <w:t>Депутати одноголосно підтримали пропозицію голови постійної комісії.</w:t>
      </w:r>
    </w:p>
    <w:p w:rsidR="0020631F" w:rsidRPr="003E5C05" w:rsidRDefault="0020631F" w:rsidP="008F64A3">
      <w:pPr>
        <w:tabs>
          <w:tab w:val="left" w:pos="-142"/>
          <w:tab w:val="left" w:pos="870"/>
          <w:tab w:val="left" w:pos="1418"/>
        </w:tabs>
        <w:ind w:left="567"/>
        <w:contextualSpacing/>
        <w:jc w:val="both"/>
        <w:rPr>
          <w:b/>
          <w:bCs/>
          <w:iCs/>
          <w:sz w:val="16"/>
          <w:szCs w:val="16"/>
        </w:rPr>
      </w:pPr>
    </w:p>
    <w:p w:rsidR="0020631F" w:rsidRDefault="0020631F" w:rsidP="008F64A3">
      <w:pPr>
        <w:tabs>
          <w:tab w:val="left" w:pos="-142"/>
          <w:tab w:val="left" w:pos="870"/>
          <w:tab w:val="left" w:pos="1418"/>
        </w:tabs>
        <w:ind w:left="567"/>
        <w:contextualSpacing/>
        <w:jc w:val="both"/>
        <w:rPr>
          <w:b/>
          <w:bCs/>
          <w:iCs/>
          <w:szCs w:val="28"/>
        </w:rPr>
      </w:pPr>
      <w:r w:rsidRPr="008F7898">
        <w:rPr>
          <w:b/>
          <w:bCs/>
          <w:iCs/>
          <w:szCs w:val="28"/>
        </w:rPr>
        <w:lastRenderedPageBreak/>
        <w:t>ВИРІШИЛИ:</w:t>
      </w:r>
    </w:p>
    <w:p w:rsidR="0020631F" w:rsidRPr="006E0007" w:rsidRDefault="0020631F" w:rsidP="008F64A3">
      <w:pPr>
        <w:pStyle w:val="a8"/>
        <w:numPr>
          <w:ilvl w:val="0"/>
          <w:numId w:val="34"/>
        </w:numPr>
        <w:tabs>
          <w:tab w:val="left" w:pos="1134"/>
        </w:tabs>
        <w:jc w:val="both"/>
        <w:rPr>
          <w:bCs/>
          <w:color w:val="000000"/>
          <w:sz w:val="28"/>
          <w:szCs w:val="28"/>
        </w:rPr>
      </w:pPr>
      <w:r w:rsidRPr="006E0007">
        <w:rPr>
          <w:bCs/>
          <w:color w:val="000000"/>
          <w:sz w:val="28"/>
          <w:szCs w:val="28"/>
        </w:rPr>
        <w:t>Інформацію взяти до відома.</w:t>
      </w:r>
    </w:p>
    <w:p w:rsidR="0020631F" w:rsidRPr="009462F9" w:rsidRDefault="0020631F" w:rsidP="008F64A3">
      <w:pPr>
        <w:pStyle w:val="a8"/>
        <w:numPr>
          <w:ilvl w:val="0"/>
          <w:numId w:val="34"/>
        </w:numPr>
        <w:tabs>
          <w:tab w:val="left" w:pos="0"/>
          <w:tab w:val="left" w:pos="567"/>
          <w:tab w:val="left" w:pos="993"/>
        </w:tabs>
        <w:ind w:left="0" w:firstLine="567"/>
        <w:jc w:val="both"/>
        <w:rPr>
          <w:b/>
          <w:bCs/>
          <w:color w:val="000000"/>
          <w:sz w:val="28"/>
          <w:szCs w:val="28"/>
        </w:rPr>
      </w:pPr>
      <w:r w:rsidRPr="00DE1EE5">
        <w:rPr>
          <w:bCs/>
          <w:color w:val="000000"/>
          <w:sz w:val="28"/>
          <w:szCs w:val="28"/>
        </w:rPr>
        <w:t xml:space="preserve">Погодити проєкт рішення обласної ради </w:t>
      </w:r>
      <w:r w:rsidRPr="008F64A3">
        <w:rPr>
          <w:color w:val="000000"/>
          <w:sz w:val="28"/>
          <w:szCs w:val="28"/>
        </w:rPr>
        <w:t>«</w:t>
      </w:r>
      <w:r w:rsidRPr="008F64A3">
        <w:rPr>
          <w:bCs/>
          <w:iCs/>
          <w:sz w:val="28"/>
          <w:szCs w:val="28"/>
          <w:bdr w:val="none" w:sz="0" w:space="0" w:color="auto" w:frame="1"/>
        </w:rPr>
        <w:t>Про внесення змін до додатку 11 до рішення обласної ради від 11 грудня 2020 року № 5-VІІІ «Про утворення та обрання постійних комісій обласної ради» (зі змінами)</w:t>
      </w:r>
      <w:r w:rsidRPr="008F64A3">
        <w:rPr>
          <w:color w:val="000000"/>
          <w:sz w:val="28"/>
          <w:szCs w:val="28"/>
        </w:rPr>
        <w:t>»</w:t>
      </w:r>
      <w:r w:rsidRPr="009462F9">
        <w:rPr>
          <w:color w:val="000000"/>
          <w:sz w:val="28"/>
          <w:szCs w:val="28"/>
        </w:rPr>
        <w:t xml:space="preserve"> та винести його на пленарне засідання сесії обласної ради.</w:t>
      </w:r>
    </w:p>
    <w:p w:rsidR="0020631F" w:rsidRPr="0013585D" w:rsidRDefault="0020631F" w:rsidP="008F64A3">
      <w:pPr>
        <w:pStyle w:val="a8"/>
        <w:tabs>
          <w:tab w:val="left" w:pos="567"/>
          <w:tab w:val="left" w:pos="851"/>
          <w:tab w:val="left" w:pos="993"/>
          <w:tab w:val="left" w:pos="1276"/>
        </w:tabs>
        <w:autoSpaceDN w:val="0"/>
        <w:ind w:left="1701"/>
        <w:jc w:val="both"/>
        <w:rPr>
          <w:b/>
          <w:bCs/>
          <w:color w:val="000000"/>
          <w:sz w:val="16"/>
          <w:szCs w:val="16"/>
        </w:rPr>
      </w:pPr>
    </w:p>
    <w:tbl>
      <w:tblPr>
        <w:tblW w:w="7938" w:type="dxa"/>
        <w:jc w:val="right"/>
        <w:tblLook w:val="01E0" w:firstRow="1" w:lastRow="1" w:firstColumn="1" w:lastColumn="1" w:noHBand="0" w:noVBand="0"/>
      </w:tblPr>
      <w:tblGrid>
        <w:gridCol w:w="1793"/>
        <w:gridCol w:w="1296"/>
        <w:gridCol w:w="313"/>
        <w:gridCol w:w="567"/>
        <w:gridCol w:w="3969"/>
      </w:tblGrid>
      <w:tr w:rsidR="0020631F" w:rsidRPr="005A11AA" w:rsidTr="00657462">
        <w:trPr>
          <w:trHeight w:val="1065"/>
          <w:jc w:val="right"/>
        </w:trPr>
        <w:tc>
          <w:tcPr>
            <w:tcW w:w="1793" w:type="dxa"/>
          </w:tcPr>
          <w:p w:rsidR="0020631F" w:rsidRPr="005A11AA" w:rsidRDefault="0020631F" w:rsidP="00657462">
            <w:pPr>
              <w:tabs>
                <w:tab w:val="left" w:pos="0"/>
                <w:tab w:val="left" w:pos="1134"/>
              </w:tabs>
              <w:rPr>
                <w:szCs w:val="28"/>
              </w:rPr>
            </w:pPr>
            <w:r w:rsidRPr="005A11AA">
              <w:rPr>
                <w:szCs w:val="28"/>
              </w:rPr>
              <w:t>Голосували:</w:t>
            </w:r>
          </w:p>
        </w:tc>
        <w:tc>
          <w:tcPr>
            <w:tcW w:w="1296" w:type="dxa"/>
          </w:tcPr>
          <w:p w:rsidR="0020631F" w:rsidRPr="005A11AA" w:rsidRDefault="0020631F" w:rsidP="00657462">
            <w:pPr>
              <w:rPr>
                <w:szCs w:val="28"/>
              </w:rPr>
            </w:pPr>
            <w:r w:rsidRPr="005A11AA">
              <w:rPr>
                <w:szCs w:val="28"/>
              </w:rPr>
              <w:t>«за»</w:t>
            </w:r>
          </w:p>
        </w:tc>
        <w:tc>
          <w:tcPr>
            <w:tcW w:w="313" w:type="dxa"/>
          </w:tcPr>
          <w:p w:rsidR="0020631F" w:rsidRPr="005A11AA" w:rsidRDefault="0020631F" w:rsidP="00657462">
            <w:pPr>
              <w:tabs>
                <w:tab w:val="left" w:pos="0"/>
                <w:tab w:val="left" w:pos="1134"/>
              </w:tabs>
              <w:rPr>
                <w:szCs w:val="28"/>
              </w:rPr>
            </w:pPr>
            <w:r w:rsidRPr="005A11AA">
              <w:rPr>
                <w:szCs w:val="28"/>
              </w:rPr>
              <w:t>-</w:t>
            </w:r>
          </w:p>
        </w:tc>
        <w:tc>
          <w:tcPr>
            <w:tcW w:w="567" w:type="dxa"/>
          </w:tcPr>
          <w:p w:rsidR="0020631F" w:rsidRPr="005A11AA" w:rsidRDefault="0020631F" w:rsidP="00657462">
            <w:pPr>
              <w:tabs>
                <w:tab w:val="left" w:pos="0"/>
                <w:tab w:val="left" w:pos="1134"/>
              </w:tabs>
              <w:rPr>
                <w:szCs w:val="28"/>
              </w:rPr>
            </w:pPr>
            <w:r>
              <w:rPr>
                <w:szCs w:val="28"/>
              </w:rPr>
              <w:t>6;</w:t>
            </w:r>
          </w:p>
        </w:tc>
        <w:tc>
          <w:tcPr>
            <w:tcW w:w="3969" w:type="dxa"/>
            <w:tcMar>
              <w:left w:w="28" w:type="dxa"/>
              <w:right w:w="28" w:type="dxa"/>
            </w:tcMar>
          </w:tcPr>
          <w:p w:rsidR="0020631F" w:rsidRPr="00376358" w:rsidRDefault="0020631F" w:rsidP="00657462">
            <w:pPr>
              <w:tabs>
                <w:tab w:val="left" w:pos="0"/>
                <w:tab w:val="left" w:pos="1134"/>
              </w:tabs>
              <w:ind w:right="-246"/>
              <w:rPr>
                <w:i/>
                <w:szCs w:val="28"/>
              </w:rPr>
            </w:pPr>
            <w:r w:rsidRPr="005A11AA">
              <w:rPr>
                <w:i/>
                <w:szCs w:val="28"/>
              </w:rPr>
              <w:t>Каратуманов О.Ю., Горло Д.В., Козловський А.В., Оніщенко Д.С., Панов В.В.</w:t>
            </w:r>
            <w:r>
              <w:rPr>
                <w:i/>
                <w:szCs w:val="28"/>
              </w:rPr>
              <w:t>,</w:t>
            </w:r>
            <w:r w:rsidRPr="005A11AA">
              <w:rPr>
                <w:i/>
                <w:szCs w:val="28"/>
              </w:rPr>
              <w:t xml:space="preserve"> </w:t>
            </w:r>
            <w:r>
              <w:rPr>
                <w:i/>
                <w:szCs w:val="28"/>
              </w:rPr>
              <w:t>Чернов С.І.</w:t>
            </w:r>
          </w:p>
        </w:tc>
      </w:tr>
      <w:tr w:rsidR="0020631F" w:rsidRPr="005A11AA" w:rsidTr="00657462">
        <w:trPr>
          <w:trHeight w:val="340"/>
          <w:jc w:val="right"/>
        </w:trPr>
        <w:tc>
          <w:tcPr>
            <w:tcW w:w="1793" w:type="dxa"/>
            <w:vAlign w:val="center"/>
          </w:tcPr>
          <w:p w:rsidR="0020631F" w:rsidRPr="005A11AA" w:rsidRDefault="0020631F" w:rsidP="00657462">
            <w:pPr>
              <w:tabs>
                <w:tab w:val="left" w:pos="0"/>
                <w:tab w:val="left" w:pos="1134"/>
              </w:tabs>
              <w:jc w:val="center"/>
              <w:rPr>
                <w:szCs w:val="28"/>
              </w:rPr>
            </w:pPr>
          </w:p>
        </w:tc>
        <w:tc>
          <w:tcPr>
            <w:tcW w:w="1296" w:type="dxa"/>
          </w:tcPr>
          <w:p w:rsidR="0020631F" w:rsidRPr="005A11AA" w:rsidRDefault="0020631F" w:rsidP="00657462">
            <w:pPr>
              <w:rPr>
                <w:szCs w:val="28"/>
              </w:rPr>
            </w:pPr>
            <w:r w:rsidRPr="005A11AA">
              <w:rPr>
                <w:szCs w:val="28"/>
              </w:rPr>
              <w:t>«проти»</w:t>
            </w:r>
          </w:p>
        </w:tc>
        <w:tc>
          <w:tcPr>
            <w:tcW w:w="313" w:type="dxa"/>
            <w:vAlign w:val="center"/>
          </w:tcPr>
          <w:p w:rsidR="0020631F" w:rsidRPr="005A11AA" w:rsidRDefault="0020631F" w:rsidP="00657462">
            <w:pPr>
              <w:tabs>
                <w:tab w:val="left" w:pos="0"/>
                <w:tab w:val="left" w:pos="1134"/>
              </w:tabs>
              <w:jc w:val="center"/>
              <w:rPr>
                <w:szCs w:val="28"/>
              </w:rPr>
            </w:pPr>
            <w:r w:rsidRPr="005A11AA">
              <w:rPr>
                <w:szCs w:val="28"/>
              </w:rPr>
              <w:t>-</w:t>
            </w:r>
          </w:p>
        </w:tc>
        <w:tc>
          <w:tcPr>
            <w:tcW w:w="567" w:type="dxa"/>
            <w:vAlign w:val="center"/>
          </w:tcPr>
          <w:p w:rsidR="0020631F" w:rsidRPr="005A11AA" w:rsidRDefault="0020631F" w:rsidP="00657462">
            <w:pPr>
              <w:tabs>
                <w:tab w:val="left" w:pos="0"/>
                <w:tab w:val="left" w:pos="1134"/>
              </w:tabs>
              <w:jc w:val="center"/>
              <w:rPr>
                <w:szCs w:val="28"/>
              </w:rPr>
            </w:pPr>
            <w:r w:rsidRPr="005A11AA">
              <w:rPr>
                <w:szCs w:val="28"/>
              </w:rPr>
              <w:t>0;</w:t>
            </w:r>
          </w:p>
        </w:tc>
        <w:tc>
          <w:tcPr>
            <w:tcW w:w="3969" w:type="dxa"/>
          </w:tcPr>
          <w:p w:rsidR="0020631F" w:rsidRPr="005A11AA" w:rsidRDefault="0020631F" w:rsidP="00657462">
            <w:pPr>
              <w:tabs>
                <w:tab w:val="left" w:pos="0"/>
                <w:tab w:val="left" w:pos="1134"/>
              </w:tabs>
              <w:rPr>
                <w:i/>
                <w:szCs w:val="28"/>
              </w:rPr>
            </w:pPr>
          </w:p>
        </w:tc>
      </w:tr>
      <w:tr w:rsidR="0020631F" w:rsidRPr="005A11AA" w:rsidTr="00657462">
        <w:trPr>
          <w:trHeight w:val="340"/>
          <w:jc w:val="right"/>
        </w:trPr>
        <w:tc>
          <w:tcPr>
            <w:tcW w:w="1793" w:type="dxa"/>
            <w:vAlign w:val="center"/>
          </w:tcPr>
          <w:p w:rsidR="0020631F" w:rsidRPr="005A11AA" w:rsidRDefault="0020631F" w:rsidP="00657462">
            <w:pPr>
              <w:tabs>
                <w:tab w:val="left" w:pos="0"/>
                <w:tab w:val="left" w:pos="1134"/>
              </w:tabs>
              <w:jc w:val="center"/>
              <w:rPr>
                <w:szCs w:val="28"/>
              </w:rPr>
            </w:pPr>
          </w:p>
        </w:tc>
        <w:tc>
          <w:tcPr>
            <w:tcW w:w="1296" w:type="dxa"/>
          </w:tcPr>
          <w:p w:rsidR="0020631F" w:rsidRPr="005A11AA" w:rsidRDefault="0020631F" w:rsidP="00657462">
            <w:pPr>
              <w:rPr>
                <w:szCs w:val="28"/>
              </w:rPr>
            </w:pPr>
            <w:r w:rsidRPr="005A11AA">
              <w:rPr>
                <w:szCs w:val="28"/>
              </w:rPr>
              <w:t>«утрим.»</w:t>
            </w:r>
          </w:p>
        </w:tc>
        <w:tc>
          <w:tcPr>
            <w:tcW w:w="313" w:type="dxa"/>
            <w:vAlign w:val="center"/>
          </w:tcPr>
          <w:p w:rsidR="0020631F" w:rsidRPr="005A11AA" w:rsidRDefault="0020631F" w:rsidP="00657462">
            <w:pPr>
              <w:tabs>
                <w:tab w:val="left" w:pos="0"/>
                <w:tab w:val="left" w:pos="1134"/>
              </w:tabs>
              <w:jc w:val="center"/>
              <w:rPr>
                <w:szCs w:val="28"/>
              </w:rPr>
            </w:pPr>
            <w:r w:rsidRPr="005A11AA">
              <w:rPr>
                <w:szCs w:val="28"/>
              </w:rPr>
              <w:t>-</w:t>
            </w:r>
          </w:p>
        </w:tc>
        <w:tc>
          <w:tcPr>
            <w:tcW w:w="567" w:type="dxa"/>
            <w:vAlign w:val="center"/>
          </w:tcPr>
          <w:p w:rsidR="0020631F" w:rsidRPr="005A11AA" w:rsidRDefault="0020631F" w:rsidP="00657462">
            <w:pPr>
              <w:tabs>
                <w:tab w:val="left" w:pos="0"/>
                <w:tab w:val="left" w:pos="1134"/>
              </w:tabs>
              <w:jc w:val="center"/>
              <w:rPr>
                <w:szCs w:val="28"/>
              </w:rPr>
            </w:pPr>
            <w:r w:rsidRPr="005A11AA">
              <w:rPr>
                <w:szCs w:val="28"/>
              </w:rPr>
              <w:t>0.</w:t>
            </w:r>
          </w:p>
        </w:tc>
        <w:tc>
          <w:tcPr>
            <w:tcW w:w="3969" w:type="dxa"/>
          </w:tcPr>
          <w:p w:rsidR="0020631F" w:rsidRPr="005A11AA" w:rsidRDefault="0020631F" w:rsidP="00657462">
            <w:pPr>
              <w:tabs>
                <w:tab w:val="left" w:pos="0"/>
                <w:tab w:val="left" w:pos="1134"/>
              </w:tabs>
              <w:rPr>
                <w:i/>
                <w:szCs w:val="28"/>
              </w:rPr>
            </w:pPr>
          </w:p>
        </w:tc>
      </w:tr>
    </w:tbl>
    <w:p w:rsidR="0020631F" w:rsidRDefault="0020631F" w:rsidP="008F64A3">
      <w:pPr>
        <w:tabs>
          <w:tab w:val="left" w:pos="-142"/>
          <w:tab w:val="left" w:pos="870"/>
          <w:tab w:val="left" w:pos="1418"/>
        </w:tabs>
        <w:ind w:left="567"/>
        <w:contextualSpacing/>
        <w:jc w:val="both"/>
        <w:rPr>
          <w:b/>
          <w:bCs/>
          <w:iCs/>
          <w:szCs w:val="28"/>
        </w:rPr>
      </w:pPr>
    </w:p>
    <w:p w:rsidR="0020631F" w:rsidRPr="008F4E95" w:rsidRDefault="0020631F" w:rsidP="008F64A3">
      <w:pPr>
        <w:pStyle w:val="a8"/>
        <w:numPr>
          <w:ilvl w:val="0"/>
          <w:numId w:val="3"/>
        </w:numPr>
        <w:tabs>
          <w:tab w:val="left" w:pos="567"/>
          <w:tab w:val="left" w:pos="720"/>
          <w:tab w:val="left" w:pos="1276"/>
        </w:tabs>
        <w:ind w:left="0" w:firstLine="720"/>
        <w:jc w:val="both"/>
        <w:rPr>
          <w:b/>
          <w:sz w:val="28"/>
          <w:szCs w:val="28"/>
        </w:rPr>
      </w:pPr>
      <w:r w:rsidRPr="008F4E95">
        <w:rPr>
          <w:b/>
          <w:bCs/>
          <w:iCs/>
          <w:sz w:val="28"/>
          <w:szCs w:val="28"/>
        </w:rPr>
        <w:t xml:space="preserve">СЛУХАЛИ: </w:t>
      </w:r>
      <w:r w:rsidRPr="008F4E95">
        <w:rPr>
          <w:iCs/>
          <w:sz w:val="28"/>
          <w:szCs w:val="28"/>
        </w:rPr>
        <w:t xml:space="preserve">Про </w:t>
      </w:r>
      <w:r>
        <w:rPr>
          <w:iCs/>
          <w:sz w:val="28"/>
          <w:szCs w:val="28"/>
        </w:rPr>
        <w:t xml:space="preserve">проєкт </w:t>
      </w:r>
      <w:r w:rsidRPr="008F4E95">
        <w:rPr>
          <w:bCs/>
          <w:sz w:val="28"/>
          <w:szCs w:val="28"/>
        </w:rPr>
        <w:t xml:space="preserve">рішення обласної ради </w:t>
      </w:r>
      <w:r w:rsidRPr="008F4E95">
        <w:rPr>
          <w:b/>
          <w:sz w:val="28"/>
          <w:szCs w:val="28"/>
        </w:rPr>
        <w:t>«</w:t>
      </w:r>
      <w:r w:rsidRPr="008F64A3">
        <w:rPr>
          <w:b/>
          <w:bCs/>
          <w:iCs/>
          <w:sz w:val="28"/>
          <w:szCs w:val="28"/>
          <w:bdr w:val="none" w:sz="0" w:space="0" w:color="auto" w:frame="1"/>
        </w:rPr>
        <w:t>Про клопотання щодо нагородження Почесною грамотою та Грамотою Верховної Ради України</w:t>
      </w:r>
      <w:r w:rsidRPr="008F4E95">
        <w:rPr>
          <w:b/>
          <w:sz w:val="28"/>
          <w:szCs w:val="28"/>
        </w:rPr>
        <w:t>».</w:t>
      </w:r>
    </w:p>
    <w:p w:rsidR="0020631F" w:rsidRPr="00DE1EE5" w:rsidRDefault="0020631F" w:rsidP="008F64A3">
      <w:pPr>
        <w:pStyle w:val="a8"/>
        <w:tabs>
          <w:tab w:val="left" w:pos="567"/>
          <w:tab w:val="left" w:pos="1498"/>
        </w:tabs>
        <w:ind w:left="2410" w:hanging="1330"/>
        <w:jc w:val="both"/>
        <w:rPr>
          <w:sz w:val="28"/>
          <w:szCs w:val="28"/>
        </w:rPr>
      </w:pPr>
      <w:r w:rsidRPr="00DE1EE5">
        <w:rPr>
          <w:bCs/>
          <w:iCs/>
          <w:sz w:val="28"/>
          <w:szCs w:val="28"/>
          <w:u w:val="single"/>
          <w:bdr w:val="none" w:sz="0" w:space="0" w:color="auto" w:frame="1"/>
        </w:rPr>
        <w:t>Доповідає:</w:t>
      </w:r>
      <w:r w:rsidRPr="00DE1EE5">
        <w:rPr>
          <w:bCs/>
          <w:iCs/>
          <w:sz w:val="28"/>
          <w:szCs w:val="28"/>
          <w:bdr w:val="none" w:sz="0" w:space="0" w:color="auto" w:frame="1"/>
        </w:rPr>
        <w:t xml:space="preserve"> </w:t>
      </w:r>
      <w:r w:rsidRPr="00D664C3">
        <w:rPr>
          <w:b/>
          <w:bCs/>
          <w:i/>
          <w:iCs/>
          <w:sz w:val="28"/>
          <w:szCs w:val="28"/>
          <w:bdr w:val="none" w:sz="0" w:space="0" w:color="auto" w:frame="1"/>
        </w:rPr>
        <w:t>Малишева Оксана Василівна</w:t>
      </w:r>
      <w:r w:rsidRPr="00D664C3">
        <w:rPr>
          <w:bCs/>
          <w:iCs/>
          <w:sz w:val="28"/>
          <w:szCs w:val="28"/>
          <w:bdr w:val="none" w:sz="0" w:space="0" w:color="auto" w:frame="1"/>
        </w:rPr>
        <w:t xml:space="preserve"> – керуючий </w:t>
      </w:r>
      <w:r>
        <w:rPr>
          <w:bCs/>
          <w:iCs/>
          <w:sz w:val="28"/>
          <w:szCs w:val="28"/>
          <w:bdr w:val="none" w:sz="0" w:space="0" w:color="auto" w:frame="1"/>
        </w:rPr>
        <w:t>с</w:t>
      </w:r>
      <w:r w:rsidRPr="00D664C3">
        <w:rPr>
          <w:bCs/>
          <w:iCs/>
          <w:sz w:val="28"/>
          <w:szCs w:val="28"/>
          <w:bdr w:val="none" w:sz="0" w:space="0" w:color="auto" w:frame="1"/>
        </w:rPr>
        <w:t>правами виконавчого апарату обласної ради</w:t>
      </w:r>
      <w:r w:rsidRPr="00DE1EE5">
        <w:rPr>
          <w:bCs/>
          <w:iCs/>
          <w:sz w:val="28"/>
          <w:szCs w:val="28"/>
          <w:bdr w:val="none" w:sz="0" w:space="0" w:color="auto" w:frame="1"/>
        </w:rPr>
        <w:t>.</w:t>
      </w:r>
    </w:p>
    <w:p w:rsidR="0020631F" w:rsidRPr="008F4E95" w:rsidRDefault="0020631F" w:rsidP="008F64A3">
      <w:pPr>
        <w:tabs>
          <w:tab w:val="left" w:pos="426"/>
          <w:tab w:val="left" w:pos="459"/>
          <w:tab w:val="left" w:pos="851"/>
          <w:tab w:val="left" w:pos="1276"/>
        </w:tabs>
        <w:ind w:firstLine="426"/>
        <w:jc w:val="both"/>
        <w:rPr>
          <w:b/>
          <w:i/>
          <w:spacing w:val="5"/>
          <w:sz w:val="16"/>
          <w:szCs w:val="16"/>
        </w:rPr>
      </w:pPr>
    </w:p>
    <w:p w:rsidR="0020631F" w:rsidRDefault="0020631F" w:rsidP="008F64A3">
      <w:pPr>
        <w:tabs>
          <w:tab w:val="left" w:pos="426"/>
          <w:tab w:val="left" w:pos="459"/>
          <w:tab w:val="left" w:pos="851"/>
          <w:tab w:val="left" w:pos="1276"/>
        </w:tabs>
        <w:ind w:firstLine="426"/>
        <w:jc w:val="both"/>
      </w:pPr>
      <w:r>
        <w:rPr>
          <w:b/>
          <w:i/>
          <w:spacing w:val="5"/>
        </w:rPr>
        <w:t>Малишева О.В.</w:t>
      </w:r>
      <w:r>
        <w:rPr>
          <w:spacing w:val="5"/>
        </w:rPr>
        <w:t xml:space="preserve"> ознайомила депутатів </w:t>
      </w:r>
      <w:r>
        <w:t>із проєктом рішення обласної ради.</w:t>
      </w:r>
    </w:p>
    <w:p w:rsidR="0020631F" w:rsidRPr="003E5C05" w:rsidRDefault="0020631F" w:rsidP="008F64A3">
      <w:pPr>
        <w:pStyle w:val="a8"/>
        <w:tabs>
          <w:tab w:val="left" w:pos="-142"/>
          <w:tab w:val="left" w:pos="870"/>
          <w:tab w:val="left" w:pos="1418"/>
        </w:tabs>
        <w:ind w:left="567"/>
        <w:jc w:val="both"/>
        <w:rPr>
          <w:bCs/>
          <w:iCs/>
          <w:sz w:val="16"/>
          <w:szCs w:val="16"/>
        </w:rPr>
      </w:pPr>
    </w:p>
    <w:p w:rsidR="0020631F" w:rsidRPr="00C74D85" w:rsidRDefault="0020631F" w:rsidP="008F64A3">
      <w:pPr>
        <w:ind w:firstLine="567"/>
        <w:jc w:val="both"/>
        <w:rPr>
          <w:szCs w:val="28"/>
          <w:lang w:eastAsia="en-US"/>
        </w:rPr>
      </w:pPr>
      <w:r w:rsidRPr="003E5C05">
        <w:rPr>
          <w:b/>
          <w:bCs/>
          <w:iCs/>
          <w:szCs w:val="28"/>
        </w:rPr>
        <w:t xml:space="preserve">ВИСТУПИЛИ: </w:t>
      </w:r>
      <w:r w:rsidRPr="003E5C05">
        <w:rPr>
          <w:b/>
          <w:bCs/>
          <w:i/>
          <w:iCs/>
          <w:szCs w:val="28"/>
        </w:rPr>
        <w:t>Каратуманов О.Ю.</w:t>
      </w:r>
      <w:r w:rsidRPr="003E5C05">
        <w:rPr>
          <w:b/>
          <w:bCs/>
          <w:iCs/>
          <w:szCs w:val="28"/>
        </w:rPr>
        <w:t xml:space="preserve"> </w:t>
      </w:r>
      <w:r w:rsidRPr="003E5C05">
        <w:rPr>
          <w:bCs/>
          <w:iCs/>
          <w:szCs w:val="28"/>
        </w:rPr>
        <w:t>запропонував погодити даний проєкт ріше</w:t>
      </w:r>
      <w:r w:rsidRPr="00C74D85">
        <w:rPr>
          <w:bCs/>
          <w:iCs/>
          <w:szCs w:val="28"/>
        </w:rPr>
        <w:t xml:space="preserve">ння </w:t>
      </w:r>
      <w:r w:rsidRPr="00C74D85">
        <w:rPr>
          <w:szCs w:val="28"/>
        </w:rPr>
        <w:t xml:space="preserve">та рекомендувати винести його на </w:t>
      </w:r>
      <w:r w:rsidRPr="00C74D85">
        <w:rPr>
          <w:szCs w:val="28"/>
          <w:lang w:eastAsia="en-US"/>
        </w:rPr>
        <w:t>пленарне засідання сесії обласної ради.</w:t>
      </w:r>
    </w:p>
    <w:p w:rsidR="0020631F" w:rsidRPr="003E5C05" w:rsidRDefault="0020631F" w:rsidP="008F64A3">
      <w:pPr>
        <w:tabs>
          <w:tab w:val="left" w:pos="-567"/>
          <w:tab w:val="left" w:pos="284"/>
          <w:tab w:val="left" w:pos="993"/>
          <w:tab w:val="left" w:pos="1134"/>
        </w:tabs>
        <w:suppressAutoHyphens/>
        <w:ind w:firstLine="555"/>
        <w:jc w:val="both"/>
        <w:rPr>
          <w:sz w:val="16"/>
          <w:szCs w:val="16"/>
        </w:rPr>
      </w:pPr>
    </w:p>
    <w:p w:rsidR="0020631F" w:rsidRDefault="0020631F" w:rsidP="008F64A3">
      <w:pPr>
        <w:tabs>
          <w:tab w:val="left" w:pos="-567"/>
          <w:tab w:val="left" w:pos="284"/>
          <w:tab w:val="left" w:pos="993"/>
          <w:tab w:val="left" w:pos="1134"/>
        </w:tabs>
        <w:suppressAutoHyphens/>
        <w:ind w:firstLine="555"/>
        <w:jc w:val="both"/>
      </w:pPr>
      <w:r>
        <w:t>Депутати одноголосно підтримали пропозицію голови постійної комісії.</w:t>
      </w:r>
    </w:p>
    <w:p w:rsidR="0020631F" w:rsidRPr="003E5C05" w:rsidRDefault="0020631F" w:rsidP="008F64A3">
      <w:pPr>
        <w:tabs>
          <w:tab w:val="left" w:pos="-142"/>
          <w:tab w:val="left" w:pos="870"/>
          <w:tab w:val="left" w:pos="1418"/>
        </w:tabs>
        <w:ind w:left="567"/>
        <w:contextualSpacing/>
        <w:jc w:val="both"/>
        <w:rPr>
          <w:b/>
          <w:bCs/>
          <w:iCs/>
          <w:sz w:val="16"/>
          <w:szCs w:val="16"/>
        </w:rPr>
      </w:pPr>
    </w:p>
    <w:p w:rsidR="0020631F" w:rsidRDefault="0020631F" w:rsidP="008F64A3">
      <w:pPr>
        <w:tabs>
          <w:tab w:val="left" w:pos="-142"/>
          <w:tab w:val="left" w:pos="870"/>
          <w:tab w:val="left" w:pos="1418"/>
        </w:tabs>
        <w:ind w:left="567"/>
        <w:contextualSpacing/>
        <w:jc w:val="both"/>
        <w:rPr>
          <w:b/>
          <w:bCs/>
          <w:iCs/>
          <w:szCs w:val="28"/>
        </w:rPr>
      </w:pPr>
      <w:r w:rsidRPr="008F7898">
        <w:rPr>
          <w:b/>
          <w:bCs/>
          <w:iCs/>
          <w:szCs w:val="28"/>
        </w:rPr>
        <w:t>ВИРІШИЛИ:</w:t>
      </w:r>
    </w:p>
    <w:p w:rsidR="0020631F" w:rsidRPr="006E0007" w:rsidRDefault="0020631F" w:rsidP="008D4815">
      <w:pPr>
        <w:pStyle w:val="a8"/>
        <w:numPr>
          <w:ilvl w:val="0"/>
          <w:numId w:val="35"/>
        </w:numPr>
        <w:tabs>
          <w:tab w:val="left" w:pos="993"/>
        </w:tabs>
        <w:jc w:val="both"/>
        <w:rPr>
          <w:bCs/>
          <w:color w:val="000000"/>
          <w:sz w:val="28"/>
          <w:szCs w:val="28"/>
        </w:rPr>
      </w:pPr>
      <w:bookmarkStart w:id="0" w:name="_GoBack"/>
      <w:bookmarkEnd w:id="0"/>
      <w:r w:rsidRPr="006E0007">
        <w:rPr>
          <w:bCs/>
          <w:color w:val="000000"/>
          <w:sz w:val="28"/>
          <w:szCs w:val="28"/>
        </w:rPr>
        <w:t>Інформацію взяти до відома.</w:t>
      </w:r>
    </w:p>
    <w:p w:rsidR="0020631F" w:rsidRPr="009462F9" w:rsidRDefault="0020631F" w:rsidP="008F64A3">
      <w:pPr>
        <w:pStyle w:val="a8"/>
        <w:numPr>
          <w:ilvl w:val="0"/>
          <w:numId w:val="35"/>
        </w:numPr>
        <w:tabs>
          <w:tab w:val="left" w:pos="0"/>
          <w:tab w:val="left" w:pos="567"/>
          <w:tab w:val="left" w:pos="993"/>
        </w:tabs>
        <w:ind w:left="0" w:firstLine="567"/>
        <w:jc w:val="both"/>
        <w:rPr>
          <w:b/>
          <w:bCs/>
          <w:color w:val="000000"/>
          <w:sz w:val="28"/>
          <w:szCs w:val="28"/>
        </w:rPr>
      </w:pPr>
      <w:r w:rsidRPr="00DE1EE5">
        <w:rPr>
          <w:bCs/>
          <w:color w:val="000000"/>
          <w:sz w:val="28"/>
          <w:szCs w:val="28"/>
        </w:rPr>
        <w:t xml:space="preserve">Погодити проєкт рішення обласної ради </w:t>
      </w:r>
      <w:r w:rsidRPr="009462F9">
        <w:rPr>
          <w:color w:val="000000"/>
          <w:sz w:val="28"/>
          <w:szCs w:val="28"/>
        </w:rPr>
        <w:t>«</w:t>
      </w:r>
      <w:r w:rsidRPr="008F64A3">
        <w:rPr>
          <w:bCs/>
          <w:iCs/>
          <w:sz w:val="28"/>
          <w:szCs w:val="28"/>
          <w:bdr w:val="none" w:sz="0" w:space="0" w:color="auto" w:frame="1"/>
        </w:rPr>
        <w:t>Про клопотання щодо нагородження Почесною грамотою та Грамотою Верховної Ради України</w:t>
      </w:r>
      <w:r w:rsidRPr="009462F9">
        <w:rPr>
          <w:color w:val="000000"/>
          <w:sz w:val="28"/>
          <w:szCs w:val="28"/>
        </w:rPr>
        <w:t>» та винести його на пленарне засідання сесії обласної ради.</w:t>
      </w:r>
    </w:p>
    <w:p w:rsidR="0020631F" w:rsidRPr="0013585D" w:rsidRDefault="0020631F" w:rsidP="008F64A3">
      <w:pPr>
        <w:pStyle w:val="a8"/>
        <w:tabs>
          <w:tab w:val="left" w:pos="567"/>
          <w:tab w:val="left" w:pos="851"/>
          <w:tab w:val="left" w:pos="993"/>
          <w:tab w:val="left" w:pos="1276"/>
        </w:tabs>
        <w:autoSpaceDN w:val="0"/>
        <w:ind w:left="1701"/>
        <w:jc w:val="both"/>
        <w:rPr>
          <w:b/>
          <w:bCs/>
          <w:color w:val="000000"/>
          <w:sz w:val="16"/>
          <w:szCs w:val="16"/>
        </w:rPr>
      </w:pPr>
    </w:p>
    <w:tbl>
      <w:tblPr>
        <w:tblW w:w="7938" w:type="dxa"/>
        <w:jc w:val="right"/>
        <w:tblLook w:val="01E0" w:firstRow="1" w:lastRow="1" w:firstColumn="1" w:lastColumn="1" w:noHBand="0" w:noVBand="0"/>
      </w:tblPr>
      <w:tblGrid>
        <w:gridCol w:w="1793"/>
        <w:gridCol w:w="1296"/>
        <w:gridCol w:w="313"/>
        <w:gridCol w:w="567"/>
        <w:gridCol w:w="3969"/>
      </w:tblGrid>
      <w:tr w:rsidR="0020631F" w:rsidRPr="005A11AA" w:rsidTr="00657462">
        <w:trPr>
          <w:trHeight w:val="1065"/>
          <w:jc w:val="right"/>
        </w:trPr>
        <w:tc>
          <w:tcPr>
            <w:tcW w:w="1793" w:type="dxa"/>
          </w:tcPr>
          <w:p w:rsidR="0020631F" w:rsidRPr="005A11AA" w:rsidRDefault="0020631F" w:rsidP="00657462">
            <w:pPr>
              <w:tabs>
                <w:tab w:val="left" w:pos="0"/>
                <w:tab w:val="left" w:pos="1134"/>
              </w:tabs>
              <w:rPr>
                <w:szCs w:val="28"/>
              </w:rPr>
            </w:pPr>
            <w:r w:rsidRPr="005A11AA">
              <w:rPr>
                <w:szCs w:val="28"/>
              </w:rPr>
              <w:t>Голосували:</w:t>
            </w:r>
          </w:p>
        </w:tc>
        <w:tc>
          <w:tcPr>
            <w:tcW w:w="1296" w:type="dxa"/>
          </w:tcPr>
          <w:p w:rsidR="0020631F" w:rsidRPr="005A11AA" w:rsidRDefault="0020631F" w:rsidP="00657462">
            <w:pPr>
              <w:rPr>
                <w:szCs w:val="28"/>
              </w:rPr>
            </w:pPr>
            <w:r w:rsidRPr="005A11AA">
              <w:rPr>
                <w:szCs w:val="28"/>
              </w:rPr>
              <w:t>«за»</w:t>
            </w:r>
          </w:p>
        </w:tc>
        <w:tc>
          <w:tcPr>
            <w:tcW w:w="313" w:type="dxa"/>
          </w:tcPr>
          <w:p w:rsidR="0020631F" w:rsidRPr="005A11AA" w:rsidRDefault="0020631F" w:rsidP="00657462">
            <w:pPr>
              <w:tabs>
                <w:tab w:val="left" w:pos="0"/>
                <w:tab w:val="left" w:pos="1134"/>
              </w:tabs>
              <w:rPr>
                <w:szCs w:val="28"/>
              </w:rPr>
            </w:pPr>
            <w:r w:rsidRPr="005A11AA">
              <w:rPr>
                <w:szCs w:val="28"/>
              </w:rPr>
              <w:t>-</w:t>
            </w:r>
          </w:p>
        </w:tc>
        <w:tc>
          <w:tcPr>
            <w:tcW w:w="567" w:type="dxa"/>
          </w:tcPr>
          <w:p w:rsidR="0020631F" w:rsidRPr="005A11AA" w:rsidRDefault="0020631F" w:rsidP="00657462">
            <w:pPr>
              <w:tabs>
                <w:tab w:val="left" w:pos="0"/>
                <w:tab w:val="left" w:pos="1134"/>
              </w:tabs>
              <w:rPr>
                <w:szCs w:val="28"/>
              </w:rPr>
            </w:pPr>
            <w:r>
              <w:rPr>
                <w:szCs w:val="28"/>
              </w:rPr>
              <w:t>6;</w:t>
            </w:r>
          </w:p>
        </w:tc>
        <w:tc>
          <w:tcPr>
            <w:tcW w:w="3969" w:type="dxa"/>
            <w:tcMar>
              <w:left w:w="28" w:type="dxa"/>
              <w:right w:w="28" w:type="dxa"/>
            </w:tcMar>
          </w:tcPr>
          <w:p w:rsidR="0020631F" w:rsidRPr="00376358" w:rsidRDefault="0020631F" w:rsidP="00657462">
            <w:pPr>
              <w:tabs>
                <w:tab w:val="left" w:pos="0"/>
                <w:tab w:val="left" w:pos="1134"/>
              </w:tabs>
              <w:ind w:right="-246"/>
              <w:rPr>
                <w:i/>
                <w:szCs w:val="28"/>
              </w:rPr>
            </w:pPr>
            <w:r w:rsidRPr="005A11AA">
              <w:rPr>
                <w:i/>
                <w:szCs w:val="28"/>
              </w:rPr>
              <w:t>Каратуманов О.Ю., Горло Д.В., Козловський А.В., Оніщенко Д.С., Панов В.В.</w:t>
            </w:r>
            <w:r>
              <w:rPr>
                <w:i/>
                <w:szCs w:val="28"/>
              </w:rPr>
              <w:t>,</w:t>
            </w:r>
            <w:r w:rsidRPr="005A11AA">
              <w:rPr>
                <w:i/>
                <w:szCs w:val="28"/>
              </w:rPr>
              <w:t xml:space="preserve"> </w:t>
            </w:r>
            <w:r>
              <w:rPr>
                <w:i/>
                <w:szCs w:val="28"/>
              </w:rPr>
              <w:t>Чернов С.І.</w:t>
            </w:r>
          </w:p>
        </w:tc>
      </w:tr>
      <w:tr w:rsidR="0020631F" w:rsidRPr="005A11AA" w:rsidTr="00657462">
        <w:trPr>
          <w:trHeight w:val="340"/>
          <w:jc w:val="right"/>
        </w:trPr>
        <w:tc>
          <w:tcPr>
            <w:tcW w:w="1793" w:type="dxa"/>
            <w:vAlign w:val="center"/>
          </w:tcPr>
          <w:p w:rsidR="0020631F" w:rsidRPr="005A11AA" w:rsidRDefault="0020631F" w:rsidP="00657462">
            <w:pPr>
              <w:tabs>
                <w:tab w:val="left" w:pos="0"/>
                <w:tab w:val="left" w:pos="1134"/>
              </w:tabs>
              <w:jc w:val="center"/>
              <w:rPr>
                <w:szCs w:val="28"/>
              </w:rPr>
            </w:pPr>
          </w:p>
        </w:tc>
        <w:tc>
          <w:tcPr>
            <w:tcW w:w="1296" w:type="dxa"/>
          </w:tcPr>
          <w:p w:rsidR="0020631F" w:rsidRPr="005A11AA" w:rsidRDefault="0020631F" w:rsidP="00657462">
            <w:pPr>
              <w:rPr>
                <w:szCs w:val="28"/>
              </w:rPr>
            </w:pPr>
            <w:r w:rsidRPr="005A11AA">
              <w:rPr>
                <w:szCs w:val="28"/>
              </w:rPr>
              <w:t>«проти»</w:t>
            </w:r>
          </w:p>
        </w:tc>
        <w:tc>
          <w:tcPr>
            <w:tcW w:w="313" w:type="dxa"/>
            <w:vAlign w:val="center"/>
          </w:tcPr>
          <w:p w:rsidR="0020631F" w:rsidRPr="005A11AA" w:rsidRDefault="0020631F" w:rsidP="00657462">
            <w:pPr>
              <w:tabs>
                <w:tab w:val="left" w:pos="0"/>
                <w:tab w:val="left" w:pos="1134"/>
              </w:tabs>
              <w:jc w:val="center"/>
              <w:rPr>
                <w:szCs w:val="28"/>
              </w:rPr>
            </w:pPr>
            <w:r w:rsidRPr="005A11AA">
              <w:rPr>
                <w:szCs w:val="28"/>
              </w:rPr>
              <w:t>-</w:t>
            </w:r>
          </w:p>
        </w:tc>
        <w:tc>
          <w:tcPr>
            <w:tcW w:w="567" w:type="dxa"/>
            <w:vAlign w:val="center"/>
          </w:tcPr>
          <w:p w:rsidR="0020631F" w:rsidRPr="005A11AA" w:rsidRDefault="0020631F" w:rsidP="00657462">
            <w:pPr>
              <w:tabs>
                <w:tab w:val="left" w:pos="0"/>
                <w:tab w:val="left" w:pos="1134"/>
              </w:tabs>
              <w:jc w:val="center"/>
              <w:rPr>
                <w:szCs w:val="28"/>
              </w:rPr>
            </w:pPr>
            <w:r w:rsidRPr="005A11AA">
              <w:rPr>
                <w:szCs w:val="28"/>
              </w:rPr>
              <w:t>0;</w:t>
            </w:r>
          </w:p>
        </w:tc>
        <w:tc>
          <w:tcPr>
            <w:tcW w:w="3969" w:type="dxa"/>
          </w:tcPr>
          <w:p w:rsidR="0020631F" w:rsidRPr="005A11AA" w:rsidRDefault="0020631F" w:rsidP="00657462">
            <w:pPr>
              <w:tabs>
                <w:tab w:val="left" w:pos="0"/>
                <w:tab w:val="left" w:pos="1134"/>
              </w:tabs>
              <w:rPr>
                <w:i/>
                <w:szCs w:val="28"/>
              </w:rPr>
            </w:pPr>
          </w:p>
        </w:tc>
      </w:tr>
      <w:tr w:rsidR="0020631F" w:rsidRPr="005A11AA" w:rsidTr="00657462">
        <w:trPr>
          <w:trHeight w:val="340"/>
          <w:jc w:val="right"/>
        </w:trPr>
        <w:tc>
          <w:tcPr>
            <w:tcW w:w="1793" w:type="dxa"/>
            <w:vAlign w:val="center"/>
          </w:tcPr>
          <w:p w:rsidR="0020631F" w:rsidRPr="005A11AA" w:rsidRDefault="0020631F" w:rsidP="00657462">
            <w:pPr>
              <w:tabs>
                <w:tab w:val="left" w:pos="0"/>
                <w:tab w:val="left" w:pos="1134"/>
              </w:tabs>
              <w:jc w:val="center"/>
              <w:rPr>
                <w:szCs w:val="28"/>
              </w:rPr>
            </w:pPr>
          </w:p>
        </w:tc>
        <w:tc>
          <w:tcPr>
            <w:tcW w:w="1296" w:type="dxa"/>
          </w:tcPr>
          <w:p w:rsidR="0020631F" w:rsidRPr="005A11AA" w:rsidRDefault="0020631F" w:rsidP="00657462">
            <w:pPr>
              <w:rPr>
                <w:szCs w:val="28"/>
              </w:rPr>
            </w:pPr>
            <w:r w:rsidRPr="005A11AA">
              <w:rPr>
                <w:szCs w:val="28"/>
              </w:rPr>
              <w:t>«утрим.»</w:t>
            </w:r>
          </w:p>
        </w:tc>
        <w:tc>
          <w:tcPr>
            <w:tcW w:w="313" w:type="dxa"/>
            <w:vAlign w:val="center"/>
          </w:tcPr>
          <w:p w:rsidR="0020631F" w:rsidRPr="005A11AA" w:rsidRDefault="0020631F" w:rsidP="00657462">
            <w:pPr>
              <w:tabs>
                <w:tab w:val="left" w:pos="0"/>
                <w:tab w:val="left" w:pos="1134"/>
              </w:tabs>
              <w:jc w:val="center"/>
              <w:rPr>
                <w:szCs w:val="28"/>
              </w:rPr>
            </w:pPr>
            <w:r w:rsidRPr="005A11AA">
              <w:rPr>
                <w:szCs w:val="28"/>
              </w:rPr>
              <w:t>-</w:t>
            </w:r>
          </w:p>
        </w:tc>
        <w:tc>
          <w:tcPr>
            <w:tcW w:w="567" w:type="dxa"/>
            <w:vAlign w:val="center"/>
          </w:tcPr>
          <w:p w:rsidR="0020631F" w:rsidRPr="005A11AA" w:rsidRDefault="0020631F" w:rsidP="00657462">
            <w:pPr>
              <w:tabs>
                <w:tab w:val="left" w:pos="0"/>
                <w:tab w:val="left" w:pos="1134"/>
              </w:tabs>
              <w:jc w:val="center"/>
              <w:rPr>
                <w:szCs w:val="28"/>
              </w:rPr>
            </w:pPr>
            <w:r w:rsidRPr="005A11AA">
              <w:rPr>
                <w:szCs w:val="28"/>
              </w:rPr>
              <w:t>0.</w:t>
            </w:r>
          </w:p>
        </w:tc>
        <w:tc>
          <w:tcPr>
            <w:tcW w:w="3969" w:type="dxa"/>
          </w:tcPr>
          <w:p w:rsidR="0020631F" w:rsidRPr="005A11AA" w:rsidRDefault="0020631F" w:rsidP="00657462">
            <w:pPr>
              <w:tabs>
                <w:tab w:val="left" w:pos="0"/>
                <w:tab w:val="left" w:pos="1134"/>
              </w:tabs>
              <w:rPr>
                <w:i/>
                <w:szCs w:val="28"/>
              </w:rPr>
            </w:pPr>
          </w:p>
        </w:tc>
      </w:tr>
    </w:tbl>
    <w:p w:rsidR="0020631F" w:rsidRDefault="0020631F" w:rsidP="00DE1EE5">
      <w:pPr>
        <w:tabs>
          <w:tab w:val="left" w:pos="-142"/>
          <w:tab w:val="left" w:pos="870"/>
          <w:tab w:val="left" w:pos="1418"/>
        </w:tabs>
        <w:ind w:left="567"/>
        <w:contextualSpacing/>
        <w:jc w:val="both"/>
        <w:rPr>
          <w:b/>
          <w:bCs/>
          <w:iCs/>
          <w:szCs w:val="28"/>
        </w:rPr>
      </w:pPr>
    </w:p>
    <w:p w:rsidR="0020631F" w:rsidRPr="00ED7672" w:rsidRDefault="0020631F" w:rsidP="000B5D2F">
      <w:pPr>
        <w:pStyle w:val="a8"/>
        <w:numPr>
          <w:ilvl w:val="0"/>
          <w:numId w:val="3"/>
        </w:numPr>
        <w:tabs>
          <w:tab w:val="left" w:pos="567"/>
          <w:tab w:val="left" w:pos="720"/>
        </w:tabs>
        <w:ind w:left="0" w:firstLine="720"/>
        <w:jc w:val="both"/>
        <w:rPr>
          <w:sz w:val="28"/>
          <w:szCs w:val="28"/>
        </w:rPr>
      </w:pPr>
      <w:r w:rsidRPr="00ED7672">
        <w:rPr>
          <w:color w:val="000000"/>
          <w:sz w:val="28"/>
          <w:szCs w:val="28"/>
        </w:rPr>
        <w:t>Про розгляд клопотань щодо нагородження Почесною відзнакою Харківської обласної ради «Слобожанська слава»:</w:t>
      </w:r>
    </w:p>
    <w:p w:rsidR="0020631F" w:rsidRPr="000B5D2F" w:rsidRDefault="0020631F" w:rsidP="000B5D2F">
      <w:pPr>
        <w:numPr>
          <w:ilvl w:val="0"/>
          <w:numId w:val="22"/>
        </w:numPr>
        <w:tabs>
          <w:tab w:val="left" w:pos="567"/>
          <w:tab w:val="left" w:pos="1134"/>
        </w:tabs>
        <w:ind w:left="0" w:firstLine="567"/>
        <w:jc w:val="both"/>
        <w:rPr>
          <w:b/>
          <w:szCs w:val="28"/>
        </w:rPr>
      </w:pPr>
      <w:r w:rsidRPr="000B5D2F">
        <w:rPr>
          <w:b/>
          <w:color w:val="000000"/>
          <w:szCs w:val="28"/>
        </w:rPr>
        <w:t>ГРИГОРЕНКА Миколи Івановича, голови комісії ветеранів праці та</w:t>
      </w:r>
      <w:r w:rsidRPr="00091684">
        <w:rPr>
          <w:color w:val="000000"/>
          <w:szCs w:val="28"/>
        </w:rPr>
        <w:t xml:space="preserve"> </w:t>
      </w:r>
      <w:r w:rsidRPr="000B5D2F">
        <w:rPr>
          <w:b/>
          <w:color w:val="000000"/>
          <w:szCs w:val="28"/>
        </w:rPr>
        <w:t>дітей війни ради Ізюмської міської організації ветеранів України Харківської області;</w:t>
      </w:r>
    </w:p>
    <w:p w:rsidR="0020631F" w:rsidRPr="000B5D2F" w:rsidRDefault="0020631F" w:rsidP="000B5D2F">
      <w:pPr>
        <w:numPr>
          <w:ilvl w:val="0"/>
          <w:numId w:val="22"/>
        </w:numPr>
        <w:tabs>
          <w:tab w:val="left" w:pos="284"/>
          <w:tab w:val="left" w:pos="567"/>
          <w:tab w:val="left" w:pos="1134"/>
        </w:tabs>
        <w:ind w:left="0" w:firstLine="567"/>
        <w:jc w:val="both"/>
        <w:rPr>
          <w:b/>
          <w:szCs w:val="28"/>
        </w:rPr>
      </w:pPr>
      <w:r w:rsidRPr="000B5D2F">
        <w:rPr>
          <w:b/>
          <w:szCs w:val="28"/>
        </w:rPr>
        <w:t>КОНОНЕНКО Ніни Миколаївни, голови ради громадської організації «Організація ветеранів України Салтівського району м. Харкова».</w:t>
      </w:r>
    </w:p>
    <w:p w:rsidR="0020631F" w:rsidRPr="00DE1EE5" w:rsidRDefault="0020631F" w:rsidP="000B5D2F">
      <w:pPr>
        <w:pStyle w:val="a8"/>
        <w:tabs>
          <w:tab w:val="left" w:pos="567"/>
          <w:tab w:val="left" w:pos="1498"/>
        </w:tabs>
        <w:ind w:left="927"/>
        <w:jc w:val="both"/>
        <w:rPr>
          <w:sz w:val="28"/>
          <w:szCs w:val="28"/>
        </w:rPr>
      </w:pPr>
      <w:r w:rsidRPr="00DE1EE5">
        <w:rPr>
          <w:bCs/>
          <w:iCs/>
          <w:sz w:val="28"/>
          <w:szCs w:val="28"/>
          <w:u w:val="single"/>
          <w:bdr w:val="none" w:sz="0" w:space="0" w:color="auto" w:frame="1"/>
        </w:rPr>
        <w:t>Доповідає:</w:t>
      </w:r>
      <w:r w:rsidRPr="00DE1EE5">
        <w:rPr>
          <w:bCs/>
          <w:iCs/>
          <w:sz w:val="28"/>
          <w:szCs w:val="28"/>
          <w:bdr w:val="none" w:sz="0" w:space="0" w:color="auto" w:frame="1"/>
        </w:rPr>
        <w:t xml:space="preserve"> </w:t>
      </w:r>
      <w:r w:rsidRPr="00D664C3">
        <w:rPr>
          <w:b/>
          <w:bCs/>
          <w:i/>
          <w:iCs/>
          <w:sz w:val="28"/>
          <w:szCs w:val="28"/>
          <w:bdr w:val="none" w:sz="0" w:space="0" w:color="auto" w:frame="1"/>
        </w:rPr>
        <w:t>Малишева Оксана Василівна</w:t>
      </w:r>
      <w:r w:rsidRPr="00D664C3">
        <w:rPr>
          <w:bCs/>
          <w:iCs/>
          <w:sz w:val="28"/>
          <w:szCs w:val="28"/>
          <w:bdr w:val="none" w:sz="0" w:space="0" w:color="auto" w:frame="1"/>
        </w:rPr>
        <w:t xml:space="preserve"> – керуючий </w:t>
      </w:r>
      <w:r>
        <w:rPr>
          <w:bCs/>
          <w:iCs/>
          <w:sz w:val="28"/>
          <w:szCs w:val="28"/>
          <w:bdr w:val="none" w:sz="0" w:space="0" w:color="auto" w:frame="1"/>
        </w:rPr>
        <w:t>с</w:t>
      </w:r>
      <w:r w:rsidRPr="00D664C3">
        <w:rPr>
          <w:bCs/>
          <w:iCs/>
          <w:sz w:val="28"/>
          <w:szCs w:val="28"/>
          <w:bdr w:val="none" w:sz="0" w:space="0" w:color="auto" w:frame="1"/>
        </w:rPr>
        <w:t>правами виконавчого апарату обласної ради</w:t>
      </w:r>
      <w:r w:rsidRPr="00DE1EE5">
        <w:rPr>
          <w:bCs/>
          <w:iCs/>
          <w:sz w:val="28"/>
          <w:szCs w:val="28"/>
          <w:bdr w:val="none" w:sz="0" w:space="0" w:color="auto" w:frame="1"/>
        </w:rPr>
        <w:t>.</w:t>
      </w:r>
    </w:p>
    <w:p w:rsidR="0020631F" w:rsidRPr="000B5D2F" w:rsidRDefault="0020631F" w:rsidP="000B5D2F">
      <w:pPr>
        <w:pStyle w:val="a8"/>
        <w:tabs>
          <w:tab w:val="left" w:pos="-142"/>
          <w:tab w:val="left" w:pos="870"/>
          <w:tab w:val="left" w:pos="1418"/>
        </w:tabs>
        <w:ind w:left="1080"/>
        <w:jc w:val="both"/>
        <w:rPr>
          <w:bCs/>
          <w:iCs/>
          <w:sz w:val="28"/>
          <w:szCs w:val="28"/>
        </w:rPr>
      </w:pPr>
    </w:p>
    <w:p w:rsidR="0020631F" w:rsidRPr="00313C8C" w:rsidRDefault="0020631F" w:rsidP="000B5D2F">
      <w:pPr>
        <w:pStyle w:val="a8"/>
        <w:numPr>
          <w:ilvl w:val="1"/>
          <w:numId w:val="3"/>
        </w:numPr>
        <w:tabs>
          <w:tab w:val="left" w:pos="-142"/>
          <w:tab w:val="left" w:pos="870"/>
          <w:tab w:val="left" w:pos="1276"/>
        </w:tabs>
        <w:ind w:left="0" w:firstLine="720"/>
        <w:jc w:val="both"/>
        <w:rPr>
          <w:bCs/>
          <w:iCs/>
          <w:sz w:val="28"/>
          <w:szCs w:val="28"/>
        </w:rPr>
      </w:pPr>
      <w:r w:rsidRPr="008F4E95">
        <w:rPr>
          <w:b/>
          <w:bCs/>
          <w:iCs/>
          <w:sz w:val="28"/>
          <w:szCs w:val="28"/>
        </w:rPr>
        <w:lastRenderedPageBreak/>
        <w:t>СЛУХАЛИ:</w:t>
      </w:r>
      <w:r>
        <w:rPr>
          <w:b/>
          <w:bCs/>
          <w:iCs/>
          <w:sz w:val="28"/>
          <w:szCs w:val="28"/>
        </w:rPr>
        <w:t xml:space="preserve"> </w:t>
      </w:r>
      <w:r w:rsidRPr="00313C8C">
        <w:rPr>
          <w:color w:val="000000"/>
          <w:sz w:val="28"/>
          <w:szCs w:val="28"/>
        </w:rPr>
        <w:t>Про розгляд клопотання щодо нагородження Почесною відзнакою Харківської обласної ради «Слобожанська слава»</w:t>
      </w:r>
      <w:r w:rsidRPr="000B5D2F">
        <w:rPr>
          <w:b/>
          <w:color w:val="000000"/>
          <w:sz w:val="28"/>
          <w:szCs w:val="28"/>
        </w:rPr>
        <w:t xml:space="preserve"> </w:t>
      </w:r>
      <w:r>
        <w:rPr>
          <w:b/>
          <w:color w:val="000000"/>
          <w:sz w:val="28"/>
          <w:szCs w:val="28"/>
        </w:rPr>
        <w:t xml:space="preserve">ГРИГОРЕНКА </w:t>
      </w:r>
      <w:r w:rsidRPr="000B5D2F">
        <w:rPr>
          <w:b/>
          <w:color w:val="000000"/>
          <w:sz w:val="28"/>
          <w:szCs w:val="28"/>
        </w:rPr>
        <w:t xml:space="preserve">Миколи Івановича, </w:t>
      </w:r>
      <w:r w:rsidRPr="00313C8C">
        <w:rPr>
          <w:color w:val="000000"/>
          <w:sz w:val="28"/>
          <w:szCs w:val="28"/>
        </w:rPr>
        <w:t>голови комісії ветеранів праці та дітей війни ради Ізюмської міської організації ветеранів України Харківської області</w:t>
      </w:r>
      <w:r w:rsidRPr="00313C8C">
        <w:rPr>
          <w:sz w:val="28"/>
          <w:szCs w:val="28"/>
        </w:rPr>
        <w:t>»</w:t>
      </w:r>
      <w:r w:rsidRPr="00313C8C">
        <w:rPr>
          <w:bCs/>
          <w:i/>
          <w:iCs/>
          <w:sz w:val="28"/>
          <w:szCs w:val="28"/>
          <w:bdr w:val="none" w:sz="0" w:space="0" w:color="auto" w:frame="1"/>
        </w:rPr>
        <w:t>. (</w:t>
      </w:r>
      <w:r w:rsidRPr="00313C8C">
        <w:rPr>
          <w:bCs/>
          <w:i/>
          <w:iCs/>
          <w:sz w:val="28"/>
          <w:szCs w:val="28"/>
        </w:rPr>
        <w:t xml:space="preserve">вх. обл. ради </w:t>
      </w:r>
      <w:r w:rsidRPr="00313C8C">
        <w:rPr>
          <w:bCs/>
          <w:i/>
          <w:iCs/>
          <w:sz w:val="28"/>
          <w:szCs w:val="28"/>
          <w:bdr w:val="none" w:sz="0" w:space="0" w:color="auto" w:frame="1"/>
        </w:rPr>
        <w:t>№ 677/01-20 від 26.01.2023).</w:t>
      </w:r>
    </w:p>
    <w:p w:rsidR="0020631F" w:rsidRPr="00313C8C" w:rsidRDefault="0020631F" w:rsidP="000B5D2F">
      <w:pPr>
        <w:pStyle w:val="a8"/>
        <w:tabs>
          <w:tab w:val="left" w:pos="-142"/>
          <w:tab w:val="left" w:pos="870"/>
          <w:tab w:val="left" w:pos="1276"/>
        </w:tabs>
        <w:ind w:left="0" w:firstLine="720"/>
        <w:jc w:val="both"/>
        <w:rPr>
          <w:bCs/>
          <w:iCs/>
          <w:sz w:val="16"/>
          <w:szCs w:val="16"/>
        </w:rPr>
      </w:pPr>
    </w:p>
    <w:p w:rsidR="0020631F" w:rsidRDefault="0020631F" w:rsidP="00313C8C">
      <w:pPr>
        <w:tabs>
          <w:tab w:val="left" w:pos="-142"/>
          <w:tab w:val="left" w:pos="870"/>
          <w:tab w:val="left" w:pos="1418"/>
        </w:tabs>
        <w:ind w:left="567"/>
        <w:contextualSpacing/>
        <w:jc w:val="both"/>
        <w:rPr>
          <w:b/>
          <w:bCs/>
          <w:iCs/>
          <w:szCs w:val="28"/>
        </w:rPr>
      </w:pPr>
      <w:r w:rsidRPr="008F7898">
        <w:rPr>
          <w:b/>
          <w:bCs/>
          <w:iCs/>
          <w:szCs w:val="28"/>
        </w:rPr>
        <w:t>ВИРІШИЛИ:</w:t>
      </w:r>
    </w:p>
    <w:p w:rsidR="0020631F" w:rsidRPr="00A57F91" w:rsidRDefault="0020631F" w:rsidP="00313C8C">
      <w:pPr>
        <w:numPr>
          <w:ilvl w:val="0"/>
          <w:numId w:val="36"/>
        </w:numPr>
        <w:tabs>
          <w:tab w:val="left" w:pos="993"/>
        </w:tabs>
        <w:jc w:val="both"/>
        <w:rPr>
          <w:bCs/>
          <w:szCs w:val="28"/>
        </w:rPr>
      </w:pPr>
      <w:r w:rsidRPr="00A57F91">
        <w:rPr>
          <w:bCs/>
          <w:szCs w:val="28"/>
        </w:rPr>
        <w:t>Інформацію про досягнення Григоренка М.І. взяти до відома.</w:t>
      </w:r>
    </w:p>
    <w:p w:rsidR="0020631F" w:rsidRPr="00A57F91" w:rsidRDefault="0020631F" w:rsidP="00313C8C">
      <w:pPr>
        <w:numPr>
          <w:ilvl w:val="0"/>
          <w:numId w:val="36"/>
        </w:numPr>
        <w:tabs>
          <w:tab w:val="left" w:pos="567"/>
          <w:tab w:val="left" w:pos="993"/>
        </w:tabs>
        <w:ind w:left="0" w:firstLine="567"/>
        <w:jc w:val="both"/>
        <w:rPr>
          <w:bCs/>
          <w:szCs w:val="28"/>
        </w:rPr>
      </w:pPr>
      <w:r w:rsidRPr="00A57F91">
        <w:rPr>
          <w:bCs/>
          <w:szCs w:val="28"/>
        </w:rPr>
        <w:t xml:space="preserve">Підтримати клопотання керівництва Харківської обласної організації  ветеранів </w:t>
      </w:r>
      <w:r w:rsidRPr="00A57F91">
        <w:rPr>
          <w:szCs w:val="28"/>
        </w:rPr>
        <w:t>України</w:t>
      </w:r>
      <w:r w:rsidRPr="00A57F91">
        <w:rPr>
          <w:bCs/>
          <w:szCs w:val="28"/>
        </w:rPr>
        <w:t xml:space="preserve"> щодо нагородження </w:t>
      </w:r>
      <w:r w:rsidRPr="00A57F91">
        <w:rPr>
          <w:szCs w:val="28"/>
        </w:rPr>
        <w:t>Почесною відзнакою Харківської обласної ради</w:t>
      </w:r>
      <w:r w:rsidRPr="00A57F91">
        <w:rPr>
          <w:bCs/>
          <w:szCs w:val="28"/>
        </w:rPr>
        <w:t xml:space="preserve"> «Слобожанська слава»</w:t>
      </w:r>
      <w:r w:rsidRPr="00A57F91">
        <w:rPr>
          <w:szCs w:val="28"/>
        </w:rPr>
        <w:t xml:space="preserve"> </w:t>
      </w:r>
      <w:r w:rsidRPr="00A57F91">
        <w:rPr>
          <w:bCs/>
          <w:iCs/>
          <w:szCs w:val="28"/>
          <w:bdr w:val="none" w:sz="0" w:space="0" w:color="auto" w:frame="1"/>
        </w:rPr>
        <w:t xml:space="preserve">Григоренка Миколи Івановича, </w:t>
      </w:r>
      <w:r w:rsidRPr="00A57F91">
        <w:rPr>
          <w:color w:val="000000"/>
          <w:szCs w:val="28"/>
        </w:rPr>
        <w:t>голови комісії ветеранів праці та дітей війни ради Ізюмської міської організації ветеранів України Харківської області</w:t>
      </w:r>
      <w:r w:rsidRPr="00A57F91">
        <w:rPr>
          <w:bCs/>
          <w:iCs/>
          <w:szCs w:val="28"/>
          <w:bdr w:val="none" w:sz="0" w:space="0" w:color="auto" w:frame="1"/>
        </w:rPr>
        <w:t xml:space="preserve"> за активну участь у ветеранському, волонтерському рухі, підтримку та допомогу ветеранам під час воєнного стану, патріотичне виховання молоді та у зв’язку з Днем вшанування учасників бойових дій на території інших держав.</w:t>
      </w:r>
    </w:p>
    <w:tbl>
      <w:tblPr>
        <w:tblW w:w="7938" w:type="dxa"/>
        <w:jc w:val="right"/>
        <w:tblLook w:val="01E0" w:firstRow="1" w:lastRow="1" w:firstColumn="1" w:lastColumn="1" w:noHBand="0" w:noVBand="0"/>
      </w:tblPr>
      <w:tblGrid>
        <w:gridCol w:w="1799"/>
        <w:gridCol w:w="1352"/>
        <w:gridCol w:w="393"/>
        <w:gridCol w:w="567"/>
        <w:gridCol w:w="3827"/>
      </w:tblGrid>
      <w:tr w:rsidR="0020631F" w:rsidRPr="00A57F91" w:rsidTr="00657462">
        <w:trPr>
          <w:trHeight w:val="1065"/>
          <w:jc w:val="right"/>
        </w:trPr>
        <w:tc>
          <w:tcPr>
            <w:tcW w:w="1799" w:type="dxa"/>
          </w:tcPr>
          <w:p w:rsidR="0020631F" w:rsidRPr="00A57F91" w:rsidRDefault="0020631F" w:rsidP="00657462">
            <w:pPr>
              <w:tabs>
                <w:tab w:val="left" w:pos="0"/>
                <w:tab w:val="left" w:pos="1134"/>
              </w:tabs>
              <w:rPr>
                <w:szCs w:val="28"/>
              </w:rPr>
            </w:pPr>
            <w:r w:rsidRPr="00A57F91">
              <w:rPr>
                <w:szCs w:val="28"/>
              </w:rPr>
              <w:t>Голосували:</w:t>
            </w:r>
          </w:p>
        </w:tc>
        <w:tc>
          <w:tcPr>
            <w:tcW w:w="1352" w:type="dxa"/>
          </w:tcPr>
          <w:p w:rsidR="0020631F" w:rsidRPr="00A57F91" w:rsidRDefault="0020631F" w:rsidP="00657462">
            <w:pPr>
              <w:rPr>
                <w:szCs w:val="28"/>
              </w:rPr>
            </w:pPr>
            <w:r w:rsidRPr="00A57F91">
              <w:rPr>
                <w:szCs w:val="28"/>
              </w:rPr>
              <w:t>«за»</w:t>
            </w:r>
          </w:p>
        </w:tc>
        <w:tc>
          <w:tcPr>
            <w:tcW w:w="393" w:type="dxa"/>
          </w:tcPr>
          <w:p w:rsidR="0020631F" w:rsidRPr="00A57F91" w:rsidRDefault="0020631F" w:rsidP="00657462">
            <w:pPr>
              <w:tabs>
                <w:tab w:val="left" w:pos="0"/>
                <w:tab w:val="left" w:pos="1134"/>
              </w:tabs>
              <w:rPr>
                <w:szCs w:val="28"/>
              </w:rPr>
            </w:pPr>
            <w:r w:rsidRPr="00A57F91">
              <w:rPr>
                <w:szCs w:val="28"/>
              </w:rPr>
              <w:t>-</w:t>
            </w:r>
          </w:p>
        </w:tc>
        <w:tc>
          <w:tcPr>
            <w:tcW w:w="567" w:type="dxa"/>
          </w:tcPr>
          <w:p w:rsidR="0020631F" w:rsidRPr="00A57F91" w:rsidRDefault="0020631F" w:rsidP="00657462">
            <w:pPr>
              <w:tabs>
                <w:tab w:val="left" w:pos="0"/>
                <w:tab w:val="left" w:pos="1134"/>
              </w:tabs>
              <w:rPr>
                <w:szCs w:val="28"/>
              </w:rPr>
            </w:pPr>
            <w:r w:rsidRPr="00A57F91">
              <w:rPr>
                <w:szCs w:val="28"/>
              </w:rPr>
              <w:t>6;</w:t>
            </w:r>
          </w:p>
        </w:tc>
        <w:tc>
          <w:tcPr>
            <w:tcW w:w="3827" w:type="dxa"/>
          </w:tcPr>
          <w:p w:rsidR="0020631F" w:rsidRPr="00A57F91" w:rsidRDefault="0020631F" w:rsidP="00657462">
            <w:pPr>
              <w:tabs>
                <w:tab w:val="left" w:pos="0"/>
                <w:tab w:val="left" w:pos="1134"/>
              </w:tabs>
              <w:ind w:right="-246"/>
              <w:rPr>
                <w:i/>
                <w:szCs w:val="28"/>
              </w:rPr>
            </w:pPr>
            <w:r w:rsidRPr="00A57F91">
              <w:rPr>
                <w:i/>
                <w:spacing w:val="-6"/>
                <w:szCs w:val="28"/>
              </w:rPr>
              <w:t>Каратуманов О.Ю., Горло Д.В., Козловський А.В., Оніщенко Д.С., Панов В.В., Чернов С.І.</w:t>
            </w:r>
          </w:p>
        </w:tc>
      </w:tr>
      <w:tr w:rsidR="0020631F" w:rsidRPr="00A57F91" w:rsidTr="00657462">
        <w:trPr>
          <w:trHeight w:val="340"/>
          <w:jc w:val="right"/>
        </w:trPr>
        <w:tc>
          <w:tcPr>
            <w:tcW w:w="1799" w:type="dxa"/>
            <w:vAlign w:val="center"/>
          </w:tcPr>
          <w:p w:rsidR="0020631F" w:rsidRPr="00A57F91" w:rsidRDefault="0020631F" w:rsidP="00657462">
            <w:pPr>
              <w:tabs>
                <w:tab w:val="left" w:pos="0"/>
                <w:tab w:val="left" w:pos="1134"/>
              </w:tabs>
              <w:jc w:val="center"/>
              <w:rPr>
                <w:szCs w:val="28"/>
              </w:rPr>
            </w:pPr>
          </w:p>
        </w:tc>
        <w:tc>
          <w:tcPr>
            <w:tcW w:w="1352" w:type="dxa"/>
          </w:tcPr>
          <w:p w:rsidR="0020631F" w:rsidRPr="00A57F91" w:rsidRDefault="0020631F" w:rsidP="00657462">
            <w:pPr>
              <w:rPr>
                <w:szCs w:val="28"/>
              </w:rPr>
            </w:pPr>
            <w:r w:rsidRPr="00A57F91">
              <w:rPr>
                <w:szCs w:val="28"/>
              </w:rPr>
              <w:t>«проти»</w:t>
            </w:r>
          </w:p>
        </w:tc>
        <w:tc>
          <w:tcPr>
            <w:tcW w:w="393" w:type="dxa"/>
            <w:vAlign w:val="center"/>
          </w:tcPr>
          <w:p w:rsidR="0020631F" w:rsidRPr="00A57F91" w:rsidRDefault="0020631F" w:rsidP="00657462">
            <w:pPr>
              <w:tabs>
                <w:tab w:val="left" w:pos="0"/>
                <w:tab w:val="left" w:pos="1134"/>
              </w:tabs>
              <w:jc w:val="center"/>
              <w:rPr>
                <w:szCs w:val="28"/>
              </w:rPr>
            </w:pPr>
            <w:r w:rsidRPr="00A57F91">
              <w:rPr>
                <w:szCs w:val="28"/>
              </w:rPr>
              <w:t>-</w:t>
            </w:r>
          </w:p>
        </w:tc>
        <w:tc>
          <w:tcPr>
            <w:tcW w:w="567" w:type="dxa"/>
            <w:vAlign w:val="center"/>
          </w:tcPr>
          <w:p w:rsidR="0020631F" w:rsidRPr="00A57F91" w:rsidRDefault="0020631F" w:rsidP="00657462">
            <w:pPr>
              <w:tabs>
                <w:tab w:val="left" w:pos="0"/>
                <w:tab w:val="left" w:pos="1134"/>
              </w:tabs>
              <w:jc w:val="center"/>
              <w:rPr>
                <w:szCs w:val="28"/>
              </w:rPr>
            </w:pPr>
            <w:r w:rsidRPr="00A57F91">
              <w:rPr>
                <w:szCs w:val="28"/>
              </w:rPr>
              <w:t>0;</w:t>
            </w:r>
          </w:p>
        </w:tc>
        <w:tc>
          <w:tcPr>
            <w:tcW w:w="3827" w:type="dxa"/>
          </w:tcPr>
          <w:p w:rsidR="0020631F" w:rsidRPr="00A57F91" w:rsidRDefault="0020631F" w:rsidP="00657462">
            <w:pPr>
              <w:tabs>
                <w:tab w:val="left" w:pos="0"/>
                <w:tab w:val="left" w:pos="1134"/>
              </w:tabs>
              <w:rPr>
                <w:i/>
                <w:szCs w:val="28"/>
              </w:rPr>
            </w:pPr>
          </w:p>
        </w:tc>
      </w:tr>
      <w:tr w:rsidR="0020631F" w:rsidRPr="00A57F91" w:rsidTr="00657462">
        <w:trPr>
          <w:trHeight w:val="340"/>
          <w:jc w:val="right"/>
        </w:trPr>
        <w:tc>
          <w:tcPr>
            <w:tcW w:w="1799" w:type="dxa"/>
            <w:vAlign w:val="center"/>
          </w:tcPr>
          <w:p w:rsidR="0020631F" w:rsidRPr="00A57F91" w:rsidRDefault="0020631F" w:rsidP="00657462">
            <w:pPr>
              <w:tabs>
                <w:tab w:val="left" w:pos="0"/>
                <w:tab w:val="left" w:pos="1134"/>
              </w:tabs>
              <w:jc w:val="center"/>
              <w:rPr>
                <w:szCs w:val="28"/>
              </w:rPr>
            </w:pPr>
          </w:p>
        </w:tc>
        <w:tc>
          <w:tcPr>
            <w:tcW w:w="1352" w:type="dxa"/>
          </w:tcPr>
          <w:p w:rsidR="0020631F" w:rsidRPr="00A57F91" w:rsidRDefault="0020631F" w:rsidP="00657462">
            <w:pPr>
              <w:rPr>
                <w:szCs w:val="28"/>
              </w:rPr>
            </w:pPr>
            <w:r w:rsidRPr="00A57F91">
              <w:rPr>
                <w:szCs w:val="28"/>
              </w:rPr>
              <w:t>«утрим.»</w:t>
            </w:r>
          </w:p>
        </w:tc>
        <w:tc>
          <w:tcPr>
            <w:tcW w:w="393" w:type="dxa"/>
            <w:vAlign w:val="center"/>
          </w:tcPr>
          <w:p w:rsidR="0020631F" w:rsidRPr="00A57F91" w:rsidRDefault="0020631F" w:rsidP="00657462">
            <w:pPr>
              <w:tabs>
                <w:tab w:val="left" w:pos="0"/>
                <w:tab w:val="left" w:pos="1134"/>
              </w:tabs>
              <w:jc w:val="center"/>
              <w:rPr>
                <w:szCs w:val="28"/>
              </w:rPr>
            </w:pPr>
            <w:r w:rsidRPr="00A57F91">
              <w:rPr>
                <w:szCs w:val="28"/>
              </w:rPr>
              <w:t>-</w:t>
            </w:r>
          </w:p>
        </w:tc>
        <w:tc>
          <w:tcPr>
            <w:tcW w:w="567" w:type="dxa"/>
            <w:vAlign w:val="center"/>
          </w:tcPr>
          <w:p w:rsidR="0020631F" w:rsidRPr="00A57F91" w:rsidRDefault="0020631F" w:rsidP="00657462">
            <w:pPr>
              <w:tabs>
                <w:tab w:val="left" w:pos="0"/>
                <w:tab w:val="left" w:pos="1134"/>
              </w:tabs>
              <w:jc w:val="center"/>
              <w:rPr>
                <w:szCs w:val="28"/>
              </w:rPr>
            </w:pPr>
            <w:r w:rsidRPr="00A57F91">
              <w:rPr>
                <w:szCs w:val="28"/>
              </w:rPr>
              <w:t>0.</w:t>
            </w:r>
          </w:p>
        </w:tc>
        <w:tc>
          <w:tcPr>
            <w:tcW w:w="3827" w:type="dxa"/>
          </w:tcPr>
          <w:p w:rsidR="0020631F" w:rsidRPr="00A57F91" w:rsidRDefault="0020631F" w:rsidP="00657462">
            <w:pPr>
              <w:tabs>
                <w:tab w:val="left" w:pos="0"/>
                <w:tab w:val="left" w:pos="1134"/>
              </w:tabs>
              <w:rPr>
                <w:i/>
                <w:szCs w:val="28"/>
              </w:rPr>
            </w:pPr>
          </w:p>
        </w:tc>
      </w:tr>
    </w:tbl>
    <w:p w:rsidR="0020631F" w:rsidRPr="00313C8C" w:rsidRDefault="0020631F" w:rsidP="00313C8C">
      <w:pPr>
        <w:pStyle w:val="a8"/>
        <w:tabs>
          <w:tab w:val="left" w:pos="993"/>
        </w:tabs>
        <w:ind w:left="1440"/>
        <w:jc w:val="both"/>
        <w:rPr>
          <w:bCs/>
          <w:iCs/>
          <w:sz w:val="28"/>
          <w:szCs w:val="28"/>
        </w:rPr>
      </w:pPr>
    </w:p>
    <w:p w:rsidR="0020631F" w:rsidRPr="00313C8C" w:rsidRDefault="0020631F" w:rsidP="00313C8C">
      <w:pPr>
        <w:pStyle w:val="a8"/>
        <w:numPr>
          <w:ilvl w:val="1"/>
          <w:numId w:val="3"/>
        </w:numPr>
        <w:tabs>
          <w:tab w:val="left" w:pos="993"/>
        </w:tabs>
        <w:ind w:left="0" w:firstLine="720"/>
        <w:jc w:val="both"/>
        <w:rPr>
          <w:bCs/>
          <w:iCs/>
          <w:sz w:val="28"/>
          <w:szCs w:val="28"/>
        </w:rPr>
      </w:pPr>
      <w:r w:rsidRPr="00313C8C">
        <w:rPr>
          <w:b/>
          <w:bCs/>
          <w:iCs/>
          <w:sz w:val="28"/>
          <w:szCs w:val="28"/>
        </w:rPr>
        <w:t xml:space="preserve">СЛУХАЛИ: </w:t>
      </w:r>
      <w:r w:rsidRPr="00313C8C">
        <w:rPr>
          <w:color w:val="000000"/>
          <w:sz w:val="28"/>
          <w:szCs w:val="28"/>
        </w:rPr>
        <w:t xml:space="preserve">Про розгляд клопотання щодо нагородження Почесною відзнакою Харківської обласної ради «Слобожанська слава» </w:t>
      </w:r>
      <w:r w:rsidRPr="00313C8C">
        <w:rPr>
          <w:color w:val="000000"/>
          <w:sz w:val="28"/>
          <w:szCs w:val="28"/>
        </w:rPr>
        <w:br/>
      </w:r>
      <w:r w:rsidRPr="00313C8C">
        <w:rPr>
          <w:b/>
          <w:sz w:val="28"/>
          <w:szCs w:val="28"/>
        </w:rPr>
        <w:t>КОНОНЕНКО Ніни Миколаївни</w:t>
      </w:r>
      <w:r w:rsidRPr="00313C8C">
        <w:rPr>
          <w:sz w:val="28"/>
          <w:szCs w:val="28"/>
        </w:rPr>
        <w:t>, голови ради громадської організації «Організація ветеранів України Салтівського району м. Харкова»»</w:t>
      </w:r>
      <w:r w:rsidRPr="00313C8C">
        <w:rPr>
          <w:bCs/>
          <w:i/>
          <w:iCs/>
          <w:sz w:val="28"/>
          <w:szCs w:val="28"/>
          <w:bdr w:val="none" w:sz="0" w:space="0" w:color="auto" w:frame="1"/>
        </w:rPr>
        <w:t xml:space="preserve">. </w:t>
      </w:r>
      <w:r w:rsidRPr="00313C8C">
        <w:rPr>
          <w:bCs/>
          <w:i/>
          <w:iCs/>
          <w:sz w:val="28"/>
          <w:szCs w:val="28"/>
          <w:bdr w:val="none" w:sz="0" w:space="0" w:color="auto" w:frame="1"/>
        </w:rPr>
        <w:br/>
        <w:t>(</w:t>
      </w:r>
      <w:r w:rsidRPr="00313C8C">
        <w:rPr>
          <w:bCs/>
          <w:i/>
          <w:iCs/>
          <w:sz w:val="28"/>
          <w:szCs w:val="28"/>
        </w:rPr>
        <w:t xml:space="preserve">вх. обл. ради </w:t>
      </w:r>
      <w:r w:rsidRPr="00313C8C">
        <w:rPr>
          <w:bCs/>
          <w:i/>
          <w:iCs/>
          <w:sz w:val="28"/>
          <w:szCs w:val="28"/>
          <w:bdr w:val="none" w:sz="0" w:space="0" w:color="auto" w:frame="1"/>
        </w:rPr>
        <w:t>№ 915/01-20 від 03.02.2023).</w:t>
      </w:r>
    </w:p>
    <w:p w:rsidR="0020631F" w:rsidRDefault="0020631F" w:rsidP="00313C8C">
      <w:pPr>
        <w:tabs>
          <w:tab w:val="left" w:pos="-142"/>
          <w:tab w:val="left" w:pos="870"/>
          <w:tab w:val="left" w:pos="1418"/>
        </w:tabs>
        <w:ind w:firstLine="720"/>
        <w:jc w:val="both"/>
        <w:rPr>
          <w:b/>
          <w:bCs/>
          <w:iCs/>
          <w:szCs w:val="28"/>
        </w:rPr>
      </w:pPr>
    </w:p>
    <w:p w:rsidR="0020631F" w:rsidRDefault="0020631F" w:rsidP="00313C8C">
      <w:pPr>
        <w:tabs>
          <w:tab w:val="left" w:pos="-142"/>
          <w:tab w:val="left" w:pos="870"/>
          <w:tab w:val="left" w:pos="1418"/>
        </w:tabs>
        <w:ind w:left="567"/>
        <w:contextualSpacing/>
        <w:jc w:val="both"/>
        <w:rPr>
          <w:b/>
          <w:bCs/>
          <w:iCs/>
          <w:szCs w:val="28"/>
        </w:rPr>
      </w:pPr>
      <w:r w:rsidRPr="008F7898">
        <w:rPr>
          <w:b/>
          <w:bCs/>
          <w:iCs/>
          <w:szCs w:val="28"/>
        </w:rPr>
        <w:t>ВИРІШИЛИ:</w:t>
      </w:r>
    </w:p>
    <w:p w:rsidR="0020631F" w:rsidRPr="00A57F91" w:rsidRDefault="0020631F" w:rsidP="00313C8C">
      <w:pPr>
        <w:numPr>
          <w:ilvl w:val="0"/>
          <w:numId w:val="38"/>
        </w:numPr>
        <w:tabs>
          <w:tab w:val="left" w:pos="993"/>
        </w:tabs>
        <w:jc w:val="both"/>
        <w:rPr>
          <w:bCs/>
          <w:szCs w:val="28"/>
        </w:rPr>
      </w:pPr>
      <w:r w:rsidRPr="00A57F91">
        <w:rPr>
          <w:bCs/>
          <w:szCs w:val="28"/>
        </w:rPr>
        <w:t>Інформацію про досягнення Кононенко Н.М. взяти до відома.</w:t>
      </w:r>
    </w:p>
    <w:p w:rsidR="0020631F" w:rsidRPr="00A57F91" w:rsidRDefault="0020631F" w:rsidP="00313C8C">
      <w:pPr>
        <w:numPr>
          <w:ilvl w:val="0"/>
          <w:numId w:val="38"/>
        </w:numPr>
        <w:tabs>
          <w:tab w:val="left" w:pos="567"/>
          <w:tab w:val="left" w:pos="993"/>
        </w:tabs>
        <w:ind w:left="0" w:firstLine="567"/>
        <w:jc w:val="both"/>
        <w:rPr>
          <w:bCs/>
          <w:szCs w:val="28"/>
        </w:rPr>
      </w:pPr>
      <w:r w:rsidRPr="00A57F91">
        <w:rPr>
          <w:bCs/>
          <w:szCs w:val="28"/>
        </w:rPr>
        <w:t xml:space="preserve">Підтримати клопотання керівництва Харківської обласної організації  ветеранів </w:t>
      </w:r>
      <w:r w:rsidRPr="00A57F91">
        <w:rPr>
          <w:szCs w:val="28"/>
        </w:rPr>
        <w:t>України</w:t>
      </w:r>
      <w:r w:rsidRPr="00A57F91">
        <w:rPr>
          <w:bCs/>
          <w:szCs w:val="28"/>
        </w:rPr>
        <w:t xml:space="preserve"> щодо нагородження </w:t>
      </w:r>
      <w:r w:rsidRPr="00A57F91">
        <w:rPr>
          <w:szCs w:val="28"/>
        </w:rPr>
        <w:t>Почесною відзнакою Харківської обласної ради</w:t>
      </w:r>
      <w:r w:rsidRPr="00A57F91">
        <w:rPr>
          <w:bCs/>
          <w:szCs w:val="28"/>
        </w:rPr>
        <w:t xml:space="preserve"> «Слобожанська слава»</w:t>
      </w:r>
      <w:r w:rsidRPr="00A57F91">
        <w:rPr>
          <w:szCs w:val="28"/>
        </w:rPr>
        <w:t xml:space="preserve"> Кононенко Ніни Миколаївни, голови ради громадської організації «Організація ветеранів України Салтівського району м. Харкова» </w:t>
      </w:r>
      <w:r w:rsidRPr="00A57F91">
        <w:rPr>
          <w:bCs/>
          <w:iCs/>
          <w:szCs w:val="28"/>
          <w:bdr w:val="none" w:sz="0" w:space="0" w:color="auto" w:frame="1"/>
        </w:rPr>
        <w:t>за багаторічну сумлінну працю,особистий внесок в в розвиток і зміцнення ветеранського руху, соціальний захист ветеранів, патріотичне виховання молоді та з нагоди Міжнародного жіночого дня.</w:t>
      </w:r>
    </w:p>
    <w:tbl>
      <w:tblPr>
        <w:tblW w:w="7938" w:type="dxa"/>
        <w:jc w:val="right"/>
        <w:tblLook w:val="01E0" w:firstRow="1" w:lastRow="1" w:firstColumn="1" w:lastColumn="1" w:noHBand="0" w:noVBand="0"/>
      </w:tblPr>
      <w:tblGrid>
        <w:gridCol w:w="1799"/>
        <w:gridCol w:w="1352"/>
        <w:gridCol w:w="393"/>
        <w:gridCol w:w="567"/>
        <w:gridCol w:w="3827"/>
      </w:tblGrid>
      <w:tr w:rsidR="0020631F" w:rsidRPr="00A57F91" w:rsidTr="00657462">
        <w:trPr>
          <w:trHeight w:val="1065"/>
          <w:jc w:val="right"/>
        </w:trPr>
        <w:tc>
          <w:tcPr>
            <w:tcW w:w="1799" w:type="dxa"/>
          </w:tcPr>
          <w:p w:rsidR="0020631F" w:rsidRPr="00A57F91" w:rsidRDefault="0020631F" w:rsidP="00657462">
            <w:pPr>
              <w:tabs>
                <w:tab w:val="left" w:pos="0"/>
                <w:tab w:val="left" w:pos="1134"/>
              </w:tabs>
              <w:rPr>
                <w:szCs w:val="28"/>
              </w:rPr>
            </w:pPr>
            <w:r w:rsidRPr="00A57F91">
              <w:rPr>
                <w:szCs w:val="28"/>
              </w:rPr>
              <w:t>Голосували:</w:t>
            </w:r>
          </w:p>
        </w:tc>
        <w:tc>
          <w:tcPr>
            <w:tcW w:w="1352" w:type="dxa"/>
          </w:tcPr>
          <w:p w:rsidR="0020631F" w:rsidRPr="00A57F91" w:rsidRDefault="0020631F" w:rsidP="00657462">
            <w:pPr>
              <w:rPr>
                <w:szCs w:val="28"/>
              </w:rPr>
            </w:pPr>
            <w:r w:rsidRPr="00A57F91">
              <w:rPr>
                <w:szCs w:val="28"/>
              </w:rPr>
              <w:t>«за»</w:t>
            </w:r>
          </w:p>
        </w:tc>
        <w:tc>
          <w:tcPr>
            <w:tcW w:w="393" w:type="dxa"/>
          </w:tcPr>
          <w:p w:rsidR="0020631F" w:rsidRPr="00A57F91" w:rsidRDefault="0020631F" w:rsidP="00657462">
            <w:pPr>
              <w:tabs>
                <w:tab w:val="left" w:pos="0"/>
                <w:tab w:val="left" w:pos="1134"/>
              </w:tabs>
              <w:rPr>
                <w:szCs w:val="28"/>
              </w:rPr>
            </w:pPr>
            <w:r w:rsidRPr="00A57F91">
              <w:rPr>
                <w:szCs w:val="28"/>
              </w:rPr>
              <w:t>-</w:t>
            </w:r>
          </w:p>
        </w:tc>
        <w:tc>
          <w:tcPr>
            <w:tcW w:w="567" w:type="dxa"/>
          </w:tcPr>
          <w:p w:rsidR="0020631F" w:rsidRPr="00A57F91" w:rsidRDefault="0020631F" w:rsidP="00657462">
            <w:pPr>
              <w:tabs>
                <w:tab w:val="left" w:pos="0"/>
                <w:tab w:val="left" w:pos="1134"/>
              </w:tabs>
              <w:rPr>
                <w:szCs w:val="28"/>
              </w:rPr>
            </w:pPr>
            <w:r w:rsidRPr="00A57F91">
              <w:rPr>
                <w:szCs w:val="28"/>
              </w:rPr>
              <w:t>6;</w:t>
            </w:r>
          </w:p>
        </w:tc>
        <w:tc>
          <w:tcPr>
            <w:tcW w:w="3827" w:type="dxa"/>
          </w:tcPr>
          <w:p w:rsidR="0020631F" w:rsidRPr="00A57F91" w:rsidRDefault="0020631F" w:rsidP="00657462">
            <w:pPr>
              <w:tabs>
                <w:tab w:val="left" w:pos="0"/>
                <w:tab w:val="left" w:pos="1134"/>
              </w:tabs>
              <w:ind w:right="-246"/>
              <w:rPr>
                <w:i/>
                <w:szCs w:val="28"/>
              </w:rPr>
            </w:pPr>
            <w:r w:rsidRPr="00A57F91">
              <w:rPr>
                <w:i/>
                <w:spacing w:val="-6"/>
                <w:szCs w:val="28"/>
              </w:rPr>
              <w:t>Каратуманов О.Ю., Горло Д.В., Козловський А.В., Оніщенко Д.С., Панов В.В., Чернов С.І.</w:t>
            </w:r>
          </w:p>
        </w:tc>
      </w:tr>
      <w:tr w:rsidR="0020631F" w:rsidRPr="00A57F91" w:rsidTr="00657462">
        <w:trPr>
          <w:trHeight w:val="340"/>
          <w:jc w:val="right"/>
        </w:trPr>
        <w:tc>
          <w:tcPr>
            <w:tcW w:w="1799" w:type="dxa"/>
            <w:vAlign w:val="center"/>
          </w:tcPr>
          <w:p w:rsidR="0020631F" w:rsidRPr="00A57F91" w:rsidRDefault="0020631F" w:rsidP="00657462">
            <w:pPr>
              <w:tabs>
                <w:tab w:val="left" w:pos="0"/>
                <w:tab w:val="left" w:pos="1134"/>
              </w:tabs>
              <w:jc w:val="center"/>
              <w:rPr>
                <w:szCs w:val="28"/>
              </w:rPr>
            </w:pPr>
          </w:p>
        </w:tc>
        <w:tc>
          <w:tcPr>
            <w:tcW w:w="1352" w:type="dxa"/>
          </w:tcPr>
          <w:p w:rsidR="0020631F" w:rsidRPr="00A57F91" w:rsidRDefault="0020631F" w:rsidP="00657462">
            <w:pPr>
              <w:rPr>
                <w:szCs w:val="28"/>
              </w:rPr>
            </w:pPr>
            <w:r w:rsidRPr="00A57F91">
              <w:rPr>
                <w:szCs w:val="28"/>
              </w:rPr>
              <w:t>«проти»</w:t>
            </w:r>
          </w:p>
        </w:tc>
        <w:tc>
          <w:tcPr>
            <w:tcW w:w="393" w:type="dxa"/>
            <w:vAlign w:val="center"/>
          </w:tcPr>
          <w:p w:rsidR="0020631F" w:rsidRPr="00A57F91" w:rsidRDefault="0020631F" w:rsidP="00657462">
            <w:pPr>
              <w:tabs>
                <w:tab w:val="left" w:pos="0"/>
                <w:tab w:val="left" w:pos="1134"/>
              </w:tabs>
              <w:jc w:val="center"/>
              <w:rPr>
                <w:szCs w:val="28"/>
              </w:rPr>
            </w:pPr>
            <w:r w:rsidRPr="00A57F91">
              <w:rPr>
                <w:szCs w:val="28"/>
              </w:rPr>
              <w:t>-</w:t>
            </w:r>
          </w:p>
        </w:tc>
        <w:tc>
          <w:tcPr>
            <w:tcW w:w="567" w:type="dxa"/>
            <w:vAlign w:val="center"/>
          </w:tcPr>
          <w:p w:rsidR="0020631F" w:rsidRPr="00A57F91" w:rsidRDefault="0020631F" w:rsidP="00657462">
            <w:pPr>
              <w:tabs>
                <w:tab w:val="left" w:pos="0"/>
                <w:tab w:val="left" w:pos="1134"/>
              </w:tabs>
              <w:jc w:val="center"/>
              <w:rPr>
                <w:szCs w:val="28"/>
              </w:rPr>
            </w:pPr>
            <w:r w:rsidRPr="00A57F91">
              <w:rPr>
                <w:szCs w:val="28"/>
              </w:rPr>
              <w:t>0;</w:t>
            </w:r>
          </w:p>
        </w:tc>
        <w:tc>
          <w:tcPr>
            <w:tcW w:w="3827" w:type="dxa"/>
          </w:tcPr>
          <w:p w:rsidR="0020631F" w:rsidRPr="00A57F91" w:rsidRDefault="0020631F" w:rsidP="00657462">
            <w:pPr>
              <w:tabs>
                <w:tab w:val="left" w:pos="0"/>
                <w:tab w:val="left" w:pos="1134"/>
              </w:tabs>
              <w:rPr>
                <w:i/>
                <w:szCs w:val="28"/>
              </w:rPr>
            </w:pPr>
          </w:p>
        </w:tc>
      </w:tr>
      <w:tr w:rsidR="0020631F" w:rsidRPr="00A57F91" w:rsidTr="00657462">
        <w:trPr>
          <w:trHeight w:val="340"/>
          <w:jc w:val="right"/>
        </w:trPr>
        <w:tc>
          <w:tcPr>
            <w:tcW w:w="1799" w:type="dxa"/>
            <w:vAlign w:val="center"/>
          </w:tcPr>
          <w:p w:rsidR="0020631F" w:rsidRPr="00A57F91" w:rsidRDefault="0020631F" w:rsidP="00657462">
            <w:pPr>
              <w:tabs>
                <w:tab w:val="left" w:pos="0"/>
                <w:tab w:val="left" w:pos="1134"/>
              </w:tabs>
              <w:jc w:val="center"/>
              <w:rPr>
                <w:szCs w:val="28"/>
              </w:rPr>
            </w:pPr>
          </w:p>
        </w:tc>
        <w:tc>
          <w:tcPr>
            <w:tcW w:w="1352" w:type="dxa"/>
          </w:tcPr>
          <w:p w:rsidR="0020631F" w:rsidRPr="00A57F91" w:rsidRDefault="0020631F" w:rsidP="00657462">
            <w:pPr>
              <w:rPr>
                <w:szCs w:val="28"/>
              </w:rPr>
            </w:pPr>
            <w:r w:rsidRPr="00A57F91">
              <w:rPr>
                <w:szCs w:val="28"/>
              </w:rPr>
              <w:t>«утрим.»</w:t>
            </w:r>
          </w:p>
        </w:tc>
        <w:tc>
          <w:tcPr>
            <w:tcW w:w="393" w:type="dxa"/>
            <w:vAlign w:val="center"/>
          </w:tcPr>
          <w:p w:rsidR="0020631F" w:rsidRPr="00A57F91" w:rsidRDefault="0020631F" w:rsidP="00657462">
            <w:pPr>
              <w:tabs>
                <w:tab w:val="left" w:pos="0"/>
                <w:tab w:val="left" w:pos="1134"/>
              </w:tabs>
              <w:jc w:val="center"/>
              <w:rPr>
                <w:szCs w:val="28"/>
              </w:rPr>
            </w:pPr>
            <w:r w:rsidRPr="00A57F91">
              <w:rPr>
                <w:szCs w:val="28"/>
              </w:rPr>
              <w:t>-</w:t>
            </w:r>
          </w:p>
        </w:tc>
        <w:tc>
          <w:tcPr>
            <w:tcW w:w="567" w:type="dxa"/>
            <w:vAlign w:val="center"/>
          </w:tcPr>
          <w:p w:rsidR="0020631F" w:rsidRPr="00A57F91" w:rsidRDefault="0020631F" w:rsidP="00657462">
            <w:pPr>
              <w:tabs>
                <w:tab w:val="left" w:pos="0"/>
                <w:tab w:val="left" w:pos="1134"/>
              </w:tabs>
              <w:jc w:val="center"/>
              <w:rPr>
                <w:szCs w:val="28"/>
              </w:rPr>
            </w:pPr>
            <w:r w:rsidRPr="00A57F91">
              <w:rPr>
                <w:szCs w:val="28"/>
              </w:rPr>
              <w:t>0.</w:t>
            </w:r>
          </w:p>
        </w:tc>
        <w:tc>
          <w:tcPr>
            <w:tcW w:w="3827" w:type="dxa"/>
          </w:tcPr>
          <w:p w:rsidR="0020631F" w:rsidRPr="00A57F91" w:rsidRDefault="0020631F" w:rsidP="00657462">
            <w:pPr>
              <w:tabs>
                <w:tab w:val="left" w:pos="0"/>
                <w:tab w:val="left" w:pos="1134"/>
              </w:tabs>
              <w:rPr>
                <w:i/>
                <w:szCs w:val="28"/>
              </w:rPr>
            </w:pPr>
          </w:p>
        </w:tc>
      </w:tr>
    </w:tbl>
    <w:p w:rsidR="0020631F" w:rsidRPr="00A57F91" w:rsidRDefault="0020631F" w:rsidP="00313C8C">
      <w:pPr>
        <w:tabs>
          <w:tab w:val="left" w:pos="5415"/>
          <w:tab w:val="left" w:pos="7620"/>
        </w:tabs>
        <w:rPr>
          <w:b/>
          <w:bCs/>
          <w:color w:val="000000"/>
          <w:szCs w:val="28"/>
        </w:rPr>
      </w:pPr>
    </w:p>
    <w:p w:rsidR="0020631F" w:rsidRPr="006E239F" w:rsidRDefault="0020631F" w:rsidP="006E239F">
      <w:pPr>
        <w:pStyle w:val="a8"/>
        <w:numPr>
          <w:ilvl w:val="0"/>
          <w:numId w:val="3"/>
        </w:numPr>
        <w:tabs>
          <w:tab w:val="left" w:pos="-142"/>
          <w:tab w:val="left" w:pos="870"/>
          <w:tab w:val="left" w:pos="1418"/>
          <w:tab w:val="left" w:pos="5415"/>
          <w:tab w:val="left" w:pos="7620"/>
        </w:tabs>
        <w:ind w:left="0" w:firstLine="720"/>
        <w:jc w:val="both"/>
        <w:rPr>
          <w:bCs/>
          <w:iCs/>
          <w:szCs w:val="28"/>
        </w:rPr>
      </w:pPr>
      <w:r w:rsidRPr="006E239F">
        <w:rPr>
          <w:b/>
          <w:bCs/>
          <w:iCs/>
          <w:sz w:val="28"/>
          <w:szCs w:val="28"/>
        </w:rPr>
        <w:t>СЛУХАЛИ:</w:t>
      </w:r>
      <w:r>
        <w:rPr>
          <w:b/>
          <w:bCs/>
          <w:iCs/>
          <w:sz w:val="28"/>
          <w:szCs w:val="28"/>
        </w:rPr>
        <w:t xml:space="preserve"> </w:t>
      </w:r>
      <w:r w:rsidRPr="006E239F">
        <w:rPr>
          <w:sz w:val="28"/>
          <w:szCs w:val="28"/>
        </w:rPr>
        <w:t>Про розгляд протокольного доручення стосовно дотримання вимог Регламенту Харківської обласної ради VIII скликання під час пленарного засідання позачергової ХІV сесії VIII скликання та надання відповідних пропозицій для вдосконалення процедури постановки запитань та їхнього обговорення в режимі онлайн-конференції</w:t>
      </w:r>
      <w:r>
        <w:rPr>
          <w:sz w:val="28"/>
          <w:szCs w:val="28"/>
        </w:rPr>
        <w:t>.</w:t>
      </w:r>
    </w:p>
    <w:p w:rsidR="0020631F" w:rsidRPr="005B42E6" w:rsidRDefault="0020631F" w:rsidP="005B42E6">
      <w:pPr>
        <w:pStyle w:val="a8"/>
        <w:tabs>
          <w:tab w:val="left" w:pos="567"/>
          <w:tab w:val="left" w:pos="1498"/>
        </w:tabs>
        <w:ind w:left="1080"/>
        <w:jc w:val="both"/>
        <w:rPr>
          <w:sz w:val="28"/>
          <w:szCs w:val="28"/>
        </w:rPr>
      </w:pPr>
      <w:r w:rsidRPr="00DE1EE5">
        <w:rPr>
          <w:bCs/>
          <w:iCs/>
          <w:sz w:val="28"/>
          <w:szCs w:val="28"/>
          <w:u w:val="single"/>
          <w:bdr w:val="none" w:sz="0" w:space="0" w:color="auto" w:frame="1"/>
        </w:rPr>
        <w:lastRenderedPageBreak/>
        <w:t>Доповідає:</w:t>
      </w:r>
      <w:r w:rsidRPr="00DE1EE5">
        <w:rPr>
          <w:bCs/>
          <w:iCs/>
          <w:sz w:val="28"/>
          <w:szCs w:val="28"/>
          <w:bdr w:val="none" w:sz="0" w:space="0" w:color="auto" w:frame="1"/>
        </w:rPr>
        <w:t xml:space="preserve"> </w:t>
      </w:r>
      <w:r w:rsidRPr="0051389B">
        <w:rPr>
          <w:b/>
          <w:i/>
          <w:sz w:val="28"/>
          <w:szCs w:val="28"/>
        </w:rPr>
        <w:t>Крючков Ілля Миколайович</w:t>
      </w:r>
      <w:r>
        <w:rPr>
          <w:sz w:val="28"/>
          <w:szCs w:val="28"/>
        </w:rPr>
        <w:t xml:space="preserve"> – в.о. начальника управління правового забезпечення діяльності ради виконавчого апарату обласної ради</w:t>
      </w:r>
      <w:r w:rsidRPr="00DE1EE5">
        <w:rPr>
          <w:bCs/>
          <w:iCs/>
          <w:sz w:val="28"/>
          <w:szCs w:val="28"/>
          <w:bdr w:val="none" w:sz="0" w:space="0" w:color="auto" w:frame="1"/>
        </w:rPr>
        <w:t>.</w:t>
      </w:r>
    </w:p>
    <w:p w:rsidR="0020631F" w:rsidRPr="002E53BE" w:rsidRDefault="0020631F" w:rsidP="00866FB1">
      <w:pPr>
        <w:tabs>
          <w:tab w:val="left" w:pos="426"/>
          <w:tab w:val="left" w:pos="459"/>
          <w:tab w:val="left" w:pos="851"/>
          <w:tab w:val="left" w:pos="1276"/>
        </w:tabs>
        <w:ind w:firstLine="709"/>
        <w:jc w:val="both"/>
        <w:rPr>
          <w:b/>
          <w:i/>
          <w:spacing w:val="5"/>
          <w:sz w:val="16"/>
          <w:szCs w:val="16"/>
        </w:rPr>
      </w:pPr>
    </w:p>
    <w:p w:rsidR="0020631F" w:rsidRPr="00866FB1" w:rsidRDefault="0020631F" w:rsidP="00C36D4B">
      <w:pPr>
        <w:tabs>
          <w:tab w:val="left" w:pos="993"/>
        </w:tabs>
        <w:ind w:firstLine="720"/>
        <w:contextualSpacing/>
        <w:jc w:val="both"/>
        <w:rPr>
          <w:bCs/>
          <w:szCs w:val="28"/>
        </w:rPr>
      </w:pPr>
      <w:r w:rsidRPr="00866FB1">
        <w:rPr>
          <w:b/>
          <w:i/>
          <w:spacing w:val="5"/>
        </w:rPr>
        <w:t>Крючков І.М.</w:t>
      </w:r>
      <w:r w:rsidRPr="00866FB1">
        <w:rPr>
          <w:spacing w:val="5"/>
        </w:rPr>
        <w:t xml:space="preserve"> ознайомив депутатів </w:t>
      </w:r>
      <w:r>
        <w:t xml:space="preserve">із результатами виконання протокольного доручення. Він повідомив, що </w:t>
      </w:r>
      <w:r>
        <w:rPr>
          <w:bCs/>
          <w:szCs w:val="28"/>
        </w:rPr>
        <w:t>п</w:t>
      </w:r>
      <w:r w:rsidRPr="00866FB1">
        <w:rPr>
          <w:bCs/>
          <w:szCs w:val="28"/>
        </w:rPr>
        <w:t>ри винесенні на голосування пленарного засідання позачергової сесії о</w:t>
      </w:r>
      <w:r>
        <w:rPr>
          <w:bCs/>
          <w:szCs w:val="28"/>
        </w:rPr>
        <w:t xml:space="preserve">бласної ради, що відбулося 24 грудня </w:t>
      </w:r>
      <w:r w:rsidRPr="00866FB1">
        <w:rPr>
          <w:bCs/>
          <w:szCs w:val="28"/>
        </w:rPr>
        <w:t>2022</w:t>
      </w:r>
      <w:r>
        <w:rPr>
          <w:bCs/>
          <w:szCs w:val="28"/>
        </w:rPr>
        <w:t xml:space="preserve"> року</w:t>
      </w:r>
      <w:r w:rsidRPr="00866FB1">
        <w:rPr>
          <w:bCs/>
          <w:szCs w:val="28"/>
        </w:rPr>
        <w:t>, пропозиції депутата Харківської обласної ради, керівника депутатської фракції партії «ЄВРОПЕЙСЬКА СОЛІДАРНІСТЬ» С</w:t>
      </w:r>
      <w:r>
        <w:rPr>
          <w:bCs/>
          <w:szCs w:val="28"/>
        </w:rPr>
        <w:t>корика</w:t>
      </w:r>
      <w:r w:rsidRPr="00866FB1">
        <w:rPr>
          <w:bCs/>
          <w:szCs w:val="28"/>
        </w:rPr>
        <w:t xml:space="preserve"> О.О. голова обласної ради діяла у відповідності до положень Регламенту обласної ради</w:t>
      </w:r>
      <w:r>
        <w:rPr>
          <w:bCs/>
          <w:szCs w:val="28"/>
        </w:rPr>
        <w:t xml:space="preserve"> </w:t>
      </w:r>
      <w:r w:rsidRPr="006E239F">
        <w:rPr>
          <w:szCs w:val="28"/>
        </w:rPr>
        <w:t>VIII скликання</w:t>
      </w:r>
      <w:r>
        <w:rPr>
          <w:szCs w:val="28"/>
        </w:rPr>
        <w:t>.</w:t>
      </w:r>
    </w:p>
    <w:p w:rsidR="0020631F" w:rsidRPr="00FC7AE0" w:rsidRDefault="0020631F" w:rsidP="00C36D4B">
      <w:pPr>
        <w:tabs>
          <w:tab w:val="left" w:pos="993"/>
        </w:tabs>
        <w:ind w:firstLine="720"/>
        <w:contextualSpacing/>
        <w:jc w:val="both"/>
        <w:rPr>
          <w:bCs/>
          <w:szCs w:val="28"/>
        </w:rPr>
      </w:pPr>
      <w:r w:rsidRPr="00866FB1">
        <w:rPr>
          <w:szCs w:val="28"/>
        </w:rPr>
        <w:t xml:space="preserve">Можливим шляхом вирішення технічного питання з голосуванням та реєстрацією на виступ </w:t>
      </w:r>
      <w:r w:rsidRPr="00FC7AE0">
        <w:rPr>
          <w:szCs w:val="28"/>
        </w:rPr>
        <w:t xml:space="preserve">є збільшення часу на голосування та пропозицією депутатам при виникненні затримок в роботі програми </w:t>
      </w:r>
      <w:r w:rsidRPr="00FC7AE0">
        <w:rPr>
          <w:szCs w:val="28"/>
          <w:lang w:val="en-US"/>
        </w:rPr>
        <w:t>Webex</w:t>
      </w:r>
      <w:r w:rsidRPr="00FC7AE0">
        <w:rPr>
          <w:szCs w:val="28"/>
        </w:rPr>
        <w:t xml:space="preserve"> </w:t>
      </w:r>
      <w:r w:rsidRPr="00FC7AE0">
        <w:rPr>
          <w:szCs w:val="28"/>
          <w:lang w:val="en-US"/>
        </w:rPr>
        <w:t>Meetings</w:t>
      </w:r>
      <w:r w:rsidRPr="00FC7AE0">
        <w:rPr>
          <w:szCs w:val="28"/>
        </w:rPr>
        <w:t xml:space="preserve"> дублювати голосування та намір зареєструватися на виступ електронним повідомленням.</w:t>
      </w:r>
    </w:p>
    <w:p w:rsidR="0020631F" w:rsidRPr="002E53BE" w:rsidRDefault="0020631F" w:rsidP="003B3BB3">
      <w:pPr>
        <w:pStyle w:val="a8"/>
        <w:tabs>
          <w:tab w:val="left" w:pos="-142"/>
          <w:tab w:val="left" w:pos="870"/>
          <w:tab w:val="left" w:pos="1418"/>
        </w:tabs>
        <w:ind w:left="567"/>
        <w:jc w:val="both"/>
        <w:rPr>
          <w:b/>
          <w:bCs/>
          <w:i/>
          <w:iCs/>
          <w:sz w:val="16"/>
          <w:szCs w:val="16"/>
        </w:rPr>
      </w:pPr>
    </w:p>
    <w:p w:rsidR="0020631F" w:rsidRDefault="0020631F" w:rsidP="00B846F4">
      <w:pPr>
        <w:pStyle w:val="a8"/>
        <w:tabs>
          <w:tab w:val="left" w:pos="-142"/>
          <w:tab w:val="left" w:pos="870"/>
          <w:tab w:val="left" w:pos="1418"/>
        </w:tabs>
        <w:ind w:left="0" w:firstLine="567"/>
        <w:jc w:val="both"/>
        <w:rPr>
          <w:bCs/>
          <w:iCs/>
          <w:sz w:val="28"/>
          <w:szCs w:val="28"/>
        </w:rPr>
      </w:pPr>
      <w:r w:rsidRPr="009F72D1">
        <w:rPr>
          <w:b/>
          <w:bCs/>
          <w:i/>
          <w:iCs/>
          <w:sz w:val="28"/>
          <w:szCs w:val="28"/>
        </w:rPr>
        <w:t>Панов В.В.</w:t>
      </w:r>
      <w:r w:rsidRPr="009F72D1">
        <w:rPr>
          <w:bCs/>
          <w:iCs/>
          <w:sz w:val="28"/>
          <w:szCs w:val="28"/>
        </w:rPr>
        <w:t xml:space="preserve"> </w:t>
      </w:r>
      <w:r>
        <w:rPr>
          <w:bCs/>
          <w:iCs/>
          <w:sz w:val="28"/>
          <w:szCs w:val="28"/>
        </w:rPr>
        <w:t xml:space="preserve">звернув увагу присутніх на недопущення порушення термінів подачі проєктів рішень до виконавчого апарату Харківської обласної ради згідно з нормами чинного законодавства та </w:t>
      </w:r>
      <w:r w:rsidRPr="0056302F">
        <w:rPr>
          <w:bCs/>
          <w:sz w:val="28"/>
          <w:szCs w:val="28"/>
        </w:rPr>
        <w:t xml:space="preserve">Регламенту </w:t>
      </w:r>
      <w:r>
        <w:rPr>
          <w:bCs/>
          <w:sz w:val="28"/>
          <w:szCs w:val="28"/>
        </w:rPr>
        <w:t xml:space="preserve">Харківської </w:t>
      </w:r>
      <w:r w:rsidRPr="0056302F">
        <w:rPr>
          <w:bCs/>
          <w:sz w:val="28"/>
          <w:szCs w:val="28"/>
        </w:rPr>
        <w:t xml:space="preserve">обласної ради </w:t>
      </w:r>
      <w:r w:rsidRPr="0056302F">
        <w:rPr>
          <w:sz w:val="28"/>
          <w:szCs w:val="28"/>
        </w:rPr>
        <w:t>VIII скликання</w:t>
      </w:r>
      <w:r>
        <w:rPr>
          <w:sz w:val="28"/>
          <w:szCs w:val="28"/>
        </w:rPr>
        <w:t>.</w:t>
      </w:r>
    </w:p>
    <w:p w:rsidR="0020631F" w:rsidRPr="007964CC" w:rsidRDefault="0020631F" w:rsidP="00575860">
      <w:pPr>
        <w:pStyle w:val="a8"/>
        <w:tabs>
          <w:tab w:val="left" w:pos="-142"/>
          <w:tab w:val="left" w:pos="870"/>
          <w:tab w:val="left" w:pos="1418"/>
        </w:tabs>
        <w:ind w:left="0" w:firstLine="567"/>
        <w:jc w:val="both"/>
        <w:rPr>
          <w:bCs/>
          <w:iCs/>
          <w:sz w:val="16"/>
          <w:szCs w:val="16"/>
        </w:rPr>
      </w:pPr>
    </w:p>
    <w:p w:rsidR="0020631F" w:rsidRPr="00FC7AE0" w:rsidRDefault="0020631F" w:rsidP="00575860">
      <w:pPr>
        <w:pStyle w:val="a8"/>
        <w:tabs>
          <w:tab w:val="left" w:pos="-142"/>
          <w:tab w:val="left" w:pos="870"/>
          <w:tab w:val="left" w:pos="1418"/>
        </w:tabs>
        <w:ind w:left="0" w:firstLine="567"/>
        <w:jc w:val="both"/>
        <w:rPr>
          <w:bCs/>
          <w:iCs/>
          <w:sz w:val="28"/>
          <w:szCs w:val="28"/>
        </w:rPr>
      </w:pPr>
      <w:r w:rsidRPr="009E757C">
        <w:rPr>
          <w:bCs/>
          <w:iCs/>
          <w:sz w:val="28"/>
          <w:szCs w:val="28"/>
        </w:rPr>
        <w:t>Члени пості</w:t>
      </w:r>
      <w:r>
        <w:rPr>
          <w:bCs/>
          <w:iCs/>
          <w:sz w:val="28"/>
          <w:szCs w:val="28"/>
        </w:rPr>
        <w:t>йної комісії обговорили питання</w:t>
      </w:r>
      <w:r w:rsidRPr="00FC7AE0">
        <w:rPr>
          <w:bCs/>
          <w:iCs/>
          <w:sz w:val="28"/>
          <w:szCs w:val="28"/>
          <w:lang w:val="ru-RU"/>
        </w:rPr>
        <w:t>.</w:t>
      </w:r>
    </w:p>
    <w:p w:rsidR="0020631F" w:rsidRPr="002E53BE" w:rsidRDefault="0020631F" w:rsidP="00866FB1">
      <w:pPr>
        <w:tabs>
          <w:tab w:val="left" w:pos="-142"/>
          <w:tab w:val="left" w:pos="870"/>
          <w:tab w:val="left" w:pos="1418"/>
        </w:tabs>
        <w:ind w:left="567"/>
        <w:contextualSpacing/>
        <w:jc w:val="both"/>
        <w:rPr>
          <w:b/>
          <w:bCs/>
          <w:iCs/>
          <w:sz w:val="16"/>
          <w:szCs w:val="16"/>
        </w:rPr>
      </w:pPr>
    </w:p>
    <w:p w:rsidR="0020631F" w:rsidRDefault="0020631F" w:rsidP="00866FB1">
      <w:pPr>
        <w:tabs>
          <w:tab w:val="left" w:pos="-142"/>
          <w:tab w:val="left" w:pos="870"/>
          <w:tab w:val="left" w:pos="1418"/>
        </w:tabs>
        <w:ind w:left="567"/>
        <w:contextualSpacing/>
        <w:jc w:val="both"/>
        <w:rPr>
          <w:b/>
          <w:bCs/>
          <w:iCs/>
          <w:szCs w:val="28"/>
        </w:rPr>
      </w:pPr>
      <w:r w:rsidRPr="008F7898">
        <w:rPr>
          <w:b/>
          <w:bCs/>
          <w:iCs/>
          <w:szCs w:val="28"/>
        </w:rPr>
        <w:t>ВИРІШИЛИ:</w:t>
      </w:r>
    </w:p>
    <w:p w:rsidR="0020631F" w:rsidRPr="00866FB1" w:rsidRDefault="0020631F" w:rsidP="00866FB1">
      <w:pPr>
        <w:tabs>
          <w:tab w:val="left" w:pos="993"/>
        </w:tabs>
        <w:ind w:left="567"/>
        <w:contextualSpacing/>
        <w:jc w:val="both"/>
        <w:rPr>
          <w:bCs/>
          <w:sz w:val="16"/>
          <w:szCs w:val="16"/>
        </w:rPr>
      </w:pPr>
    </w:p>
    <w:p w:rsidR="0020631F" w:rsidRDefault="0020631F" w:rsidP="00BF60CA">
      <w:pPr>
        <w:tabs>
          <w:tab w:val="left" w:pos="993"/>
        </w:tabs>
        <w:ind w:firstLine="540"/>
        <w:contextualSpacing/>
        <w:jc w:val="both"/>
        <w:rPr>
          <w:bCs/>
          <w:szCs w:val="28"/>
        </w:rPr>
      </w:pPr>
      <w:r>
        <w:rPr>
          <w:bCs/>
          <w:szCs w:val="28"/>
        </w:rPr>
        <w:t xml:space="preserve">1. </w:t>
      </w:r>
      <w:r w:rsidRPr="00FC7AE0">
        <w:rPr>
          <w:bCs/>
          <w:szCs w:val="28"/>
        </w:rPr>
        <w:t xml:space="preserve">Інформацію </w:t>
      </w:r>
      <w:r>
        <w:rPr>
          <w:bCs/>
          <w:szCs w:val="28"/>
        </w:rPr>
        <w:t>щодо виконання протокольного доручення взяти до відома.</w:t>
      </w:r>
    </w:p>
    <w:p w:rsidR="0020631F" w:rsidRDefault="0020631F" w:rsidP="00BF60CA">
      <w:pPr>
        <w:pStyle w:val="a8"/>
        <w:tabs>
          <w:tab w:val="left" w:pos="-142"/>
          <w:tab w:val="left" w:pos="870"/>
          <w:tab w:val="left" w:pos="1418"/>
          <w:tab w:val="left" w:pos="5415"/>
          <w:tab w:val="left" w:pos="7620"/>
        </w:tabs>
        <w:ind w:left="0" w:firstLine="540"/>
        <w:jc w:val="both"/>
        <w:rPr>
          <w:sz w:val="28"/>
          <w:szCs w:val="28"/>
        </w:rPr>
      </w:pPr>
      <w:r w:rsidRPr="00150269">
        <w:rPr>
          <w:bCs/>
          <w:sz w:val="28"/>
          <w:szCs w:val="28"/>
        </w:rPr>
        <w:t xml:space="preserve">2. Рекомендувати виконавчому апарату обласної ради опрацювати питання щодо удосконалення процедури </w:t>
      </w:r>
      <w:r w:rsidRPr="00150269">
        <w:rPr>
          <w:sz w:val="28"/>
          <w:szCs w:val="28"/>
        </w:rPr>
        <w:t>реєстрацією на виступ, запитання та інше під час пленарних засідань сесій обласної ради в режимі онлайн-конференції.</w:t>
      </w:r>
    </w:p>
    <w:p w:rsidR="0020631F" w:rsidRPr="0056302F" w:rsidRDefault="0020631F" w:rsidP="00BF60CA">
      <w:pPr>
        <w:pStyle w:val="a8"/>
        <w:tabs>
          <w:tab w:val="left" w:pos="-142"/>
          <w:tab w:val="left" w:pos="870"/>
          <w:tab w:val="left" w:pos="1418"/>
          <w:tab w:val="left" w:pos="5415"/>
          <w:tab w:val="left" w:pos="7620"/>
        </w:tabs>
        <w:ind w:left="0" w:firstLine="540"/>
        <w:jc w:val="both"/>
        <w:rPr>
          <w:bCs/>
          <w:iCs/>
          <w:sz w:val="28"/>
          <w:szCs w:val="28"/>
        </w:rPr>
      </w:pPr>
      <w:r>
        <w:rPr>
          <w:sz w:val="28"/>
          <w:szCs w:val="28"/>
        </w:rPr>
        <w:t xml:space="preserve">3. Рекомендувати виконавчому апарату обласної ради взяти на контроль своєчасність подачі проєктів рішень відповідно до </w:t>
      </w:r>
      <w:r w:rsidRPr="0056302F">
        <w:rPr>
          <w:bCs/>
          <w:sz w:val="28"/>
          <w:szCs w:val="28"/>
        </w:rPr>
        <w:t xml:space="preserve">Регламенту </w:t>
      </w:r>
      <w:r>
        <w:rPr>
          <w:bCs/>
          <w:sz w:val="28"/>
          <w:szCs w:val="28"/>
        </w:rPr>
        <w:t>Харківської</w:t>
      </w:r>
      <w:r w:rsidRPr="0056302F">
        <w:rPr>
          <w:bCs/>
          <w:sz w:val="28"/>
          <w:szCs w:val="28"/>
        </w:rPr>
        <w:t xml:space="preserve"> обласної ради </w:t>
      </w:r>
      <w:r w:rsidRPr="0056302F">
        <w:rPr>
          <w:sz w:val="28"/>
          <w:szCs w:val="28"/>
        </w:rPr>
        <w:t>VIII скликання</w:t>
      </w:r>
      <w:r>
        <w:rPr>
          <w:sz w:val="28"/>
          <w:szCs w:val="28"/>
        </w:rPr>
        <w:t>.</w:t>
      </w:r>
    </w:p>
    <w:p w:rsidR="0020631F" w:rsidRPr="00866FB1" w:rsidRDefault="0020631F" w:rsidP="00D13101">
      <w:pPr>
        <w:tabs>
          <w:tab w:val="left" w:pos="993"/>
        </w:tabs>
        <w:contextualSpacing/>
        <w:jc w:val="both"/>
        <w:rPr>
          <w:bCs/>
          <w:szCs w:val="28"/>
          <w:u w:val="single"/>
        </w:rPr>
      </w:pPr>
    </w:p>
    <w:tbl>
      <w:tblPr>
        <w:tblW w:w="7938" w:type="dxa"/>
        <w:jc w:val="right"/>
        <w:tblLook w:val="01E0" w:firstRow="1" w:lastRow="1" w:firstColumn="1" w:lastColumn="1" w:noHBand="0" w:noVBand="0"/>
      </w:tblPr>
      <w:tblGrid>
        <w:gridCol w:w="1799"/>
        <w:gridCol w:w="1352"/>
        <w:gridCol w:w="393"/>
        <w:gridCol w:w="567"/>
        <w:gridCol w:w="3827"/>
      </w:tblGrid>
      <w:tr w:rsidR="0020631F" w:rsidRPr="00866FB1" w:rsidTr="00657462">
        <w:trPr>
          <w:trHeight w:val="1065"/>
          <w:jc w:val="right"/>
        </w:trPr>
        <w:tc>
          <w:tcPr>
            <w:tcW w:w="1799" w:type="dxa"/>
          </w:tcPr>
          <w:p w:rsidR="0020631F" w:rsidRPr="00866FB1" w:rsidRDefault="0020631F" w:rsidP="00866FB1">
            <w:pPr>
              <w:tabs>
                <w:tab w:val="left" w:pos="0"/>
                <w:tab w:val="left" w:pos="1134"/>
              </w:tabs>
              <w:rPr>
                <w:szCs w:val="28"/>
              </w:rPr>
            </w:pPr>
            <w:r w:rsidRPr="00866FB1">
              <w:rPr>
                <w:szCs w:val="28"/>
              </w:rPr>
              <w:t>Голосували:</w:t>
            </w:r>
          </w:p>
        </w:tc>
        <w:tc>
          <w:tcPr>
            <w:tcW w:w="1352" w:type="dxa"/>
          </w:tcPr>
          <w:p w:rsidR="0020631F" w:rsidRPr="00866FB1" w:rsidRDefault="0020631F" w:rsidP="00866FB1">
            <w:pPr>
              <w:rPr>
                <w:szCs w:val="28"/>
              </w:rPr>
            </w:pPr>
            <w:r w:rsidRPr="00866FB1">
              <w:rPr>
                <w:szCs w:val="28"/>
              </w:rPr>
              <w:t>«за»</w:t>
            </w:r>
          </w:p>
        </w:tc>
        <w:tc>
          <w:tcPr>
            <w:tcW w:w="393" w:type="dxa"/>
          </w:tcPr>
          <w:p w:rsidR="0020631F" w:rsidRPr="00866FB1" w:rsidRDefault="0020631F" w:rsidP="00866FB1">
            <w:pPr>
              <w:tabs>
                <w:tab w:val="left" w:pos="0"/>
                <w:tab w:val="left" w:pos="1134"/>
              </w:tabs>
              <w:rPr>
                <w:szCs w:val="28"/>
              </w:rPr>
            </w:pPr>
            <w:r w:rsidRPr="00866FB1">
              <w:rPr>
                <w:szCs w:val="28"/>
              </w:rPr>
              <w:t>-</w:t>
            </w:r>
          </w:p>
        </w:tc>
        <w:tc>
          <w:tcPr>
            <w:tcW w:w="567" w:type="dxa"/>
          </w:tcPr>
          <w:p w:rsidR="0020631F" w:rsidRPr="00866FB1" w:rsidRDefault="0020631F" w:rsidP="00866FB1">
            <w:pPr>
              <w:tabs>
                <w:tab w:val="left" w:pos="0"/>
                <w:tab w:val="left" w:pos="1134"/>
              </w:tabs>
              <w:rPr>
                <w:szCs w:val="28"/>
              </w:rPr>
            </w:pPr>
            <w:r w:rsidRPr="00866FB1">
              <w:rPr>
                <w:szCs w:val="28"/>
              </w:rPr>
              <w:t>6;</w:t>
            </w:r>
          </w:p>
        </w:tc>
        <w:tc>
          <w:tcPr>
            <w:tcW w:w="3827" w:type="dxa"/>
          </w:tcPr>
          <w:p w:rsidR="0020631F" w:rsidRPr="00866FB1" w:rsidRDefault="0020631F" w:rsidP="00866FB1">
            <w:pPr>
              <w:tabs>
                <w:tab w:val="left" w:pos="0"/>
                <w:tab w:val="left" w:pos="1134"/>
              </w:tabs>
              <w:ind w:right="-246"/>
              <w:rPr>
                <w:i/>
                <w:szCs w:val="28"/>
              </w:rPr>
            </w:pPr>
            <w:r w:rsidRPr="00866FB1">
              <w:rPr>
                <w:i/>
                <w:spacing w:val="-6"/>
                <w:szCs w:val="28"/>
              </w:rPr>
              <w:t>Каратуманов О.Ю., Горло Д.В., Козловський А.В., Оніщенко Д.С., Панов В.В., Чернов С.І.</w:t>
            </w:r>
          </w:p>
        </w:tc>
      </w:tr>
      <w:tr w:rsidR="0020631F" w:rsidRPr="00866FB1" w:rsidTr="00657462">
        <w:trPr>
          <w:trHeight w:val="340"/>
          <w:jc w:val="right"/>
        </w:trPr>
        <w:tc>
          <w:tcPr>
            <w:tcW w:w="1799" w:type="dxa"/>
            <w:vAlign w:val="center"/>
          </w:tcPr>
          <w:p w:rsidR="0020631F" w:rsidRPr="00866FB1" w:rsidRDefault="0020631F" w:rsidP="00866FB1">
            <w:pPr>
              <w:tabs>
                <w:tab w:val="left" w:pos="0"/>
                <w:tab w:val="left" w:pos="1134"/>
              </w:tabs>
              <w:jc w:val="center"/>
              <w:rPr>
                <w:szCs w:val="28"/>
              </w:rPr>
            </w:pPr>
          </w:p>
        </w:tc>
        <w:tc>
          <w:tcPr>
            <w:tcW w:w="1352" w:type="dxa"/>
          </w:tcPr>
          <w:p w:rsidR="0020631F" w:rsidRPr="00866FB1" w:rsidRDefault="0020631F" w:rsidP="00866FB1">
            <w:pPr>
              <w:rPr>
                <w:szCs w:val="28"/>
              </w:rPr>
            </w:pPr>
            <w:r w:rsidRPr="00866FB1">
              <w:rPr>
                <w:szCs w:val="28"/>
              </w:rPr>
              <w:t>«проти»</w:t>
            </w:r>
          </w:p>
        </w:tc>
        <w:tc>
          <w:tcPr>
            <w:tcW w:w="393" w:type="dxa"/>
            <w:vAlign w:val="center"/>
          </w:tcPr>
          <w:p w:rsidR="0020631F" w:rsidRPr="00866FB1" w:rsidRDefault="0020631F" w:rsidP="00866FB1">
            <w:pPr>
              <w:tabs>
                <w:tab w:val="left" w:pos="0"/>
                <w:tab w:val="left" w:pos="1134"/>
              </w:tabs>
              <w:jc w:val="center"/>
              <w:rPr>
                <w:szCs w:val="28"/>
              </w:rPr>
            </w:pPr>
            <w:r w:rsidRPr="00866FB1">
              <w:rPr>
                <w:szCs w:val="28"/>
              </w:rPr>
              <w:t>-</w:t>
            </w:r>
          </w:p>
        </w:tc>
        <w:tc>
          <w:tcPr>
            <w:tcW w:w="567" w:type="dxa"/>
            <w:vAlign w:val="center"/>
          </w:tcPr>
          <w:p w:rsidR="0020631F" w:rsidRPr="00866FB1" w:rsidRDefault="0020631F" w:rsidP="00866FB1">
            <w:pPr>
              <w:tabs>
                <w:tab w:val="left" w:pos="0"/>
                <w:tab w:val="left" w:pos="1134"/>
              </w:tabs>
              <w:jc w:val="center"/>
              <w:rPr>
                <w:szCs w:val="28"/>
              </w:rPr>
            </w:pPr>
            <w:r w:rsidRPr="00866FB1">
              <w:rPr>
                <w:szCs w:val="28"/>
              </w:rPr>
              <w:t>0;</w:t>
            </w:r>
          </w:p>
        </w:tc>
        <w:tc>
          <w:tcPr>
            <w:tcW w:w="3827" w:type="dxa"/>
          </w:tcPr>
          <w:p w:rsidR="0020631F" w:rsidRPr="00866FB1" w:rsidRDefault="0020631F" w:rsidP="00866FB1">
            <w:pPr>
              <w:tabs>
                <w:tab w:val="left" w:pos="0"/>
                <w:tab w:val="left" w:pos="1134"/>
              </w:tabs>
              <w:rPr>
                <w:i/>
                <w:szCs w:val="28"/>
              </w:rPr>
            </w:pPr>
          </w:p>
        </w:tc>
      </w:tr>
      <w:tr w:rsidR="0020631F" w:rsidRPr="00866FB1" w:rsidTr="00657462">
        <w:trPr>
          <w:trHeight w:val="340"/>
          <w:jc w:val="right"/>
        </w:trPr>
        <w:tc>
          <w:tcPr>
            <w:tcW w:w="1799" w:type="dxa"/>
            <w:vAlign w:val="center"/>
          </w:tcPr>
          <w:p w:rsidR="0020631F" w:rsidRPr="00866FB1" w:rsidRDefault="0020631F" w:rsidP="00866FB1">
            <w:pPr>
              <w:tabs>
                <w:tab w:val="left" w:pos="0"/>
                <w:tab w:val="left" w:pos="1134"/>
              </w:tabs>
              <w:jc w:val="center"/>
              <w:rPr>
                <w:szCs w:val="28"/>
              </w:rPr>
            </w:pPr>
          </w:p>
        </w:tc>
        <w:tc>
          <w:tcPr>
            <w:tcW w:w="1352" w:type="dxa"/>
          </w:tcPr>
          <w:p w:rsidR="0020631F" w:rsidRPr="00866FB1" w:rsidRDefault="0020631F" w:rsidP="00866FB1">
            <w:pPr>
              <w:rPr>
                <w:szCs w:val="28"/>
              </w:rPr>
            </w:pPr>
            <w:r w:rsidRPr="00866FB1">
              <w:rPr>
                <w:szCs w:val="28"/>
              </w:rPr>
              <w:t>«утрим.»</w:t>
            </w:r>
          </w:p>
        </w:tc>
        <w:tc>
          <w:tcPr>
            <w:tcW w:w="393" w:type="dxa"/>
            <w:vAlign w:val="center"/>
          </w:tcPr>
          <w:p w:rsidR="0020631F" w:rsidRPr="00866FB1" w:rsidRDefault="0020631F" w:rsidP="00866FB1">
            <w:pPr>
              <w:tabs>
                <w:tab w:val="left" w:pos="0"/>
                <w:tab w:val="left" w:pos="1134"/>
              </w:tabs>
              <w:jc w:val="center"/>
              <w:rPr>
                <w:szCs w:val="28"/>
              </w:rPr>
            </w:pPr>
            <w:r w:rsidRPr="00866FB1">
              <w:rPr>
                <w:szCs w:val="28"/>
              </w:rPr>
              <w:t>-</w:t>
            </w:r>
          </w:p>
        </w:tc>
        <w:tc>
          <w:tcPr>
            <w:tcW w:w="567" w:type="dxa"/>
            <w:vAlign w:val="center"/>
          </w:tcPr>
          <w:p w:rsidR="0020631F" w:rsidRPr="00866FB1" w:rsidRDefault="0020631F" w:rsidP="00866FB1">
            <w:pPr>
              <w:tabs>
                <w:tab w:val="left" w:pos="0"/>
                <w:tab w:val="left" w:pos="1134"/>
              </w:tabs>
              <w:jc w:val="center"/>
              <w:rPr>
                <w:szCs w:val="28"/>
              </w:rPr>
            </w:pPr>
            <w:r w:rsidRPr="00866FB1">
              <w:rPr>
                <w:szCs w:val="28"/>
              </w:rPr>
              <w:t>0.</w:t>
            </w:r>
          </w:p>
        </w:tc>
        <w:tc>
          <w:tcPr>
            <w:tcW w:w="3827" w:type="dxa"/>
          </w:tcPr>
          <w:p w:rsidR="0020631F" w:rsidRPr="00866FB1" w:rsidRDefault="0020631F" w:rsidP="00866FB1">
            <w:pPr>
              <w:tabs>
                <w:tab w:val="left" w:pos="0"/>
                <w:tab w:val="left" w:pos="1134"/>
              </w:tabs>
              <w:rPr>
                <w:i/>
                <w:szCs w:val="28"/>
              </w:rPr>
            </w:pPr>
          </w:p>
        </w:tc>
      </w:tr>
    </w:tbl>
    <w:p w:rsidR="0020631F" w:rsidRDefault="0020631F" w:rsidP="00866FB1">
      <w:pPr>
        <w:tabs>
          <w:tab w:val="left" w:pos="-142"/>
          <w:tab w:val="left" w:pos="870"/>
          <w:tab w:val="left" w:pos="1418"/>
        </w:tabs>
        <w:jc w:val="both"/>
        <w:rPr>
          <w:b/>
          <w:bCs/>
          <w:iCs/>
          <w:szCs w:val="28"/>
        </w:rPr>
      </w:pPr>
    </w:p>
    <w:p w:rsidR="0020631F" w:rsidRPr="00866FB1" w:rsidRDefault="0020631F" w:rsidP="00866FB1">
      <w:pPr>
        <w:tabs>
          <w:tab w:val="left" w:pos="-142"/>
          <w:tab w:val="left" w:pos="870"/>
          <w:tab w:val="left" w:pos="1418"/>
        </w:tabs>
        <w:jc w:val="both"/>
        <w:rPr>
          <w:b/>
          <w:bCs/>
          <w:iCs/>
          <w:szCs w:val="28"/>
        </w:rPr>
      </w:pPr>
    </w:p>
    <w:p w:rsidR="0020631F" w:rsidRPr="000A7AA9" w:rsidRDefault="0020631F" w:rsidP="00866FB1">
      <w:pPr>
        <w:pStyle w:val="a8"/>
        <w:numPr>
          <w:ilvl w:val="0"/>
          <w:numId w:val="3"/>
        </w:numPr>
        <w:tabs>
          <w:tab w:val="left" w:pos="-142"/>
          <w:tab w:val="left" w:pos="870"/>
          <w:tab w:val="left" w:pos="1418"/>
        </w:tabs>
        <w:ind w:hanging="654"/>
        <w:jc w:val="both"/>
        <w:rPr>
          <w:bCs/>
          <w:iCs/>
          <w:sz w:val="28"/>
          <w:szCs w:val="28"/>
        </w:rPr>
      </w:pPr>
      <w:r w:rsidRPr="000A7AA9">
        <w:rPr>
          <w:bCs/>
          <w:iCs/>
          <w:sz w:val="28"/>
          <w:szCs w:val="28"/>
        </w:rPr>
        <w:t>Різне.</w:t>
      </w:r>
    </w:p>
    <w:p w:rsidR="0020631F" w:rsidRDefault="0020631F" w:rsidP="00DE1EE5">
      <w:pPr>
        <w:tabs>
          <w:tab w:val="left" w:pos="-142"/>
          <w:tab w:val="left" w:pos="870"/>
          <w:tab w:val="left" w:pos="1418"/>
        </w:tabs>
        <w:jc w:val="both"/>
        <w:rPr>
          <w:b/>
          <w:bCs/>
          <w:iCs/>
          <w:szCs w:val="28"/>
        </w:rPr>
      </w:pPr>
    </w:p>
    <w:p w:rsidR="0020631F" w:rsidRDefault="0020631F" w:rsidP="00DE1EE5">
      <w:pPr>
        <w:tabs>
          <w:tab w:val="left" w:pos="-142"/>
          <w:tab w:val="left" w:pos="870"/>
          <w:tab w:val="left" w:pos="1418"/>
        </w:tabs>
        <w:jc w:val="both"/>
        <w:rPr>
          <w:b/>
          <w:bCs/>
          <w:iCs/>
          <w:szCs w:val="28"/>
        </w:rPr>
      </w:pPr>
    </w:p>
    <w:p w:rsidR="0020631F" w:rsidRDefault="0020631F" w:rsidP="00DE1EE5">
      <w:pPr>
        <w:tabs>
          <w:tab w:val="left" w:pos="-142"/>
          <w:tab w:val="left" w:pos="870"/>
          <w:tab w:val="left" w:pos="1418"/>
        </w:tabs>
        <w:jc w:val="both"/>
        <w:rPr>
          <w:b/>
          <w:bCs/>
          <w:iCs/>
          <w:szCs w:val="28"/>
        </w:rPr>
      </w:pPr>
    </w:p>
    <w:p w:rsidR="0020631F" w:rsidRPr="00B6324B" w:rsidRDefault="0020631F" w:rsidP="00DE1EE5">
      <w:pPr>
        <w:tabs>
          <w:tab w:val="left" w:pos="-142"/>
          <w:tab w:val="left" w:pos="870"/>
          <w:tab w:val="left" w:pos="1418"/>
        </w:tabs>
        <w:jc w:val="both"/>
        <w:rPr>
          <w:b/>
          <w:bCs/>
          <w:iCs/>
          <w:szCs w:val="28"/>
        </w:rPr>
      </w:pPr>
      <w:r w:rsidRPr="00B6324B">
        <w:rPr>
          <w:b/>
          <w:bCs/>
          <w:iCs/>
          <w:szCs w:val="28"/>
        </w:rPr>
        <w:t xml:space="preserve">Голова постійної комісії </w:t>
      </w:r>
      <w:r w:rsidRPr="00B6324B">
        <w:rPr>
          <w:b/>
          <w:bCs/>
          <w:iCs/>
          <w:szCs w:val="28"/>
        </w:rPr>
        <w:tab/>
      </w:r>
      <w:r w:rsidRPr="00B6324B">
        <w:rPr>
          <w:b/>
          <w:bCs/>
          <w:iCs/>
          <w:szCs w:val="28"/>
        </w:rPr>
        <w:tab/>
      </w:r>
      <w:r w:rsidRPr="00B6324B">
        <w:rPr>
          <w:b/>
          <w:bCs/>
          <w:iCs/>
          <w:szCs w:val="28"/>
        </w:rPr>
        <w:tab/>
      </w:r>
      <w:r w:rsidRPr="00B6324B">
        <w:rPr>
          <w:b/>
          <w:bCs/>
          <w:iCs/>
          <w:szCs w:val="28"/>
        </w:rPr>
        <w:tab/>
        <w:t xml:space="preserve">        Олег КАРАТУМАНОВ</w:t>
      </w:r>
    </w:p>
    <w:p w:rsidR="0020631F" w:rsidRDefault="0020631F" w:rsidP="00DE1EE5">
      <w:pPr>
        <w:tabs>
          <w:tab w:val="left" w:pos="-142"/>
          <w:tab w:val="left" w:pos="870"/>
          <w:tab w:val="left" w:pos="1418"/>
        </w:tabs>
        <w:jc w:val="both"/>
        <w:rPr>
          <w:b/>
          <w:bCs/>
          <w:iCs/>
          <w:szCs w:val="28"/>
        </w:rPr>
      </w:pPr>
    </w:p>
    <w:p w:rsidR="0020631F" w:rsidRDefault="0020631F" w:rsidP="00DE1EE5">
      <w:pPr>
        <w:tabs>
          <w:tab w:val="left" w:pos="-142"/>
          <w:tab w:val="left" w:pos="870"/>
          <w:tab w:val="left" w:pos="1418"/>
        </w:tabs>
        <w:jc w:val="both"/>
        <w:rPr>
          <w:b/>
          <w:bCs/>
          <w:iCs/>
          <w:szCs w:val="28"/>
        </w:rPr>
      </w:pPr>
    </w:p>
    <w:p w:rsidR="0020631F" w:rsidRPr="00B6324B" w:rsidRDefault="0020631F" w:rsidP="00DE1EE5">
      <w:pPr>
        <w:tabs>
          <w:tab w:val="left" w:pos="-142"/>
          <w:tab w:val="left" w:pos="870"/>
          <w:tab w:val="left" w:pos="1418"/>
        </w:tabs>
        <w:jc w:val="both"/>
        <w:rPr>
          <w:b/>
          <w:bCs/>
          <w:iCs/>
          <w:szCs w:val="28"/>
        </w:rPr>
      </w:pPr>
    </w:p>
    <w:p w:rsidR="0020631F" w:rsidRPr="008F7898" w:rsidRDefault="0020631F" w:rsidP="000E2F32">
      <w:pPr>
        <w:tabs>
          <w:tab w:val="left" w:pos="-142"/>
          <w:tab w:val="left" w:pos="870"/>
          <w:tab w:val="left" w:pos="1418"/>
        </w:tabs>
        <w:jc w:val="both"/>
        <w:rPr>
          <w:b/>
          <w:bCs/>
          <w:iCs/>
          <w:szCs w:val="28"/>
        </w:rPr>
      </w:pPr>
      <w:r w:rsidRPr="00B6324B">
        <w:rPr>
          <w:b/>
          <w:bCs/>
          <w:iCs/>
          <w:szCs w:val="28"/>
        </w:rPr>
        <w:t>Секретар постійної комісії</w:t>
      </w:r>
      <w:r w:rsidRPr="00B6324B">
        <w:rPr>
          <w:b/>
          <w:bCs/>
          <w:iCs/>
          <w:szCs w:val="28"/>
        </w:rPr>
        <w:tab/>
      </w:r>
      <w:r w:rsidRPr="00B6324B">
        <w:rPr>
          <w:b/>
          <w:bCs/>
          <w:iCs/>
          <w:szCs w:val="28"/>
        </w:rPr>
        <w:tab/>
      </w:r>
      <w:r w:rsidRPr="00B6324B">
        <w:rPr>
          <w:b/>
          <w:bCs/>
          <w:iCs/>
          <w:szCs w:val="28"/>
        </w:rPr>
        <w:tab/>
      </w:r>
      <w:r w:rsidRPr="00B6324B">
        <w:rPr>
          <w:b/>
          <w:bCs/>
          <w:iCs/>
          <w:szCs w:val="28"/>
        </w:rPr>
        <w:tab/>
        <w:t xml:space="preserve">        Віталій ПАНОВ</w:t>
      </w:r>
    </w:p>
    <w:sectPr w:rsidR="0020631F" w:rsidRPr="008F7898" w:rsidSect="00620AA2">
      <w:pgSz w:w="11906" w:h="16838" w:code="9"/>
      <w:pgMar w:top="426" w:right="567" w:bottom="567"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doni">
    <w:altName w:val="Times New Roman"/>
    <w:panose1 w:val="00000000000000000000"/>
    <w:charset w:val="00"/>
    <w:family w:val="auto"/>
    <w:notTrueType/>
    <w:pitch w:val="variable"/>
    <w:sig w:usb0="00000003" w:usb1="00000000" w:usb2="00000000" w:usb3="00000000" w:csb0="00000001" w:csb1="00000000"/>
  </w:font>
  <w:font w:name="1251 Text Book">
    <w:altName w:val="Arial"/>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54B"/>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1">
    <w:nsid w:val="085A276B"/>
    <w:multiLevelType w:val="hybridMultilevel"/>
    <w:tmpl w:val="DDE8913C"/>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
    <w:nsid w:val="0C2179B8"/>
    <w:multiLevelType w:val="hybridMultilevel"/>
    <w:tmpl w:val="2E84C4E8"/>
    <w:lvl w:ilvl="0" w:tplc="9E9662AE">
      <w:start w:val="1"/>
      <w:numFmt w:val="decimal"/>
      <w:lvlText w:val="%1."/>
      <w:lvlJc w:val="left"/>
      <w:pPr>
        <w:ind w:left="927" w:hanging="360"/>
      </w:pPr>
      <w:rPr>
        <w:rFonts w:cs="Times New Roman" w:hint="default"/>
        <w:b w:val="0"/>
        <w:i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3">
    <w:nsid w:val="0CC52500"/>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4">
    <w:nsid w:val="10FD5D73"/>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5">
    <w:nsid w:val="129C299E"/>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6">
    <w:nsid w:val="150E0011"/>
    <w:multiLevelType w:val="multilevel"/>
    <w:tmpl w:val="DF6E0984"/>
    <w:lvl w:ilvl="0">
      <w:start w:val="1"/>
      <w:numFmt w:val="decimal"/>
      <w:lvlText w:val="%1."/>
      <w:lvlJc w:val="left"/>
      <w:pPr>
        <w:ind w:left="1080" w:hanging="360"/>
      </w:pPr>
      <w:rPr>
        <w:rFonts w:cs="Times New Roman" w:hint="default"/>
        <w:b w:val="0"/>
        <w:sz w:val="28"/>
        <w:szCs w:val="28"/>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7">
    <w:nsid w:val="1649353B"/>
    <w:multiLevelType w:val="hybridMultilevel"/>
    <w:tmpl w:val="0706AAA6"/>
    <w:lvl w:ilvl="0" w:tplc="FFFFFFFF">
      <w:start w:val="1"/>
      <w:numFmt w:val="decimal"/>
      <w:lvlText w:val="%1."/>
      <w:lvlJc w:val="left"/>
      <w:pPr>
        <w:ind w:left="927" w:hanging="360"/>
      </w:pPr>
      <w:rPr>
        <w:rFonts w:cs="Times New Roman" w:hint="default"/>
        <w:b w:val="0"/>
        <w:bCs w:val="0"/>
        <w:i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8">
    <w:nsid w:val="18D25532"/>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9">
    <w:nsid w:val="1B6F2669"/>
    <w:multiLevelType w:val="multilevel"/>
    <w:tmpl w:val="420E95FC"/>
    <w:lvl w:ilvl="0">
      <w:start w:val="1"/>
      <w:numFmt w:val="decimal"/>
      <w:lvlText w:val="%1."/>
      <w:lvlJc w:val="left"/>
      <w:pPr>
        <w:ind w:left="1080" w:hanging="360"/>
      </w:pPr>
      <w:rPr>
        <w:rFonts w:cs="Times New Roman" w:hint="default"/>
        <w:b/>
        <w:sz w:val="28"/>
        <w:szCs w:val="28"/>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0">
    <w:nsid w:val="1C7F62C3"/>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11">
    <w:nsid w:val="1E43182C"/>
    <w:multiLevelType w:val="hybridMultilevel"/>
    <w:tmpl w:val="0706AAA6"/>
    <w:lvl w:ilvl="0" w:tplc="FFFFFFFF">
      <w:start w:val="1"/>
      <w:numFmt w:val="decimal"/>
      <w:lvlText w:val="%1."/>
      <w:lvlJc w:val="left"/>
      <w:pPr>
        <w:ind w:left="927" w:hanging="360"/>
      </w:pPr>
      <w:rPr>
        <w:rFonts w:cs="Times New Roman" w:hint="default"/>
        <w:b w:val="0"/>
        <w:bCs w:val="0"/>
        <w:i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2">
    <w:nsid w:val="22F84F1B"/>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13">
    <w:nsid w:val="2507290E"/>
    <w:multiLevelType w:val="hybridMultilevel"/>
    <w:tmpl w:val="533EF6F2"/>
    <w:lvl w:ilvl="0" w:tplc="373690E6">
      <w:start w:val="1"/>
      <w:numFmt w:val="decimal"/>
      <w:lvlText w:val="%1."/>
      <w:lvlJc w:val="left"/>
      <w:pPr>
        <w:ind w:left="1080" w:hanging="360"/>
      </w:pPr>
      <w:rPr>
        <w:rFonts w:cs="Times New Roman" w:hint="default"/>
        <w:b/>
        <w:sz w:val="28"/>
        <w:szCs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279718E9"/>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15">
    <w:nsid w:val="283B0CAC"/>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16">
    <w:nsid w:val="29141541"/>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17">
    <w:nsid w:val="294A38F9"/>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18">
    <w:nsid w:val="2D07199E"/>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19">
    <w:nsid w:val="33DA75BB"/>
    <w:multiLevelType w:val="hybridMultilevel"/>
    <w:tmpl w:val="94B0CEEC"/>
    <w:lvl w:ilvl="0" w:tplc="AD60C68E">
      <w:start w:val="1"/>
      <w:numFmt w:val="decimal"/>
      <w:lvlText w:val="%1."/>
      <w:lvlJc w:val="left"/>
      <w:pPr>
        <w:ind w:left="927" w:hanging="360"/>
      </w:pPr>
      <w:rPr>
        <w:rFonts w:cs="Times New Roman" w:hint="default"/>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351E05F8"/>
    <w:multiLevelType w:val="hybridMultilevel"/>
    <w:tmpl w:val="B64C01A0"/>
    <w:lvl w:ilvl="0" w:tplc="0FCA159A">
      <w:start w:val="1"/>
      <w:numFmt w:val="decimal"/>
      <w:lvlText w:val="%1."/>
      <w:lvlJc w:val="left"/>
      <w:pPr>
        <w:ind w:left="927" w:hanging="360"/>
      </w:pPr>
      <w:rPr>
        <w:rFonts w:cs="Times New Roman" w:hint="default"/>
        <w:b w:val="0"/>
        <w:color w:val="auto"/>
        <w:sz w:val="28"/>
        <w:szCs w:val="28"/>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1">
    <w:nsid w:val="3C7C2B3E"/>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22">
    <w:nsid w:val="3D3F4C60"/>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23">
    <w:nsid w:val="3FAB5656"/>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24">
    <w:nsid w:val="494E7D18"/>
    <w:multiLevelType w:val="hybridMultilevel"/>
    <w:tmpl w:val="1EECBC68"/>
    <w:lvl w:ilvl="0" w:tplc="F3606F74">
      <w:start w:val="1"/>
      <w:numFmt w:val="decimal"/>
      <w:lvlText w:val="%1."/>
      <w:lvlJc w:val="left"/>
      <w:pPr>
        <w:ind w:left="1287" w:hanging="360"/>
      </w:pPr>
      <w:rPr>
        <w:rFonts w:cs="Times New Roman"/>
        <w:b w:val="0"/>
        <w:sz w:val="28"/>
        <w:szCs w:val="28"/>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8F82DB3A">
      <w:start w:val="1"/>
      <w:numFmt w:val="decimal"/>
      <w:lvlText w:val="%4."/>
      <w:lvlJc w:val="left"/>
      <w:pPr>
        <w:ind w:left="3447" w:hanging="360"/>
      </w:pPr>
      <w:rPr>
        <w:rFonts w:cs="Times New Roman"/>
        <w:b w:val="0"/>
        <w:bCs w:val="0"/>
        <w:sz w:val="28"/>
        <w:szCs w:val="28"/>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5">
    <w:nsid w:val="4973060D"/>
    <w:multiLevelType w:val="hybridMultilevel"/>
    <w:tmpl w:val="F02A0256"/>
    <w:lvl w:ilvl="0" w:tplc="EEE0A61C">
      <w:start w:val="129"/>
      <w:numFmt w:val="bullet"/>
      <w:lvlText w:val="-"/>
      <w:lvlJc w:val="left"/>
      <w:pPr>
        <w:ind w:left="927" w:hanging="360"/>
      </w:pPr>
      <w:rPr>
        <w:rFonts w:ascii="Times New Roman" w:eastAsia="Times New Roman" w:hAnsi="Times New Roman" w:hint="default"/>
        <w:i w:val="0"/>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4A8B0AA9"/>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27">
    <w:nsid w:val="4C3F5D0C"/>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28">
    <w:nsid w:val="4CA2278E"/>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29">
    <w:nsid w:val="53FB13E5"/>
    <w:multiLevelType w:val="hybridMultilevel"/>
    <w:tmpl w:val="A6DCD746"/>
    <w:lvl w:ilvl="0" w:tplc="36D85844">
      <w:numFmt w:val="bullet"/>
      <w:lvlText w:val="-"/>
      <w:lvlJc w:val="left"/>
      <w:pPr>
        <w:ind w:left="927" w:hanging="360"/>
      </w:pPr>
      <w:rPr>
        <w:rFonts w:ascii="Times New Roman" w:eastAsia="Times New Roman" w:hAnsi="Times New Roman" w:hint="default"/>
        <w:color w:val="000000"/>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0">
    <w:nsid w:val="54503BD5"/>
    <w:multiLevelType w:val="hybridMultilevel"/>
    <w:tmpl w:val="7E1C918E"/>
    <w:lvl w:ilvl="0" w:tplc="612412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1">
    <w:nsid w:val="55A3157F"/>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32">
    <w:nsid w:val="5F062462"/>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33">
    <w:nsid w:val="5F743DCE"/>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34">
    <w:nsid w:val="657C0F82"/>
    <w:multiLevelType w:val="hybridMultilevel"/>
    <w:tmpl w:val="C5CE1702"/>
    <w:lvl w:ilvl="0" w:tplc="F21EF18E">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BE62D3D"/>
    <w:multiLevelType w:val="hybridMultilevel"/>
    <w:tmpl w:val="665C4F98"/>
    <w:lvl w:ilvl="0" w:tplc="6FA43E88">
      <w:numFmt w:val="bullet"/>
      <w:lvlText w:val="-"/>
      <w:lvlJc w:val="left"/>
      <w:pPr>
        <w:ind w:left="946" w:hanging="360"/>
      </w:pPr>
      <w:rPr>
        <w:rFonts w:ascii="Times New Roman" w:eastAsia="Times New Roman" w:hAnsi="Times New Roman" w:hint="default"/>
      </w:rPr>
    </w:lvl>
    <w:lvl w:ilvl="1" w:tplc="04220003" w:tentative="1">
      <w:start w:val="1"/>
      <w:numFmt w:val="bullet"/>
      <w:lvlText w:val="o"/>
      <w:lvlJc w:val="left"/>
      <w:pPr>
        <w:ind w:left="1666" w:hanging="360"/>
      </w:pPr>
      <w:rPr>
        <w:rFonts w:ascii="Courier New" w:hAnsi="Courier New" w:hint="default"/>
      </w:rPr>
    </w:lvl>
    <w:lvl w:ilvl="2" w:tplc="04220005" w:tentative="1">
      <w:start w:val="1"/>
      <w:numFmt w:val="bullet"/>
      <w:lvlText w:val=""/>
      <w:lvlJc w:val="left"/>
      <w:pPr>
        <w:ind w:left="2386" w:hanging="360"/>
      </w:pPr>
      <w:rPr>
        <w:rFonts w:ascii="Wingdings" w:hAnsi="Wingdings" w:hint="default"/>
      </w:rPr>
    </w:lvl>
    <w:lvl w:ilvl="3" w:tplc="04220001" w:tentative="1">
      <w:start w:val="1"/>
      <w:numFmt w:val="bullet"/>
      <w:lvlText w:val=""/>
      <w:lvlJc w:val="left"/>
      <w:pPr>
        <w:ind w:left="3106" w:hanging="360"/>
      </w:pPr>
      <w:rPr>
        <w:rFonts w:ascii="Symbol" w:hAnsi="Symbol" w:hint="default"/>
      </w:rPr>
    </w:lvl>
    <w:lvl w:ilvl="4" w:tplc="04220003" w:tentative="1">
      <w:start w:val="1"/>
      <w:numFmt w:val="bullet"/>
      <w:lvlText w:val="o"/>
      <w:lvlJc w:val="left"/>
      <w:pPr>
        <w:ind w:left="3826" w:hanging="360"/>
      </w:pPr>
      <w:rPr>
        <w:rFonts w:ascii="Courier New" w:hAnsi="Courier New" w:hint="default"/>
      </w:rPr>
    </w:lvl>
    <w:lvl w:ilvl="5" w:tplc="04220005" w:tentative="1">
      <w:start w:val="1"/>
      <w:numFmt w:val="bullet"/>
      <w:lvlText w:val=""/>
      <w:lvlJc w:val="left"/>
      <w:pPr>
        <w:ind w:left="4546" w:hanging="360"/>
      </w:pPr>
      <w:rPr>
        <w:rFonts w:ascii="Wingdings" w:hAnsi="Wingdings" w:hint="default"/>
      </w:rPr>
    </w:lvl>
    <w:lvl w:ilvl="6" w:tplc="04220001" w:tentative="1">
      <w:start w:val="1"/>
      <w:numFmt w:val="bullet"/>
      <w:lvlText w:val=""/>
      <w:lvlJc w:val="left"/>
      <w:pPr>
        <w:ind w:left="5266" w:hanging="360"/>
      </w:pPr>
      <w:rPr>
        <w:rFonts w:ascii="Symbol" w:hAnsi="Symbol" w:hint="default"/>
      </w:rPr>
    </w:lvl>
    <w:lvl w:ilvl="7" w:tplc="04220003" w:tentative="1">
      <w:start w:val="1"/>
      <w:numFmt w:val="bullet"/>
      <w:lvlText w:val="o"/>
      <w:lvlJc w:val="left"/>
      <w:pPr>
        <w:ind w:left="5986" w:hanging="360"/>
      </w:pPr>
      <w:rPr>
        <w:rFonts w:ascii="Courier New" w:hAnsi="Courier New" w:hint="default"/>
      </w:rPr>
    </w:lvl>
    <w:lvl w:ilvl="8" w:tplc="04220005" w:tentative="1">
      <w:start w:val="1"/>
      <w:numFmt w:val="bullet"/>
      <w:lvlText w:val=""/>
      <w:lvlJc w:val="left"/>
      <w:pPr>
        <w:ind w:left="6706" w:hanging="360"/>
      </w:pPr>
      <w:rPr>
        <w:rFonts w:ascii="Wingdings" w:hAnsi="Wingdings" w:hint="default"/>
      </w:rPr>
    </w:lvl>
  </w:abstractNum>
  <w:abstractNum w:abstractNumId="36">
    <w:nsid w:val="73764071"/>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abstractNum w:abstractNumId="37">
    <w:nsid w:val="7C8B3295"/>
    <w:multiLevelType w:val="multilevel"/>
    <w:tmpl w:val="F5568E12"/>
    <w:lvl w:ilvl="0">
      <w:start w:val="1"/>
      <w:numFmt w:val="decimal"/>
      <w:lvlText w:val="%1."/>
      <w:lvlJc w:val="left"/>
      <w:pPr>
        <w:ind w:left="927" w:hanging="360"/>
      </w:pPr>
      <w:rPr>
        <w:rFonts w:cs="Times New Roman" w:hint="default"/>
        <w:b w:val="0"/>
        <w:color w:val="auto"/>
        <w:sz w:val="28"/>
        <w:szCs w:val="28"/>
      </w:rPr>
    </w:lvl>
    <w:lvl w:ilvl="1">
      <w:start w:val="1"/>
      <w:numFmt w:val="decimal"/>
      <w:isLgl/>
      <w:lvlText w:val="%1.%2."/>
      <w:lvlJc w:val="left"/>
      <w:pPr>
        <w:ind w:left="1440" w:hanging="720"/>
      </w:pPr>
      <w:rPr>
        <w:rFonts w:cs="Times New Roman" w:hint="default"/>
        <w:b/>
        <w:sz w:val="28"/>
        <w:szCs w:val="28"/>
      </w:rPr>
    </w:lvl>
    <w:lvl w:ilvl="2">
      <w:start w:val="1"/>
      <w:numFmt w:val="decimal"/>
      <w:isLgl/>
      <w:lvlText w:val="%1.%2.%3."/>
      <w:lvlJc w:val="left"/>
      <w:pPr>
        <w:ind w:left="1593" w:hanging="720"/>
      </w:pPr>
      <w:rPr>
        <w:rFonts w:cs="Times New Roman" w:hint="default"/>
      </w:rPr>
    </w:lvl>
    <w:lvl w:ilvl="3">
      <w:start w:val="1"/>
      <w:numFmt w:val="decimal"/>
      <w:isLgl/>
      <w:lvlText w:val="%1.%2.%3.%4."/>
      <w:lvlJc w:val="left"/>
      <w:pPr>
        <w:ind w:left="2106" w:hanging="1080"/>
      </w:pPr>
      <w:rPr>
        <w:rFonts w:cs="Times New Roman" w:hint="default"/>
      </w:rPr>
    </w:lvl>
    <w:lvl w:ilvl="4">
      <w:start w:val="1"/>
      <w:numFmt w:val="decimal"/>
      <w:isLgl/>
      <w:lvlText w:val="%1.%2.%3.%4.%5."/>
      <w:lvlJc w:val="left"/>
      <w:pPr>
        <w:ind w:left="2259" w:hanging="1080"/>
      </w:pPr>
      <w:rPr>
        <w:rFonts w:cs="Times New Roman" w:hint="default"/>
      </w:rPr>
    </w:lvl>
    <w:lvl w:ilvl="5">
      <w:start w:val="1"/>
      <w:numFmt w:val="decimal"/>
      <w:isLgl/>
      <w:lvlText w:val="%1.%2.%3.%4.%5.%6."/>
      <w:lvlJc w:val="left"/>
      <w:pPr>
        <w:ind w:left="2772" w:hanging="1440"/>
      </w:pPr>
      <w:rPr>
        <w:rFonts w:cs="Times New Roman" w:hint="default"/>
      </w:rPr>
    </w:lvl>
    <w:lvl w:ilvl="6">
      <w:start w:val="1"/>
      <w:numFmt w:val="decimal"/>
      <w:isLgl/>
      <w:lvlText w:val="%1.%2.%3.%4.%5.%6.%7."/>
      <w:lvlJc w:val="left"/>
      <w:pPr>
        <w:ind w:left="3285" w:hanging="1800"/>
      </w:pPr>
      <w:rPr>
        <w:rFonts w:cs="Times New Roman" w:hint="default"/>
      </w:rPr>
    </w:lvl>
    <w:lvl w:ilvl="7">
      <w:start w:val="1"/>
      <w:numFmt w:val="decimal"/>
      <w:isLgl/>
      <w:lvlText w:val="%1.%2.%3.%4.%5.%6.%7.%8."/>
      <w:lvlJc w:val="left"/>
      <w:pPr>
        <w:ind w:left="3438" w:hanging="1800"/>
      </w:pPr>
      <w:rPr>
        <w:rFonts w:cs="Times New Roman" w:hint="default"/>
      </w:rPr>
    </w:lvl>
    <w:lvl w:ilvl="8">
      <w:start w:val="1"/>
      <w:numFmt w:val="decimal"/>
      <w:isLgl/>
      <w:lvlText w:val="%1.%2.%3.%4.%5.%6.%7.%8.%9."/>
      <w:lvlJc w:val="left"/>
      <w:pPr>
        <w:ind w:left="3951" w:hanging="2160"/>
      </w:pPr>
      <w:rPr>
        <w:rFonts w:cs="Times New Roman" w:hint="default"/>
      </w:rPr>
    </w:lvl>
  </w:abstractNum>
  <w:num w:numId="1">
    <w:abstractNumId w:val="34"/>
  </w:num>
  <w:num w:numId="2">
    <w:abstractNumId w:val="15"/>
  </w:num>
  <w:num w:numId="3">
    <w:abstractNumId w:val="6"/>
  </w:num>
  <w:num w:numId="4">
    <w:abstractNumId w:val="19"/>
  </w:num>
  <w:num w:numId="5">
    <w:abstractNumId w:val="8"/>
  </w:num>
  <w:num w:numId="6">
    <w:abstractNumId w:val="31"/>
  </w:num>
  <w:num w:numId="7">
    <w:abstractNumId w:val="3"/>
  </w:num>
  <w:num w:numId="8">
    <w:abstractNumId w:val="22"/>
  </w:num>
  <w:num w:numId="9">
    <w:abstractNumId w:val="27"/>
  </w:num>
  <w:num w:numId="10">
    <w:abstractNumId w:val="37"/>
  </w:num>
  <w:num w:numId="11">
    <w:abstractNumId w:val="10"/>
  </w:num>
  <w:num w:numId="12">
    <w:abstractNumId w:val="26"/>
  </w:num>
  <w:num w:numId="13">
    <w:abstractNumId w:val="32"/>
  </w:num>
  <w:num w:numId="14">
    <w:abstractNumId w:val="14"/>
  </w:num>
  <w:num w:numId="15">
    <w:abstractNumId w:val="5"/>
  </w:num>
  <w:num w:numId="16">
    <w:abstractNumId w:val="20"/>
  </w:num>
  <w:num w:numId="17">
    <w:abstractNumId w:val="35"/>
  </w:num>
  <w:num w:numId="18">
    <w:abstractNumId w:val="25"/>
  </w:num>
  <w:num w:numId="19">
    <w:abstractNumId w:val="2"/>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8"/>
  </w:num>
  <w:num w:numId="24">
    <w:abstractNumId w:val="13"/>
  </w:num>
  <w:num w:numId="25">
    <w:abstractNumId w:val="23"/>
  </w:num>
  <w:num w:numId="26">
    <w:abstractNumId w:val="21"/>
  </w:num>
  <w:num w:numId="27">
    <w:abstractNumId w:val="0"/>
  </w:num>
  <w:num w:numId="28">
    <w:abstractNumId w:val="33"/>
  </w:num>
  <w:num w:numId="29">
    <w:abstractNumId w:val="4"/>
  </w:num>
  <w:num w:numId="30">
    <w:abstractNumId w:val="1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6"/>
  </w:num>
  <w:num w:numId="34">
    <w:abstractNumId w:val="36"/>
  </w:num>
  <w:num w:numId="35">
    <w:abstractNumId w:val="18"/>
  </w:num>
  <w:num w:numId="36">
    <w:abstractNumId w:val="11"/>
  </w:num>
  <w:num w:numId="37">
    <w:abstractNumId w:val="9"/>
  </w:num>
  <w:num w:numId="38">
    <w:abstractNumId w:val="7"/>
  </w:num>
  <w:num w:numId="39">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38A"/>
    <w:rsid w:val="000014F1"/>
    <w:rsid w:val="00001BA3"/>
    <w:rsid w:val="00003565"/>
    <w:rsid w:val="00006997"/>
    <w:rsid w:val="00007B60"/>
    <w:rsid w:val="000115B0"/>
    <w:rsid w:val="00017389"/>
    <w:rsid w:val="000201E7"/>
    <w:rsid w:val="0003541F"/>
    <w:rsid w:val="0004475E"/>
    <w:rsid w:val="00051284"/>
    <w:rsid w:val="00070381"/>
    <w:rsid w:val="00073B75"/>
    <w:rsid w:val="0007626F"/>
    <w:rsid w:val="00081153"/>
    <w:rsid w:val="00090118"/>
    <w:rsid w:val="00091684"/>
    <w:rsid w:val="0009353C"/>
    <w:rsid w:val="0009652A"/>
    <w:rsid w:val="0009700F"/>
    <w:rsid w:val="000A7AA9"/>
    <w:rsid w:val="000B5D2F"/>
    <w:rsid w:val="000B6222"/>
    <w:rsid w:val="000C47C6"/>
    <w:rsid w:val="000D33C3"/>
    <w:rsid w:val="000D4FE3"/>
    <w:rsid w:val="000D6D98"/>
    <w:rsid w:val="000E2F32"/>
    <w:rsid w:val="0010041D"/>
    <w:rsid w:val="00107258"/>
    <w:rsid w:val="00123579"/>
    <w:rsid w:val="0013585D"/>
    <w:rsid w:val="00150269"/>
    <w:rsid w:val="00152249"/>
    <w:rsid w:val="00175991"/>
    <w:rsid w:val="001775FA"/>
    <w:rsid w:val="0018032B"/>
    <w:rsid w:val="00195B0B"/>
    <w:rsid w:val="001A77E1"/>
    <w:rsid w:val="001B2A3D"/>
    <w:rsid w:val="001B3EC4"/>
    <w:rsid w:val="001B4E0B"/>
    <w:rsid w:val="001B789C"/>
    <w:rsid w:val="001D04B1"/>
    <w:rsid w:val="001D3B95"/>
    <w:rsid w:val="001E69A2"/>
    <w:rsid w:val="001F2859"/>
    <w:rsid w:val="0020631F"/>
    <w:rsid w:val="00216FCB"/>
    <w:rsid w:val="00223606"/>
    <w:rsid w:val="00230B24"/>
    <w:rsid w:val="002446DC"/>
    <w:rsid w:val="00256AB7"/>
    <w:rsid w:val="00264029"/>
    <w:rsid w:val="00266FD8"/>
    <w:rsid w:val="00294D25"/>
    <w:rsid w:val="002976A8"/>
    <w:rsid w:val="002A4F34"/>
    <w:rsid w:val="002B33D8"/>
    <w:rsid w:val="002B7099"/>
    <w:rsid w:val="002C098B"/>
    <w:rsid w:val="002C45AF"/>
    <w:rsid w:val="002D6955"/>
    <w:rsid w:val="002E0AF5"/>
    <w:rsid w:val="002E423A"/>
    <w:rsid w:val="002E53BE"/>
    <w:rsid w:val="002F440B"/>
    <w:rsid w:val="002F7563"/>
    <w:rsid w:val="0030180A"/>
    <w:rsid w:val="00313C8C"/>
    <w:rsid w:val="003141D4"/>
    <w:rsid w:val="003166AA"/>
    <w:rsid w:val="00334085"/>
    <w:rsid w:val="003340B8"/>
    <w:rsid w:val="00343E8D"/>
    <w:rsid w:val="0034669E"/>
    <w:rsid w:val="00347E3B"/>
    <w:rsid w:val="00370BFC"/>
    <w:rsid w:val="00376358"/>
    <w:rsid w:val="003770C0"/>
    <w:rsid w:val="00384C9E"/>
    <w:rsid w:val="00387A5E"/>
    <w:rsid w:val="00391DEB"/>
    <w:rsid w:val="00397AB8"/>
    <w:rsid w:val="003B0447"/>
    <w:rsid w:val="003B16C9"/>
    <w:rsid w:val="003B3BB3"/>
    <w:rsid w:val="003B5B26"/>
    <w:rsid w:val="003C13F9"/>
    <w:rsid w:val="003E2F52"/>
    <w:rsid w:val="003E5C05"/>
    <w:rsid w:val="00407666"/>
    <w:rsid w:val="0040786B"/>
    <w:rsid w:val="00435F2C"/>
    <w:rsid w:val="00437311"/>
    <w:rsid w:val="00452F5C"/>
    <w:rsid w:val="004548C6"/>
    <w:rsid w:val="00457F74"/>
    <w:rsid w:val="004717C1"/>
    <w:rsid w:val="00477AA9"/>
    <w:rsid w:val="004B7869"/>
    <w:rsid w:val="004C0D11"/>
    <w:rsid w:val="004C6CAD"/>
    <w:rsid w:val="004D5D81"/>
    <w:rsid w:val="004E1F07"/>
    <w:rsid w:val="004F4939"/>
    <w:rsid w:val="004F5C56"/>
    <w:rsid w:val="00501A8F"/>
    <w:rsid w:val="005028FD"/>
    <w:rsid w:val="00504043"/>
    <w:rsid w:val="0051389B"/>
    <w:rsid w:val="005162E4"/>
    <w:rsid w:val="00535904"/>
    <w:rsid w:val="00542D83"/>
    <w:rsid w:val="005519A0"/>
    <w:rsid w:val="0056302F"/>
    <w:rsid w:val="0056708F"/>
    <w:rsid w:val="00575860"/>
    <w:rsid w:val="00581C8D"/>
    <w:rsid w:val="00586922"/>
    <w:rsid w:val="005A11AA"/>
    <w:rsid w:val="005A3F22"/>
    <w:rsid w:val="005A501A"/>
    <w:rsid w:val="005B0535"/>
    <w:rsid w:val="005B42E6"/>
    <w:rsid w:val="005B7F62"/>
    <w:rsid w:val="005C397C"/>
    <w:rsid w:val="005D2461"/>
    <w:rsid w:val="005D467E"/>
    <w:rsid w:val="005D4E53"/>
    <w:rsid w:val="005F6E00"/>
    <w:rsid w:val="006016C8"/>
    <w:rsid w:val="00607169"/>
    <w:rsid w:val="00620AA2"/>
    <w:rsid w:val="00623A15"/>
    <w:rsid w:val="00633353"/>
    <w:rsid w:val="006410A5"/>
    <w:rsid w:val="00650637"/>
    <w:rsid w:val="00657462"/>
    <w:rsid w:val="00664196"/>
    <w:rsid w:val="006809FD"/>
    <w:rsid w:val="006976AD"/>
    <w:rsid w:val="006A000B"/>
    <w:rsid w:val="006A351A"/>
    <w:rsid w:val="006B207C"/>
    <w:rsid w:val="006C5AFD"/>
    <w:rsid w:val="006C6373"/>
    <w:rsid w:val="006D4DE0"/>
    <w:rsid w:val="006D7EEB"/>
    <w:rsid w:val="006E0007"/>
    <w:rsid w:val="006E239F"/>
    <w:rsid w:val="006F1FEB"/>
    <w:rsid w:val="007307B8"/>
    <w:rsid w:val="00741BD0"/>
    <w:rsid w:val="0075252E"/>
    <w:rsid w:val="00754D6A"/>
    <w:rsid w:val="00755345"/>
    <w:rsid w:val="00756637"/>
    <w:rsid w:val="0075687E"/>
    <w:rsid w:val="00763A89"/>
    <w:rsid w:val="00777AC3"/>
    <w:rsid w:val="007964CC"/>
    <w:rsid w:val="00797D4D"/>
    <w:rsid w:val="007A031D"/>
    <w:rsid w:val="007A7568"/>
    <w:rsid w:val="007C7D36"/>
    <w:rsid w:val="007D5ECC"/>
    <w:rsid w:val="007E5140"/>
    <w:rsid w:val="008044FB"/>
    <w:rsid w:val="00812A69"/>
    <w:rsid w:val="00812EAD"/>
    <w:rsid w:val="00816B62"/>
    <w:rsid w:val="008204FE"/>
    <w:rsid w:val="00823A8E"/>
    <w:rsid w:val="00824B61"/>
    <w:rsid w:val="0083405F"/>
    <w:rsid w:val="00842DF6"/>
    <w:rsid w:val="00851176"/>
    <w:rsid w:val="00866FB1"/>
    <w:rsid w:val="00870B37"/>
    <w:rsid w:val="00882BDA"/>
    <w:rsid w:val="00885C95"/>
    <w:rsid w:val="00893322"/>
    <w:rsid w:val="008A3910"/>
    <w:rsid w:val="008A3A6F"/>
    <w:rsid w:val="008B0FA4"/>
    <w:rsid w:val="008B200E"/>
    <w:rsid w:val="008C5C07"/>
    <w:rsid w:val="008C7F9F"/>
    <w:rsid w:val="008D4815"/>
    <w:rsid w:val="008D75DF"/>
    <w:rsid w:val="008E5956"/>
    <w:rsid w:val="008F1D2E"/>
    <w:rsid w:val="008F49AD"/>
    <w:rsid w:val="008F4E95"/>
    <w:rsid w:val="008F64A3"/>
    <w:rsid w:val="008F7898"/>
    <w:rsid w:val="00905691"/>
    <w:rsid w:val="00907121"/>
    <w:rsid w:val="00916691"/>
    <w:rsid w:val="009179D3"/>
    <w:rsid w:val="009320EC"/>
    <w:rsid w:val="00933D5D"/>
    <w:rsid w:val="00935A62"/>
    <w:rsid w:val="00945F36"/>
    <w:rsid w:val="009462F9"/>
    <w:rsid w:val="00946CC5"/>
    <w:rsid w:val="00960C44"/>
    <w:rsid w:val="00962248"/>
    <w:rsid w:val="00962FA4"/>
    <w:rsid w:val="0097321D"/>
    <w:rsid w:val="00985B1A"/>
    <w:rsid w:val="009B48DE"/>
    <w:rsid w:val="009B7DD6"/>
    <w:rsid w:val="009C4BBC"/>
    <w:rsid w:val="009D22B5"/>
    <w:rsid w:val="009D6095"/>
    <w:rsid w:val="009D6C16"/>
    <w:rsid w:val="009E164D"/>
    <w:rsid w:val="009E45E8"/>
    <w:rsid w:val="009E757C"/>
    <w:rsid w:val="009F1C55"/>
    <w:rsid w:val="009F48D6"/>
    <w:rsid w:val="009F72D1"/>
    <w:rsid w:val="00A049D4"/>
    <w:rsid w:val="00A0515A"/>
    <w:rsid w:val="00A2131B"/>
    <w:rsid w:val="00A303AC"/>
    <w:rsid w:val="00A36500"/>
    <w:rsid w:val="00A40B15"/>
    <w:rsid w:val="00A435BE"/>
    <w:rsid w:val="00A51717"/>
    <w:rsid w:val="00A558FF"/>
    <w:rsid w:val="00A56DE6"/>
    <w:rsid w:val="00A57F91"/>
    <w:rsid w:val="00A60EEF"/>
    <w:rsid w:val="00A64D08"/>
    <w:rsid w:val="00A72326"/>
    <w:rsid w:val="00A824A1"/>
    <w:rsid w:val="00A865CB"/>
    <w:rsid w:val="00A94429"/>
    <w:rsid w:val="00AA209E"/>
    <w:rsid w:val="00AA754E"/>
    <w:rsid w:val="00AB21DB"/>
    <w:rsid w:val="00AB6B50"/>
    <w:rsid w:val="00AC2A1B"/>
    <w:rsid w:val="00AC63BA"/>
    <w:rsid w:val="00AE7824"/>
    <w:rsid w:val="00AF592F"/>
    <w:rsid w:val="00B031A6"/>
    <w:rsid w:val="00B11422"/>
    <w:rsid w:val="00B155FA"/>
    <w:rsid w:val="00B164BD"/>
    <w:rsid w:val="00B306CD"/>
    <w:rsid w:val="00B31E43"/>
    <w:rsid w:val="00B357DB"/>
    <w:rsid w:val="00B42512"/>
    <w:rsid w:val="00B42710"/>
    <w:rsid w:val="00B551DD"/>
    <w:rsid w:val="00B6324B"/>
    <w:rsid w:val="00B65D42"/>
    <w:rsid w:val="00B65FD8"/>
    <w:rsid w:val="00B75167"/>
    <w:rsid w:val="00B846F4"/>
    <w:rsid w:val="00B8538A"/>
    <w:rsid w:val="00B913FD"/>
    <w:rsid w:val="00B9447F"/>
    <w:rsid w:val="00B94C41"/>
    <w:rsid w:val="00B95613"/>
    <w:rsid w:val="00BB6059"/>
    <w:rsid w:val="00BC028D"/>
    <w:rsid w:val="00BC1721"/>
    <w:rsid w:val="00BE34EE"/>
    <w:rsid w:val="00BE6F6F"/>
    <w:rsid w:val="00BF1574"/>
    <w:rsid w:val="00BF1D29"/>
    <w:rsid w:val="00BF60CA"/>
    <w:rsid w:val="00C00F20"/>
    <w:rsid w:val="00C025AB"/>
    <w:rsid w:val="00C20723"/>
    <w:rsid w:val="00C23C3E"/>
    <w:rsid w:val="00C248F9"/>
    <w:rsid w:val="00C31A3C"/>
    <w:rsid w:val="00C36D4B"/>
    <w:rsid w:val="00C4288B"/>
    <w:rsid w:val="00C46E4D"/>
    <w:rsid w:val="00C47C83"/>
    <w:rsid w:val="00C57A56"/>
    <w:rsid w:val="00C720EA"/>
    <w:rsid w:val="00C74D85"/>
    <w:rsid w:val="00C76A2D"/>
    <w:rsid w:val="00C80498"/>
    <w:rsid w:val="00C8530D"/>
    <w:rsid w:val="00C9300B"/>
    <w:rsid w:val="00C93429"/>
    <w:rsid w:val="00CB4120"/>
    <w:rsid w:val="00CB570F"/>
    <w:rsid w:val="00CE07F7"/>
    <w:rsid w:val="00CE47A8"/>
    <w:rsid w:val="00D07181"/>
    <w:rsid w:val="00D13101"/>
    <w:rsid w:val="00D17425"/>
    <w:rsid w:val="00D2694B"/>
    <w:rsid w:val="00D30FCB"/>
    <w:rsid w:val="00D47B48"/>
    <w:rsid w:val="00D50016"/>
    <w:rsid w:val="00D6522A"/>
    <w:rsid w:val="00D66206"/>
    <w:rsid w:val="00D663CE"/>
    <w:rsid w:val="00D664C3"/>
    <w:rsid w:val="00D7340E"/>
    <w:rsid w:val="00D76DCE"/>
    <w:rsid w:val="00D82525"/>
    <w:rsid w:val="00D83B19"/>
    <w:rsid w:val="00D84848"/>
    <w:rsid w:val="00D95DDA"/>
    <w:rsid w:val="00DA16A3"/>
    <w:rsid w:val="00DA252B"/>
    <w:rsid w:val="00DA3EA6"/>
    <w:rsid w:val="00DA66F2"/>
    <w:rsid w:val="00DB1950"/>
    <w:rsid w:val="00DB6922"/>
    <w:rsid w:val="00DC7EA9"/>
    <w:rsid w:val="00DD2700"/>
    <w:rsid w:val="00DE1EE5"/>
    <w:rsid w:val="00DF0D4A"/>
    <w:rsid w:val="00E117D2"/>
    <w:rsid w:val="00E21B5B"/>
    <w:rsid w:val="00E2786F"/>
    <w:rsid w:val="00E336E6"/>
    <w:rsid w:val="00E35137"/>
    <w:rsid w:val="00E3700A"/>
    <w:rsid w:val="00E6757C"/>
    <w:rsid w:val="00E67E1F"/>
    <w:rsid w:val="00E703F5"/>
    <w:rsid w:val="00E77C32"/>
    <w:rsid w:val="00E87162"/>
    <w:rsid w:val="00E91C06"/>
    <w:rsid w:val="00E97299"/>
    <w:rsid w:val="00EA1309"/>
    <w:rsid w:val="00EA3BD2"/>
    <w:rsid w:val="00EA7880"/>
    <w:rsid w:val="00EB24E8"/>
    <w:rsid w:val="00EB272B"/>
    <w:rsid w:val="00ED7672"/>
    <w:rsid w:val="00EE0788"/>
    <w:rsid w:val="00EE3395"/>
    <w:rsid w:val="00EE35BD"/>
    <w:rsid w:val="00F13795"/>
    <w:rsid w:val="00F251A9"/>
    <w:rsid w:val="00F2765A"/>
    <w:rsid w:val="00F312AD"/>
    <w:rsid w:val="00F452AE"/>
    <w:rsid w:val="00F55864"/>
    <w:rsid w:val="00F66C2C"/>
    <w:rsid w:val="00F66CE9"/>
    <w:rsid w:val="00F74DF3"/>
    <w:rsid w:val="00F9289C"/>
    <w:rsid w:val="00F93AD9"/>
    <w:rsid w:val="00FA1D87"/>
    <w:rsid w:val="00FA5300"/>
    <w:rsid w:val="00FA6A62"/>
    <w:rsid w:val="00FB45BA"/>
    <w:rsid w:val="00FC1726"/>
    <w:rsid w:val="00FC4D78"/>
    <w:rsid w:val="00FC7AE0"/>
    <w:rsid w:val="00FD5913"/>
    <w:rsid w:val="00FE4CEE"/>
    <w:rsid w:val="00FF0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BDA"/>
    <w:rPr>
      <w:rFonts w:ascii="Times New Roman" w:eastAsia="Times New Roman" w:hAnsi="Times New Roman"/>
      <w:sz w:val="28"/>
      <w:szCs w:val="24"/>
      <w:lang w:val="uk-UA"/>
    </w:rPr>
  </w:style>
  <w:style w:type="paragraph" w:styleId="1">
    <w:name w:val="heading 1"/>
    <w:basedOn w:val="a"/>
    <w:next w:val="a"/>
    <w:link w:val="10"/>
    <w:uiPriority w:val="99"/>
    <w:qFormat/>
    <w:rsid w:val="003770C0"/>
    <w:pPr>
      <w:keepNext/>
      <w:spacing w:line="360" w:lineRule="auto"/>
      <w:outlineLvl w:val="0"/>
    </w:pPr>
    <w:rPr>
      <w:b/>
      <w:bCs/>
    </w:rPr>
  </w:style>
  <w:style w:type="paragraph" w:styleId="5">
    <w:name w:val="heading 5"/>
    <w:basedOn w:val="a"/>
    <w:next w:val="a"/>
    <w:link w:val="50"/>
    <w:uiPriority w:val="99"/>
    <w:qFormat/>
    <w:rsid w:val="003770C0"/>
    <w:pPr>
      <w:keepNext/>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70C0"/>
    <w:rPr>
      <w:rFonts w:ascii="Times New Roman" w:hAnsi="Times New Roman" w:cs="Times New Roman"/>
      <w:b/>
      <w:bCs/>
      <w:sz w:val="24"/>
      <w:szCs w:val="24"/>
      <w:lang w:val="uk-UA" w:eastAsia="ru-RU"/>
    </w:rPr>
  </w:style>
  <w:style w:type="character" w:customStyle="1" w:styleId="50">
    <w:name w:val="Заголовок 5 Знак"/>
    <w:link w:val="5"/>
    <w:uiPriority w:val="99"/>
    <w:semiHidden/>
    <w:locked/>
    <w:rsid w:val="003770C0"/>
    <w:rPr>
      <w:rFonts w:ascii="Times New Roman" w:hAnsi="Times New Roman" w:cs="Times New Roman"/>
      <w:b/>
      <w:sz w:val="24"/>
      <w:szCs w:val="24"/>
      <w:lang w:val="uk-UA" w:eastAsia="ru-RU"/>
    </w:rPr>
  </w:style>
  <w:style w:type="character" w:styleId="a3">
    <w:name w:val="Emphasis"/>
    <w:uiPriority w:val="99"/>
    <w:qFormat/>
    <w:rsid w:val="00B65D42"/>
    <w:rPr>
      <w:rFonts w:ascii="Times New Roman" w:hAnsi="Times New Roman" w:cs="Times New Roman"/>
      <w:i/>
      <w:iCs/>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semiHidden/>
    <w:locked/>
    <w:rsid w:val="00B65D42"/>
    <w:rPr>
      <w:sz w:val="24"/>
      <w:lang w:val="uk-UA"/>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semiHidden/>
    <w:rsid w:val="00B65D42"/>
    <w:pPr>
      <w:spacing w:before="100" w:beforeAutospacing="1" w:after="100" w:afterAutospacing="1"/>
    </w:pPr>
    <w:rPr>
      <w:rFonts w:ascii="Calibri" w:eastAsia="Calibri" w:hAnsi="Calibri"/>
      <w:sz w:val="24"/>
      <w:szCs w:val="20"/>
    </w:rPr>
  </w:style>
  <w:style w:type="paragraph" w:customStyle="1" w:styleId="11">
    <w:name w:val="Абзац списка1"/>
    <w:basedOn w:val="a"/>
    <w:uiPriority w:val="99"/>
    <w:rsid w:val="00B65D42"/>
    <w:pPr>
      <w:ind w:left="720"/>
    </w:pPr>
    <w:rPr>
      <w:rFonts w:eastAsia="Calibri"/>
      <w:sz w:val="24"/>
    </w:rPr>
  </w:style>
  <w:style w:type="character" w:styleId="a6">
    <w:name w:val="Strong"/>
    <w:uiPriority w:val="99"/>
    <w:qFormat/>
    <w:rsid w:val="00B65D42"/>
    <w:rPr>
      <w:rFonts w:cs="Times New Roman"/>
      <w:b/>
      <w:bCs/>
    </w:rPr>
  </w:style>
  <w:style w:type="character" w:styleId="a7">
    <w:name w:val="Hyperlink"/>
    <w:uiPriority w:val="99"/>
    <w:semiHidden/>
    <w:rsid w:val="003770C0"/>
    <w:rPr>
      <w:rFonts w:cs="Times New Roman"/>
      <w:color w:val="0000FF"/>
      <w:u w:val="single"/>
    </w:rPr>
  </w:style>
  <w:style w:type="paragraph" w:styleId="a8">
    <w:name w:val="List Paragraph"/>
    <w:basedOn w:val="a"/>
    <w:uiPriority w:val="99"/>
    <w:qFormat/>
    <w:rsid w:val="003770C0"/>
    <w:pPr>
      <w:ind w:left="720"/>
      <w:contextualSpacing/>
    </w:pPr>
    <w:rPr>
      <w:rFonts w:eastAsia="Calibri"/>
      <w:sz w:val="24"/>
    </w:rPr>
  </w:style>
  <w:style w:type="paragraph" w:customStyle="1" w:styleId="Standard">
    <w:name w:val="Standard"/>
    <w:uiPriority w:val="99"/>
    <w:rsid w:val="003770C0"/>
    <w:pPr>
      <w:suppressAutoHyphens/>
      <w:autoSpaceDN w:val="0"/>
    </w:pPr>
    <w:rPr>
      <w:rFonts w:ascii="Times New Roman" w:eastAsia="Times New Roman" w:hAnsi="Times New Roman"/>
      <w:kern w:val="3"/>
      <w:sz w:val="24"/>
      <w:szCs w:val="24"/>
      <w:lang w:val="uk-UA"/>
    </w:rPr>
  </w:style>
  <w:style w:type="paragraph" w:styleId="a9">
    <w:name w:val="Balloon Text"/>
    <w:basedOn w:val="a"/>
    <w:link w:val="aa"/>
    <w:uiPriority w:val="99"/>
    <w:semiHidden/>
    <w:rsid w:val="0003541F"/>
    <w:rPr>
      <w:rFonts w:ascii="Tahoma" w:hAnsi="Tahoma" w:cs="Tahoma"/>
      <w:sz w:val="16"/>
      <w:szCs w:val="16"/>
    </w:rPr>
  </w:style>
  <w:style w:type="character" w:customStyle="1" w:styleId="aa">
    <w:name w:val="Текст выноски Знак"/>
    <w:link w:val="a9"/>
    <w:uiPriority w:val="99"/>
    <w:semiHidden/>
    <w:locked/>
    <w:rsid w:val="0003541F"/>
    <w:rPr>
      <w:rFonts w:ascii="Tahoma"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718843">
      <w:marLeft w:val="0"/>
      <w:marRight w:val="0"/>
      <w:marTop w:val="0"/>
      <w:marBottom w:val="0"/>
      <w:divBdr>
        <w:top w:val="none" w:sz="0" w:space="0" w:color="auto"/>
        <w:left w:val="none" w:sz="0" w:space="0" w:color="auto"/>
        <w:bottom w:val="none" w:sz="0" w:space="0" w:color="auto"/>
        <w:right w:val="none" w:sz="0" w:space="0" w:color="auto"/>
      </w:divBdr>
    </w:div>
    <w:div w:id="562718844">
      <w:marLeft w:val="0"/>
      <w:marRight w:val="0"/>
      <w:marTop w:val="0"/>
      <w:marBottom w:val="0"/>
      <w:divBdr>
        <w:top w:val="none" w:sz="0" w:space="0" w:color="auto"/>
        <w:left w:val="none" w:sz="0" w:space="0" w:color="auto"/>
        <w:bottom w:val="none" w:sz="0" w:space="0" w:color="auto"/>
        <w:right w:val="none" w:sz="0" w:space="0" w:color="auto"/>
      </w:divBdr>
    </w:div>
    <w:div w:id="562718845">
      <w:marLeft w:val="0"/>
      <w:marRight w:val="0"/>
      <w:marTop w:val="0"/>
      <w:marBottom w:val="0"/>
      <w:divBdr>
        <w:top w:val="none" w:sz="0" w:space="0" w:color="auto"/>
        <w:left w:val="none" w:sz="0" w:space="0" w:color="auto"/>
        <w:bottom w:val="none" w:sz="0" w:space="0" w:color="auto"/>
        <w:right w:val="none" w:sz="0" w:space="0" w:color="auto"/>
      </w:divBdr>
    </w:div>
    <w:div w:id="5627188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c01-or@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TotalTime>
  <Pages>14</Pages>
  <Words>4221</Words>
  <Characters>24064</Characters>
  <Application>Microsoft Office Word</Application>
  <DocSecurity>0</DocSecurity>
  <Lines>200</Lines>
  <Paragraphs>56</Paragraphs>
  <ScaleCrop>false</ScaleCrop>
  <Company>SPecialiST RePack</Company>
  <LinksUpToDate>false</LinksUpToDate>
  <CharactersWithSpaces>28229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cp:lastModifiedBy>
  <cp:revision>80</cp:revision>
  <dcterms:created xsi:type="dcterms:W3CDTF">2023-02-09T11:46:00Z</dcterms:created>
  <dcterms:modified xsi:type="dcterms:W3CDTF">2023-05-17T11:57:00Z</dcterms:modified>
</cp:coreProperties>
</file>